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DA30" w14:textId="0B42E5E7" w:rsidR="00F96860" w:rsidRPr="00336C6D" w:rsidRDefault="00F96860" w:rsidP="00336C6D">
      <w:pPr>
        <w:spacing w:line="276" w:lineRule="auto"/>
        <w:jc w:val="center"/>
        <w:rPr>
          <w:rFonts w:asciiTheme="majorHAnsi" w:hAnsiTheme="majorHAnsi" w:cstheme="majorHAnsi"/>
          <w:b/>
          <w:color w:val="4472C4" w:themeColor="accent1"/>
          <w:sz w:val="28"/>
          <w:szCs w:val="28"/>
        </w:rPr>
      </w:pPr>
      <w:r w:rsidRPr="00336C6D">
        <w:rPr>
          <w:rFonts w:asciiTheme="majorHAnsi" w:hAnsiTheme="majorHAnsi" w:cstheme="majorHAnsi"/>
          <w:b/>
          <w:color w:val="4472C4" w:themeColor="accent1"/>
          <w:sz w:val="28"/>
          <w:szCs w:val="28"/>
        </w:rPr>
        <w:t>Revue de presse 2019</w:t>
      </w:r>
    </w:p>
    <w:p w14:paraId="207A8086" w14:textId="060E8858" w:rsidR="004E2035" w:rsidRPr="00336C6D" w:rsidRDefault="004E2035" w:rsidP="00336C6D">
      <w:pPr>
        <w:spacing w:line="276" w:lineRule="auto"/>
        <w:jc w:val="both"/>
        <w:rPr>
          <w:rFonts w:asciiTheme="majorHAnsi" w:hAnsiTheme="majorHAnsi" w:cstheme="majorHAnsi"/>
          <w:b/>
          <w:color w:val="4472C4" w:themeColor="accent1"/>
        </w:rPr>
      </w:pPr>
    </w:p>
    <w:p w14:paraId="5FB9E407" w14:textId="0011EDC5" w:rsidR="006233A4" w:rsidRPr="00336C6D" w:rsidRDefault="006233A4"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MusicWeb</w:t>
      </w:r>
      <w:proofErr w:type="spellEnd"/>
      <w:r w:rsidRPr="00336C6D">
        <w:rPr>
          <w:rFonts w:asciiTheme="majorHAnsi" w:hAnsiTheme="majorHAnsi" w:cstheme="majorHAnsi"/>
          <w:b/>
          <w:color w:val="000000" w:themeColor="text1"/>
          <w:u w:val="single"/>
        </w:rPr>
        <w:t xml:space="preserve">-International – décembre 2019 </w:t>
      </w:r>
      <w:r w:rsidRPr="00336C6D">
        <w:rPr>
          <w:rFonts w:asciiTheme="majorHAnsi" w:hAnsiTheme="majorHAnsi" w:cstheme="majorHAnsi"/>
          <w:b/>
          <w:u w:val="single"/>
        </w:rPr>
        <w:t>• Histoires Sacrées</w:t>
      </w:r>
    </w:p>
    <w:p w14:paraId="5B7CBAF1" w14:textId="600F0106" w:rsidR="006233A4" w:rsidRPr="00336C6D" w:rsidRDefault="006233A4" w:rsidP="00336C6D">
      <w:pPr>
        <w:spacing w:line="276" w:lineRule="auto"/>
        <w:jc w:val="both"/>
        <w:rPr>
          <w:rFonts w:asciiTheme="majorHAnsi" w:hAnsiTheme="majorHAnsi" w:cstheme="majorHAnsi"/>
        </w:rPr>
      </w:pPr>
      <w:r w:rsidRPr="00336C6D">
        <w:rPr>
          <w:rFonts w:asciiTheme="majorHAnsi" w:hAnsiTheme="majorHAnsi" w:cstheme="majorHAnsi"/>
        </w:rPr>
        <w:t>Recordings of the year 2019</w:t>
      </w:r>
    </w:p>
    <w:p w14:paraId="796DBF2D" w14:textId="4E539022" w:rsidR="006233A4" w:rsidRPr="00336C6D" w:rsidRDefault="006233A4" w:rsidP="00336C6D">
      <w:pPr>
        <w:spacing w:line="276" w:lineRule="auto"/>
        <w:jc w:val="both"/>
        <w:rPr>
          <w:rFonts w:asciiTheme="majorHAnsi" w:hAnsiTheme="majorHAnsi" w:cstheme="majorHAnsi"/>
        </w:rPr>
      </w:pPr>
      <w:r w:rsidRPr="00336C6D">
        <w:rPr>
          <w:rFonts w:asciiTheme="majorHAnsi" w:hAnsiTheme="majorHAnsi" w:cstheme="majorHAnsi"/>
        </w:rPr>
        <w:t xml:space="preserve">« Certains oratorios </w:t>
      </w:r>
      <w:r w:rsidR="00C83EAA" w:rsidRPr="00336C6D">
        <w:rPr>
          <w:rFonts w:asciiTheme="majorHAnsi" w:hAnsiTheme="majorHAnsi" w:cstheme="majorHAnsi"/>
        </w:rPr>
        <w:t xml:space="preserve">et dialogues </w:t>
      </w:r>
      <w:r w:rsidRPr="00336C6D">
        <w:rPr>
          <w:rFonts w:asciiTheme="majorHAnsi" w:hAnsiTheme="majorHAnsi" w:cstheme="majorHAnsi"/>
        </w:rPr>
        <w:t xml:space="preserve">de Charpentier ont été enregistrés par le passé, mais je ne me souviens pas avoir entendu d’interprétations </w:t>
      </w:r>
      <w:r w:rsidR="00C83EAA" w:rsidRPr="00336C6D">
        <w:rPr>
          <w:rFonts w:asciiTheme="majorHAnsi" w:hAnsiTheme="majorHAnsi" w:cstheme="majorHAnsi"/>
        </w:rPr>
        <w:t xml:space="preserve">[des </w:t>
      </w:r>
      <w:r w:rsidR="00C83EAA" w:rsidRPr="00336C6D">
        <w:rPr>
          <w:rFonts w:asciiTheme="majorHAnsi" w:hAnsiTheme="majorHAnsi" w:cstheme="majorHAnsi"/>
          <w:i/>
          <w:iCs/>
        </w:rPr>
        <w:t>Histoires Sacrées</w:t>
      </w:r>
      <w:r w:rsidR="00C83EAA" w:rsidRPr="00336C6D">
        <w:rPr>
          <w:rFonts w:asciiTheme="majorHAnsi" w:hAnsiTheme="majorHAnsi" w:cstheme="majorHAnsi"/>
        </w:rPr>
        <w:t xml:space="preserve">] </w:t>
      </w:r>
      <w:r w:rsidRPr="00336C6D">
        <w:rPr>
          <w:rFonts w:asciiTheme="majorHAnsi" w:hAnsiTheme="majorHAnsi" w:cstheme="majorHAnsi"/>
        </w:rPr>
        <w:t>aussi exceptionnelles. Le travail de l’ensemble Correspondances sur le répertoire français du 17</w:t>
      </w:r>
      <w:r w:rsidRPr="00336C6D">
        <w:rPr>
          <w:rFonts w:asciiTheme="majorHAnsi" w:hAnsiTheme="majorHAnsi" w:cstheme="majorHAnsi"/>
          <w:vertAlign w:val="superscript"/>
        </w:rPr>
        <w:t>e</w:t>
      </w:r>
      <w:r w:rsidRPr="00336C6D">
        <w:rPr>
          <w:rFonts w:asciiTheme="majorHAnsi" w:hAnsiTheme="majorHAnsi" w:cstheme="majorHAnsi"/>
        </w:rPr>
        <w:t xml:space="preserve"> siècle est particulièrement unique en son genre. »</w:t>
      </w:r>
    </w:p>
    <w:p w14:paraId="024C0B00" w14:textId="77777777" w:rsidR="006233A4" w:rsidRPr="00336C6D" w:rsidRDefault="006233A4" w:rsidP="00336C6D">
      <w:pPr>
        <w:spacing w:line="276" w:lineRule="auto"/>
        <w:jc w:val="both"/>
        <w:rPr>
          <w:rFonts w:asciiTheme="majorHAnsi" w:hAnsiTheme="majorHAnsi" w:cstheme="majorHAnsi"/>
          <w:b/>
          <w:color w:val="000000" w:themeColor="text1"/>
          <w:u w:val="single"/>
        </w:rPr>
      </w:pPr>
    </w:p>
    <w:p w14:paraId="3F02FF47" w14:textId="12249CBE" w:rsidR="00315B3E" w:rsidRPr="00336C6D" w:rsidRDefault="00315B3E"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Classical</w:t>
      </w:r>
      <w:proofErr w:type="spellEnd"/>
      <w:r w:rsidRPr="00336C6D">
        <w:rPr>
          <w:rFonts w:asciiTheme="majorHAnsi" w:hAnsiTheme="majorHAnsi" w:cstheme="majorHAnsi"/>
          <w:b/>
          <w:color w:val="000000" w:themeColor="text1"/>
          <w:u w:val="single"/>
        </w:rPr>
        <w:t xml:space="preserve"> </w:t>
      </w:r>
      <w:proofErr w:type="spellStart"/>
      <w:r w:rsidRPr="00336C6D">
        <w:rPr>
          <w:rFonts w:asciiTheme="majorHAnsi" w:hAnsiTheme="majorHAnsi" w:cstheme="majorHAnsi"/>
          <w:b/>
          <w:color w:val="000000" w:themeColor="text1"/>
          <w:u w:val="single"/>
        </w:rPr>
        <w:t>Iconoclast</w:t>
      </w:r>
      <w:proofErr w:type="spellEnd"/>
      <w:r w:rsidRPr="00336C6D">
        <w:rPr>
          <w:rFonts w:asciiTheme="majorHAnsi" w:hAnsiTheme="majorHAnsi" w:cstheme="majorHAnsi"/>
          <w:b/>
          <w:color w:val="000000" w:themeColor="text1"/>
          <w:u w:val="single"/>
        </w:rPr>
        <w:t xml:space="preserve"> – novembre 2019 </w:t>
      </w:r>
      <w:r w:rsidRPr="00336C6D">
        <w:rPr>
          <w:rFonts w:asciiTheme="majorHAnsi" w:hAnsiTheme="majorHAnsi" w:cstheme="majorHAnsi"/>
          <w:b/>
          <w:u w:val="single"/>
        </w:rPr>
        <w:t>• Pastorale de Noël</w:t>
      </w:r>
    </w:p>
    <w:p w14:paraId="4460DD90" w14:textId="4662B81D" w:rsidR="00315B3E" w:rsidRPr="00336C6D" w:rsidRDefault="006A5A06" w:rsidP="00336C6D">
      <w:pPr>
        <w:spacing w:line="276" w:lineRule="auto"/>
        <w:jc w:val="both"/>
        <w:rPr>
          <w:rFonts w:asciiTheme="majorHAnsi" w:hAnsiTheme="majorHAnsi" w:cstheme="majorHAnsi"/>
        </w:rPr>
      </w:pPr>
      <w:r w:rsidRPr="00336C6D">
        <w:rPr>
          <w:rFonts w:asciiTheme="majorHAnsi" w:hAnsiTheme="majorHAnsi" w:cstheme="majorHAnsi"/>
        </w:rPr>
        <w:t>« </w:t>
      </w:r>
      <w:r w:rsidR="00315B3E" w:rsidRPr="00336C6D">
        <w:rPr>
          <w:rFonts w:asciiTheme="majorHAnsi" w:hAnsiTheme="majorHAnsi" w:cstheme="majorHAnsi"/>
        </w:rPr>
        <w:t>La récompense ici [dans la compilation Un Noël baroque paru chez Harmonia Mundi]</w:t>
      </w:r>
      <w:r w:rsidRPr="00336C6D">
        <w:rPr>
          <w:rFonts w:asciiTheme="majorHAnsi" w:hAnsiTheme="majorHAnsi" w:cstheme="majorHAnsi"/>
        </w:rPr>
        <w:t xml:space="preserve"> est bien la Pastorale de Noël de </w:t>
      </w:r>
      <w:r w:rsidR="00D7057E" w:rsidRPr="00336C6D">
        <w:rPr>
          <w:rFonts w:asciiTheme="majorHAnsi" w:hAnsiTheme="majorHAnsi" w:cstheme="majorHAnsi"/>
        </w:rPr>
        <w:t>M</w:t>
      </w:r>
      <w:r w:rsidRPr="00336C6D">
        <w:rPr>
          <w:rFonts w:asciiTheme="majorHAnsi" w:hAnsiTheme="majorHAnsi" w:cstheme="majorHAnsi"/>
        </w:rPr>
        <w:t xml:space="preserve">arc-Antoine Charpentier par l’ensemble Correspondances dirigé par Sébastien Daucé, dont l’enregistrement paru il y a quelques années avait été largement applaudi. Sébastien Daucé et l’ensemble Correspondances figurent parmi les meilleurs spécialistes du baroque français. </w:t>
      </w:r>
      <w:r w:rsidR="00D7057E" w:rsidRPr="00336C6D">
        <w:rPr>
          <w:rFonts w:asciiTheme="majorHAnsi" w:hAnsiTheme="majorHAnsi" w:cstheme="majorHAnsi"/>
        </w:rPr>
        <w:t xml:space="preserve">[…] </w:t>
      </w:r>
      <w:r w:rsidRPr="00336C6D">
        <w:rPr>
          <w:rFonts w:asciiTheme="majorHAnsi" w:hAnsiTheme="majorHAnsi" w:cstheme="majorHAnsi"/>
        </w:rPr>
        <w:t>Leurs réalisations sont exceptionnelles : modèles du genre, travaillées avec une ornementation raffinée. »</w:t>
      </w:r>
    </w:p>
    <w:p w14:paraId="66BEABC4" w14:textId="77777777" w:rsidR="00315B3E" w:rsidRPr="00336C6D" w:rsidRDefault="00315B3E" w:rsidP="00336C6D">
      <w:pPr>
        <w:spacing w:line="276" w:lineRule="auto"/>
        <w:jc w:val="both"/>
        <w:rPr>
          <w:rFonts w:asciiTheme="majorHAnsi" w:hAnsiTheme="majorHAnsi" w:cstheme="majorHAnsi"/>
          <w:b/>
          <w:color w:val="000000" w:themeColor="text1"/>
          <w:u w:val="single"/>
        </w:rPr>
      </w:pPr>
    </w:p>
    <w:p w14:paraId="5F5F8E7B" w14:textId="1F41FD5A" w:rsidR="0045691D" w:rsidRPr="00336C6D" w:rsidRDefault="0045691D"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MusicWeb</w:t>
      </w:r>
      <w:proofErr w:type="spellEnd"/>
      <w:r w:rsidRPr="00336C6D">
        <w:rPr>
          <w:rFonts w:asciiTheme="majorHAnsi" w:hAnsiTheme="majorHAnsi" w:cstheme="majorHAnsi"/>
          <w:b/>
          <w:color w:val="000000" w:themeColor="text1"/>
          <w:u w:val="single"/>
        </w:rPr>
        <w:t xml:space="preserve">-International – novembre 2019 </w:t>
      </w:r>
      <w:r w:rsidRPr="00336C6D">
        <w:rPr>
          <w:rFonts w:asciiTheme="majorHAnsi" w:hAnsiTheme="majorHAnsi" w:cstheme="majorHAnsi"/>
          <w:b/>
          <w:u w:val="single"/>
        </w:rPr>
        <w:t>• Pastorale de Noël</w:t>
      </w:r>
    </w:p>
    <w:p w14:paraId="5795D1F4" w14:textId="7E6B4956" w:rsidR="0045691D" w:rsidRPr="00336C6D" w:rsidRDefault="00131F56" w:rsidP="00336C6D">
      <w:pPr>
        <w:spacing w:line="276" w:lineRule="auto"/>
        <w:jc w:val="both"/>
        <w:rPr>
          <w:rFonts w:asciiTheme="majorHAnsi" w:hAnsiTheme="majorHAnsi" w:cstheme="majorHAnsi"/>
        </w:rPr>
      </w:pPr>
      <w:r w:rsidRPr="00336C6D">
        <w:rPr>
          <w:rFonts w:asciiTheme="majorHAnsi" w:hAnsiTheme="majorHAnsi" w:cstheme="majorHAnsi"/>
        </w:rPr>
        <w:t>« </w:t>
      </w:r>
      <w:r w:rsidR="0045691D" w:rsidRPr="00336C6D">
        <w:rPr>
          <w:rFonts w:asciiTheme="majorHAnsi" w:hAnsiTheme="majorHAnsi" w:cstheme="majorHAnsi"/>
        </w:rPr>
        <w:t xml:space="preserve">Ses </w:t>
      </w:r>
      <w:r w:rsidR="0045691D" w:rsidRPr="00336C6D">
        <w:rPr>
          <w:rFonts w:asciiTheme="majorHAnsi" w:hAnsiTheme="majorHAnsi" w:cstheme="majorHAnsi"/>
          <w:i/>
          <w:iCs/>
        </w:rPr>
        <w:t>Pastorales</w:t>
      </w:r>
      <w:r w:rsidR="0045691D" w:rsidRPr="00336C6D">
        <w:rPr>
          <w:rFonts w:asciiTheme="majorHAnsi" w:hAnsiTheme="majorHAnsi" w:cstheme="majorHAnsi"/>
        </w:rPr>
        <w:t xml:space="preserve"> [de Charpentier] sont des pièces délicates, très différentes des traditionnels et moins pittoresques Oratorio de Noël, </w:t>
      </w:r>
      <w:r w:rsidR="009A34FD" w:rsidRPr="00336C6D">
        <w:rPr>
          <w:rFonts w:asciiTheme="majorHAnsi" w:hAnsiTheme="majorHAnsi" w:cstheme="majorHAnsi"/>
        </w:rPr>
        <w:t xml:space="preserve">charmantes, relatant l’histoire des bergers des collines répondant à la visite des anges. C’est particulièrement agréable de les entendre interprétées par un ensemble français. L’ensemble Correspondances chante cette musique comme s’il l’avait </w:t>
      </w:r>
      <w:r w:rsidR="008007D2" w:rsidRPr="00336C6D">
        <w:rPr>
          <w:rFonts w:asciiTheme="majorHAnsi" w:hAnsiTheme="majorHAnsi" w:cstheme="majorHAnsi"/>
        </w:rPr>
        <w:t xml:space="preserve">fait </w:t>
      </w:r>
      <w:r w:rsidR="009A34FD" w:rsidRPr="00336C6D">
        <w:rPr>
          <w:rFonts w:asciiTheme="majorHAnsi" w:hAnsiTheme="majorHAnsi" w:cstheme="majorHAnsi"/>
        </w:rPr>
        <w:t xml:space="preserve">toute sa vie, et les chanteurs semblent savourer chaque voyelle arrondie, </w:t>
      </w:r>
      <w:r w:rsidR="008007D2" w:rsidRPr="00336C6D">
        <w:rPr>
          <w:rFonts w:asciiTheme="majorHAnsi" w:hAnsiTheme="majorHAnsi" w:cstheme="majorHAnsi"/>
        </w:rPr>
        <w:t xml:space="preserve">chaque </w:t>
      </w:r>
      <w:r w:rsidR="009A34FD" w:rsidRPr="00336C6D">
        <w:rPr>
          <w:rFonts w:asciiTheme="majorHAnsi" w:hAnsiTheme="majorHAnsi" w:cstheme="majorHAnsi"/>
        </w:rPr>
        <w:t xml:space="preserve">consonne adoucie, et </w:t>
      </w:r>
      <w:r w:rsidR="008007D2" w:rsidRPr="00336C6D">
        <w:rPr>
          <w:rFonts w:asciiTheme="majorHAnsi" w:hAnsiTheme="majorHAnsi" w:cstheme="majorHAnsi"/>
        </w:rPr>
        <w:t xml:space="preserve">chaque </w:t>
      </w:r>
      <w:r w:rsidR="009A34FD" w:rsidRPr="00336C6D">
        <w:rPr>
          <w:rFonts w:asciiTheme="majorHAnsi" w:hAnsiTheme="majorHAnsi" w:cstheme="majorHAnsi"/>
        </w:rPr>
        <w:t xml:space="preserve">syllabe, donnant vie à la musique. Les instruments qui accompagnent sont aussi français que les chanteurs, avec quelques vents évoquant les flûtes des bergers, et des cordes caressant chaque phrase avec soin. Sébastien Daucé façonne l’œuvre comme un maître joailler </w:t>
      </w:r>
      <w:r w:rsidRPr="00336C6D">
        <w:rPr>
          <w:rFonts w:asciiTheme="majorHAnsi" w:hAnsiTheme="majorHAnsi" w:cstheme="majorHAnsi"/>
        </w:rPr>
        <w:t>fait ressortir chaque once de perfection d’une pierre unique. »</w:t>
      </w:r>
    </w:p>
    <w:p w14:paraId="1CFBA182" w14:textId="77777777" w:rsidR="0045691D" w:rsidRPr="00336C6D" w:rsidRDefault="0045691D" w:rsidP="00336C6D">
      <w:pPr>
        <w:spacing w:line="276" w:lineRule="auto"/>
        <w:jc w:val="both"/>
        <w:rPr>
          <w:rFonts w:asciiTheme="majorHAnsi" w:hAnsiTheme="majorHAnsi" w:cstheme="majorHAnsi"/>
          <w:b/>
          <w:color w:val="000000" w:themeColor="text1"/>
          <w:u w:val="single"/>
        </w:rPr>
      </w:pPr>
    </w:p>
    <w:p w14:paraId="2229B7B3" w14:textId="396EEE45" w:rsidR="00DE6F3C" w:rsidRPr="00336C6D" w:rsidRDefault="00DE6F3C"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Classica</w:t>
      </w:r>
      <w:proofErr w:type="spellEnd"/>
      <w:r w:rsidRPr="00336C6D">
        <w:rPr>
          <w:rFonts w:asciiTheme="majorHAnsi" w:hAnsiTheme="majorHAnsi" w:cstheme="majorHAnsi"/>
          <w:b/>
          <w:color w:val="000000" w:themeColor="text1"/>
          <w:u w:val="single"/>
        </w:rPr>
        <w:t xml:space="preserve"> – octobre 2019 </w:t>
      </w:r>
      <w:r w:rsidRPr="00336C6D">
        <w:rPr>
          <w:rFonts w:asciiTheme="majorHAnsi" w:hAnsiTheme="majorHAnsi" w:cstheme="majorHAnsi"/>
          <w:b/>
          <w:u w:val="single"/>
        </w:rPr>
        <w:t>• Histoires Sacrées</w:t>
      </w:r>
    </w:p>
    <w:p w14:paraId="16DF9756" w14:textId="234F3F06"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CHOC de l’année 2019</w:t>
      </w:r>
    </w:p>
    <w:p w14:paraId="366C5FB6" w14:textId="336A9DF5"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La tenue, l’homogénéité, la justesse de la mise en place, le soin apporté aux détails valorisent la palette de Charpentier. Dans cette musique où l’autel approche la scène, les interprètes savent l’importance du chœur dans la transmission du message et la puissance d’une harmonie tourmentée. Confiées à de tels conteurs, ces histoires sacrées sont diablement palpitantes. »</w:t>
      </w:r>
    </w:p>
    <w:p w14:paraId="4E3C473C" w14:textId="77777777" w:rsidR="00DE6F3C" w:rsidRPr="00336C6D" w:rsidRDefault="00DE6F3C" w:rsidP="00336C6D">
      <w:pPr>
        <w:spacing w:line="276" w:lineRule="auto"/>
        <w:jc w:val="both"/>
        <w:rPr>
          <w:rFonts w:asciiTheme="majorHAnsi" w:hAnsiTheme="majorHAnsi" w:cstheme="majorHAnsi"/>
          <w:b/>
          <w:color w:val="000000" w:themeColor="text1"/>
          <w:u w:val="single"/>
        </w:rPr>
      </w:pPr>
    </w:p>
    <w:p w14:paraId="11F1B2B4" w14:textId="72B40010" w:rsidR="00DE6F3C" w:rsidRPr="00336C6D" w:rsidRDefault="00DE6F3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El </w:t>
      </w:r>
      <w:proofErr w:type="spellStart"/>
      <w:r w:rsidRPr="00336C6D">
        <w:rPr>
          <w:rFonts w:asciiTheme="majorHAnsi" w:hAnsiTheme="majorHAnsi" w:cstheme="majorHAnsi"/>
          <w:b/>
          <w:color w:val="000000" w:themeColor="text1"/>
          <w:u w:val="single"/>
        </w:rPr>
        <w:t>Porvenir</w:t>
      </w:r>
      <w:proofErr w:type="spellEnd"/>
      <w:r w:rsidRPr="00336C6D">
        <w:rPr>
          <w:rFonts w:asciiTheme="majorHAnsi" w:hAnsiTheme="majorHAnsi" w:cstheme="majorHAnsi"/>
          <w:b/>
          <w:color w:val="000000" w:themeColor="text1"/>
          <w:u w:val="single"/>
        </w:rPr>
        <w:t xml:space="preserve"> – octobre 2019 </w:t>
      </w:r>
      <w:r w:rsidRPr="00336C6D">
        <w:rPr>
          <w:rFonts w:asciiTheme="majorHAnsi" w:hAnsiTheme="majorHAnsi" w:cstheme="majorHAnsi"/>
          <w:b/>
          <w:u w:val="single"/>
        </w:rPr>
        <w:t>• Ténèbres</w:t>
      </w:r>
    </w:p>
    <w:p w14:paraId="1AA700BF" w14:textId="3A16C954"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Les sonorités baroques sont captivantes »</w:t>
      </w:r>
    </w:p>
    <w:p w14:paraId="4C277E6B" w14:textId="1BEE1C03"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Les musiciens et chanteurs ont captivé le public que s’était réuni ce soir-là dans cette enceinte religieuse [</w:t>
      </w:r>
      <w:proofErr w:type="spellStart"/>
      <w:r w:rsidRPr="00336C6D">
        <w:rPr>
          <w:rFonts w:asciiTheme="majorHAnsi" w:hAnsiTheme="majorHAnsi" w:cstheme="majorHAnsi"/>
        </w:rPr>
        <w:t>Basilica</w:t>
      </w:r>
      <w:proofErr w:type="spellEnd"/>
      <w:r w:rsidRPr="00336C6D">
        <w:rPr>
          <w:rFonts w:asciiTheme="majorHAnsi" w:hAnsiTheme="majorHAnsi" w:cstheme="majorHAnsi"/>
        </w:rPr>
        <w:t xml:space="preserve"> Del </w:t>
      </w:r>
      <w:proofErr w:type="spellStart"/>
      <w:r w:rsidRPr="00336C6D">
        <w:rPr>
          <w:rFonts w:asciiTheme="majorHAnsi" w:hAnsiTheme="majorHAnsi" w:cstheme="majorHAnsi"/>
        </w:rPr>
        <w:t>Roble</w:t>
      </w:r>
      <w:proofErr w:type="spellEnd"/>
      <w:r w:rsidRPr="00336C6D">
        <w:rPr>
          <w:rFonts w:asciiTheme="majorHAnsi" w:hAnsiTheme="majorHAnsi" w:cstheme="majorHAnsi"/>
        </w:rPr>
        <w:t xml:space="preserve">] pour vivre une expérience les transportant au 17è </w:t>
      </w:r>
      <w:r w:rsidRPr="00336C6D">
        <w:rPr>
          <w:rFonts w:asciiTheme="majorHAnsi" w:hAnsiTheme="majorHAnsi" w:cstheme="majorHAnsi"/>
        </w:rPr>
        <w:lastRenderedPageBreak/>
        <w:t>siècle […] L’ensemble Correspondances a offert une soirée extraordinaire, au cours de laquelle le public a pu apprécier une expérience unique, et entendre des instruments peu ordinaires comme la flûte baroque, la viole de gambe, le théorbe et la sacqueboute »</w:t>
      </w:r>
    </w:p>
    <w:p w14:paraId="79512C20" w14:textId="77777777" w:rsidR="00DE6F3C" w:rsidRPr="00336C6D" w:rsidRDefault="00DE6F3C" w:rsidP="00336C6D">
      <w:pPr>
        <w:spacing w:line="276" w:lineRule="auto"/>
        <w:jc w:val="both"/>
        <w:rPr>
          <w:rFonts w:asciiTheme="majorHAnsi" w:hAnsiTheme="majorHAnsi" w:cstheme="majorHAnsi"/>
          <w:b/>
          <w:color w:val="000000" w:themeColor="text1"/>
          <w:u w:val="single"/>
        </w:rPr>
      </w:pPr>
    </w:p>
    <w:p w14:paraId="586636BE" w14:textId="2EE57A67" w:rsidR="00DE6F3C" w:rsidRPr="00336C6D" w:rsidRDefault="00DE6F3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El Norte – octobre 2019 </w:t>
      </w:r>
      <w:r w:rsidRPr="00336C6D">
        <w:rPr>
          <w:rFonts w:asciiTheme="majorHAnsi" w:hAnsiTheme="majorHAnsi" w:cstheme="majorHAnsi"/>
          <w:b/>
          <w:u w:val="single"/>
        </w:rPr>
        <w:t>• Ténèbres</w:t>
      </w:r>
    </w:p>
    <w:p w14:paraId="0283AF71" w14:textId="23E73E06"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Une soirée inoubliable »</w:t>
      </w:r>
    </w:p>
    <w:p w14:paraId="498F1A53" w14:textId="1DE44995"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Le sens de l’harmonie développé par les musiciens, les solistes et le chef Sébastien Daucé est remarquable. Au programme, une musique bien exécutée, une polyphonie parfaitement atteinte et une belle sonorité des instruments baroques comme le théorbe, les sacqueboutes et la viole de gambe »</w:t>
      </w:r>
    </w:p>
    <w:p w14:paraId="59E7925F" w14:textId="77777777" w:rsidR="00DE6F3C" w:rsidRPr="00336C6D" w:rsidRDefault="00DE6F3C" w:rsidP="00336C6D">
      <w:pPr>
        <w:spacing w:line="276" w:lineRule="auto"/>
        <w:jc w:val="both"/>
        <w:rPr>
          <w:rFonts w:asciiTheme="majorHAnsi" w:hAnsiTheme="majorHAnsi" w:cstheme="majorHAnsi"/>
          <w:b/>
          <w:color w:val="000000" w:themeColor="text1"/>
          <w:u w:val="single"/>
        </w:rPr>
      </w:pPr>
    </w:p>
    <w:p w14:paraId="1DEAB7E1" w14:textId="1B9CD679" w:rsidR="00DE6F3C" w:rsidRPr="00336C6D" w:rsidRDefault="00DE6F3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El Universal – octobre 2019 </w:t>
      </w:r>
      <w:r w:rsidRPr="00336C6D">
        <w:rPr>
          <w:rFonts w:asciiTheme="majorHAnsi" w:hAnsiTheme="majorHAnsi" w:cstheme="majorHAnsi"/>
          <w:b/>
          <w:u w:val="single"/>
        </w:rPr>
        <w:t>• Ténèbres</w:t>
      </w:r>
    </w:p>
    <w:p w14:paraId="5C2D7ECC" w14:textId="07F66A88" w:rsidR="00DE6F3C" w:rsidRPr="00336C6D" w:rsidRDefault="00DE6F3C" w:rsidP="00336C6D">
      <w:pPr>
        <w:spacing w:line="276" w:lineRule="auto"/>
        <w:jc w:val="both"/>
        <w:rPr>
          <w:rFonts w:asciiTheme="majorHAnsi" w:hAnsiTheme="majorHAnsi" w:cstheme="majorHAnsi"/>
        </w:rPr>
      </w:pPr>
      <w:r w:rsidRPr="00336C6D">
        <w:rPr>
          <w:rFonts w:asciiTheme="majorHAnsi" w:hAnsiTheme="majorHAnsi" w:cstheme="majorHAnsi"/>
        </w:rPr>
        <w:t xml:space="preserve">« L’ensemble Correspondances, groupe de chanteurs et instrumentistes français largement reconnu, et spécialisé dans la musique classique (sic) et baroque […] sera ce soir au </w:t>
      </w:r>
      <w:proofErr w:type="spellStart"/>
      <w:r w:rsidRPr="00336C6D">
        <w:rPr>
          <w:rFonts w:asciiTheme="majorHAnsi" w:hAnsiTheme="majorHAnsi" w:cstheme="majorHAnsi"/>
        </w:rPr>
        <w:t>Teatro</w:t>
      </w:r>
      <w:proofErr w:type="spellEnd"/>
      <w:r w:rsidRPr="00336C6D">
        <w:rPr>
          <w:rFonts w:asciiTheme="majorHAnsi" w:hAnsiTheme="majorHAnsi" w:cstheme="majorHAnsi"/>
        </w:rPr>
        <w:t xml:space="preserve"> Juarez dans le cadre de la 47è édition du Festival International </w:t>
      </w:r>
      <w:proofErr w:type="spellStart"/>
      <w:r w:rsidRPr="00336C6D">
        <w:rPr>
          <w:rFonts w:asciiTheme="majorHAnsi" w:hAnsiTheme="majorHAnsi" w:cstheme="majorHAnsi"/>
        </w:rPr>
        <w:t>Cervantino</w:t>
      </w:r>
      <w:proofErr w:type="spellEnd"/>
      <w:r w:rsidRPr="00336C6D">
        <w:rPr>
          <w:rFonts w:asciiTheme="majorHAnsi" w:hAnsiTheme="majorHAnsi" w:cstheme="majorHAnsi"/>
        </w:rPr>
        <w:t>. »</w:t>
      </w:r>
    </w:p>
    <w:p w14:paraId="13618BB9" w14:textId="77777777" w:rsidR="00DE6F3C" w:rsidRPr="00336C6D" w:rsidRDefault="00DE6F3C" w:rsidP="00336C6D">
      <w:pPr>
        <w:spacing w:line="276" w:lineRule="auto"/>
        <w:jc w:val="both"/>
        <w:rPr>
          <w:rFonts w:asciiTheme="majorHAnsi" w:hAnsiTheme="majorHAnsi" w:cstheme="majorHAnsi"/>
          <w:b/>
          <w:color w:val="000000" w:themeColor="text1"/>
          <w:u w:val="single"/>
        </w:rPr>
      </w:pPr>
    </w:p>
    <w:p w14:paraId="3AD10047" w14:textId="71647170" w:rsidR="00CD69B4" w:rsidRPr="00336C6D" w:rsidRDefault="00CD69B4"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Limelight</w:t>
      </w:r>
      <w:proofErr w:type="spellEnd"/>
      <w:r w:rsidRPr="00336C6D">
        <w:rPr>
          <w:rFonts w:asciiTheme="majorHAnsi" w:hAnsiTheme="majorHAnsi" w:cstheme="majorHAnsi"/>
          <w:b/>
          <w:color w:val="000000" w:themeColor="text1"/>
          <w:u w:val="single"/>
        </w:rPr>
        <w:t xml:space="preserve"> Magazine – octobre 2019 </w:t>
      </w:r>
      <w:r w:rsidRPr="00336C6D">
        <w:rPr>
          <w:rFonts w:asciiTheme="majorHAnsi" w:hAnsiTheme="majorHAnsi" w:cstheme="majorHAnsi"/>
          <w:b/>
          <w:u w:val="single"/>
        </w:rPr>
        <w:t>• Histoires Sacrées</w:t>
      </w:r>
    </w:p>
    <w:p w14:paraId="7F93B9D8" w14:textId="77B6E432" w:rsidR="00CD69B4" w:rsidRPr="00336C6D" w:rsidRDefault="00CD69B4" w:rsidP="00336C6D">
      <w:pPr>
        <w:jc w:val="both"/>
        <w:rPr>
          <w:rFonts w:asciiTheme="majorHAnsi" w:hAnsiTheme="majorHAnsi" w:cstheme="majorHAnsi"/>
        </w:rPr>
      </w:pPr>
      <w:r w:rsidRPr="00336C6D">
        <w:rPr>
          <w:rFonts w:asciiTheme="majorHAnsi" w:hAnsiTheme="majorHAnsi" w:cstheme="majorHAnsi"/>
        </w:rPr>
        <w:t xml:space="preserve">« Après plusieurs mois de délibération, </w:t>
      </w:r>
      <w:proofErr w:type="spellStart"/>
      <w:r w:rsidRPr="00336C6D">
        <w:rPr>
          <w:rFonts w:asciiTheme="majorHAnsi" w:hAnsiTheme="majorHAnsi" w:cstheme="majorHAnsi"/>
        </w:rPr>
        <w:t>Limelight</w:t>
      </w:r>
      <w:proofErr w:type="spellEnd"/>
      <w:r w:rsidRPr="00336C6D">
        <w:rPr>
          <w:rFonts w:asciiTheme="majorHAnsi" w:hAnsiTheme="majorHAnsi" w:cstheme="majorHAnsi"/>
        </w:rPr>
        <w:t xml:space="preserve"> a sélectionné parmi les meilleures parutions de l’année 25 enregistrements remarquables, répartis au sein de 5 catégories. Les premiers prix seront annoncés, ainsi que l’enregistrement de l’année toutes catégories confondues, dans le numéro de décembre de </w:t>
      </w:r>
      <w:proofErr w:type="spellStart"/>
      <w:r w:rsidRPr="00336C6D">
        <w:rPr>
          <w:rFonts w:asciiTheme="majorHAnsi" w:hAnsiTheme="majorHAnsi" w:cstheme="majorHAnsi"/>
        </w:rPr>
        <w:t>Limelight</w:t>
      </w:r>
      <w:proofErr w:type="spellEnd"/>
      <w:r w:rsidRPr="00336C6D">
        <w:rPr>
          <w:rFonts w:asciiTheme="majorHAnsi" w:hAnsiTheme="majorHAnsi" w:cstheme="majorHAnsi"/>
        </w:rPr>
        <w:t xml:space="preserve"> Magazine. »</w:t>
      </w:r>
    </w:p>
    <w:p w14:paraId="7F0471CA" w14:textId="614D90BF" w:rsidR="00CD69B4" w:rsidRPr="00336C6D" w:rsidRDefault="00CD69B4" w:rsidP="00336C6D">
      <w:pPr>
        <w:jc w:val="both"/>
        <w:rPr>
          <w:rFonts w:asciiTheme="majorHAnsi" w:hAnsiTheme="majorHAnsi" w:cstheme="majorHAnsi"/>
        </w:rPr>
      </w:pPr>
      <w:r w:rsidRPr="00336C6D">
        <w:rPr>
          <w:rFonts w:asciiTheme="majorHAnsi" w:hAnsiTheme="majorHAnsi" w:cstheme="majorHAnsi"/>
        </w:rPr>
        <w:t>Histoires sacrées est nommé dans la catégorie « Enregistrement vocal de l’année ».</w:t>
      </w:r>
    </w:p>
    <w:p w14:paraId="37847058" w14:textId="77777777" w:rsidR="00CD69B4" w:rsidRPr="00336C6D" w:rsidRDefault="00CD69B4" w:rsidP="00336C6D">
      <w:pPr>
        <w:spacing w:line="276" w:lineRule="auto"/>
        <w:jc w:val="both"/>
        <w:rPr>
          <w:rFonts w:asciiTheme="majorHAnsi" w:hAnsiTheme="majorHAnsi" w:cstheme="majorHAnsi"/>
          <w:b/>
          <w:color w:val="000000" w:themeColor="text1"/>
          <w:u w:val="single"/>
        </w:rPr>
      </w:pPr>
    </w:p>
    <w:p w14:paraId="522A6A22" w14:textId="688E55F4" w:rsidR="00CB48BE" w:rsidRPr="00336C6D" w:rsidRDefault="00CB48BE"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ADN Cultura – octobre 2019 </w:t>
      </w:r>
      <w:r w:rsidRPr="00336C6D">
        <w:rPr>
          <w:rFonts w:asciiTheme="majorHAnsi" w:hAnsiTheme="majorHAnsi" w:cstheme="majorHAnsi"/>
          <w:b/>
          <w:u w:val="single"/>
        </w:rPr>
        <w:t>• Ténèbres</w:t>
      </w:r>
    </w:p>
    <w:p w14:paraId="76915482" w14:textId="3DE1AF99" w:rsidR="00CB48BE" w:rsidRPr="00336C6D" w:rsidRDefault="00CB48BE" w:rsidP="00336C6D">
      <w:pPr>
        <w:jc w:val="both"/>
        <w:rPr>
          <w:rFonts w:asciiTheme="majorHAnsi" w:hAnsiTheme="majorHAnsi" w:cstheme="majorHAnsi"/>
        </w:rPr>
      </w:pPr>
      <w:r w:rsidRPr="00336C6D">
        <w:rPr>
          <w:rFonts w:asciiTheme="majorHAnsi" w:hAnsiTheme="majorHAnsi" w:cstheme="majorHAnsi"/>
        </w:rPr>
        <w:t xml:space="preserve">Au </w:t>
      </w:r>
      <w:proofErr w:type="spellStart"/>
      <w:r w:rsidRPr="00336C6D">
        <w:rPr>
          <w:rFonts w:asciiTheme="majorHAnsi" w:hAnsiTheme="majorHAnsi" w:cstheme="majorHAnsi"/>
        </w:rPr>
        <w:t>Teatro</w:t>
      </w:r>
      <w:proofErr w:type="spellEnd"/>
      <w:r w:rsidRPr="00336C6D">
        <w:rPr>
          <w:rFonts w:asciiTheme="majorHAnsi" w:hAnsiTheme="majorHAnsi" w:cstheme="majorHAnsi"/>
        </w:rPr>
        <w:t xml:space="preserve"> Juarez, Correspondances interprètera des œuvres du compositeur Marc-Antoine Charpentier, qui voyagea en Italie avant de rentrer à Paris chargé des expériences vécues pendant son séjour, et donna un souffle nouveau à la musique française du 17</w:t>
      </w:r>
      <w:r w:rsidRPr="00336C6D">
        <w:rPr>
          <w:rFonts w:asciiTheme="majorHAnsi" w:hAnsiTheme="majorHAnsi" w:cstheme="majorHAnsi"/>
          <w:vertAlign w:val="superscript"/>
        </w:rPr>
        <w:t>e</w:t>
      </w:r>
      <w:r w:rsidRPr="00336C6D">
        <w:rPr>
          <w:rFonts w:asciiTheme="majorHAnsi" w:hAnsiTheme="majorHAnsi" w:cstheme="majorHAnsi"/>
        </w:rPr>
        <w:t xml:space="preserve"> siècle, inspirant les compositeurs français de l’époque de son style musical.</w:t>
      </w:r>
    </w:p>
    <w:p w14:paraId="75DE3697" w14:textId="77777777" w:rsidR="00CB48BE" w:rsidRPr="00336C6D" w:rsidRDefault="00CB48BE" w:rsidP="00336C6D">
      <w:pPr>
        <w:jc w:val="both"/>
        <w:rPr>
          <w:rFonts w:asciiTheme="majorHAnsi" w:hAnsiTheme="majorHAnsi" w:cstheme="majorHAnsi"/>
        </w:rPr>
      </w:pPr>
    </w:p>
    <w:p w14:paraId="4D3E4036" w14:textId="32C03D28" w:rsidR="00CB48BE" w:rsidRPr="00336C6D" w:rsidRDefault="00CB48BE"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AM (Leon) – octobre 2019 </w:t>
      </w:r>
      <w:r w:rsidRPr="00336C6D">
        <w:rPr>
          <w:rFonts w:asciiTheme="majorHAnsi" w:hAnsiTheme="majorHAnsi" w:cstheme="majorHAnsi"/>
          <w:b/>
          <w:u w:val="single"/>
        </w:rPr>
        <w:t>• Ténèbres</w:t>
      </w:r>
    </w:p>
    <w:p w14:paraId="5F9C919C" w14:textId="77777777" w:rsidR="00CB48BE" w:rsidRPr="00336C6D" w:rsidRDefault="00CB48BE" w:rsidP="00336C6D">
      <w:pPr>
        <w:jc w:val="both"/>
        <w:rPr>
          <w:rFonts w:asciiTheme="majorHAnsi" w:hAnsiTheme="majorHAnsi" w:cstheme="majorHAnsi"/>
          <w:i/>
          <w:iCs/>
        </w:rPr>
      </w:pPr>
      <w:r w:rsidRPr="00336C6D">
        <w:rPr>
          <w:rFonts w:asciiTheme="majorHAnsi" w:hAnsiTheme="majorHAnsi" w:cstheme="majorHAnsi"/>
          <w:i/>
          <w:iCs/>
        </w:rPr>
        <w:t xml:space="preserve">Ils ont des choses à raconter </w:t>
      </w:r>
    </w:p>
    <w:p w14:paraId="719F0F7F" w14:textId="526EF735" w:rsidR="00CB48BE" w:rsidRPr="00336C6D" w:rsidRDefault="00CB48BE" w:rsidP="00336C6D">
      <w:pPr>
        <w:jc w:val="both"/>
        <w:rPr>
          <w:rFonts w:asciiTheme="majorHAnsi" w:hAnsiTheme="majorHAnsi" w:cstheme="majorHAnsi"/>
        </w:rPr>
      </w:pPr>
      <w:r w:rsidRPr="00336C6D">
        <w:rPr>
          <w:rFonts w:asciiTheme="majorHAnsi" w:hAnsiTheme="majorHAnsi" w:cstheme="majorHAnsi"/>
        </w:rPr>
        <w:t xml:space="preserve">L’ensemble Correspondances, un ensemble français de chanteurs et instrumentistes spécialisés dans l’interprétation de la musique classique et baroque, qui s'attèle à révéler les nuances de musiques perdues ou oubliées, participe à la nouvelle édition du Festival </w:t>
      </w:r>
      <w:proofErr w:type="spellStart"/>
      <w:r w:rsidRPr="00336C6D">
        <w:rPr>
          <w:rFonts w:asciiTheme="majorHAnsi" w:hAnsiTheme="majorHAnsi" w:cstheme="majorHAnsi"/>
        </w:rPr>
        <w:t>Cervantino</w:t>
      </w:r>
      <w:proofErr w:type="spellEnd"/>
      <w:r w:rsidRPr="00336C6D">
        <w:rPr>
          <w:rFonts w:asciiTheme="majorHAnsi" w:hAnsiTheme="majorHAnsi" w:cstheme="majorHAnsi"/>
        </w:rPr>
        <w:t xml:space="preserve"> au </w:t>
      </w:r>
      <w:proofErr w:type="spellStart"/>
      <w:r w:rsidRPr="00336C6D">
        <w:rPr>
          <w:rFonts w:asciiTheme="majorHAnsi" w:hAnsiTheme="majorHAnsi" w:cstheme="majorHAnsi"/>
        </w:rPr>
        <w:t>Teatro</w:t>
      </w:r>
      <w:proofErr w:type="spellEnd"/>
      <w:r w:rsidRPr="00336C6D">
        <w:rPr>
          <w:rFonts w:asciiTheme="majorHAnsi" w:hAnsiTheme="majorHAnsi" w:cstheme="majorHAnsi"/>
        </w:rPr>
        <w:t xml:space="preserve"> Juarez.</w:t>
      </w:r>
    </w:p>
    <w:p w14:paraId="0CD3FF7E" w14:textId="77777777" w:rsidR="00CB48BE" w:rsidRPr="00336C6D" w:rsidRDefault="00CB48BE" w:rsidP="00336C6D">
      <w:pPr>
        <w:spacing w:line="276" w:lineRule="auto"/>
        <w:jc w:val="both"/>
        <w:rPr>
          <w:rFonts w:asciiTheme="majorHAnsi" w:hAnsiTheme="majorHAnsi" w:cstheme="majorHAnsi"/>
          <w:b/>
          <w:color w:val="4472C4" w:themeColor="accent1"/>
        </w:rPr>
      </w:pPr>
    </w:p>
    <w:p w14:paraId="2838035D" w14:textId="640F935A" w:rsidR="0039449E" w:rsidRPr="00336C6D" w:rsidRDefault="00E63C37"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MusicWeb</w:t>
      </w:r>
      <w:proofErr w:type="spellEnd"/>
      <w:r w:rsidRPr="00336C6D">
        <w:rPr>
          <w:rFonts w:asciiTheme="majorHAnsi" w:hAnsiTheme="majorHAnsi" w:cstheme="majorHAnsi"/>
          <w:b/>
          <w:color w:val="000000" w:themeColor="text1"/>
          <w:u w:val="single"/>
        </w:rPr>
        <w:t>-International</w:t>
      </w:r>
      <w:r w:rsidR="0039449E" w:rsidRPr="00336C6D">
        <w:rPr>
          <w:rFonts w:asciiTheme="majorHAnsi" w:hAnsiTheme="majorHAnsi" w:cstheme="majorHAnsi"/>
          <w:b/>
          <w:color w:val="000000" w:themeColor="text1"/>
          <w:u w:val="single"/>
        </w:rPr>
        <w:t xml:space="preserve"> – octobre 2019 </w:t>
      </w:r>
      <w:r w:rsidR="0039449E" w:rsidRPr="00336C6D">
        <w:rPr>
          <w:rFonts w:asciiTheme="majorHAnsi" w:hAnsiTheme="majorHAnsi" w:cstheme="majorHAnsi"/>
          <w:b/>
          <w:u w:val="single"/>
        </w:rPr>
        <w:t>• Histoires sacrées</w:t>
      </w:r>
    </w:p>
    <w:p w14:paraId="1837D3B0" w14:textId="73E5518D" w:rsidR="0039449E" w:rsidRPr="00336C6D" w:rsidRDefault="0039449E" w:rsidP="00336C6D">
      <w:pPr>
        <w:jc w:val="both"/>
        <w:rPr>
          <w:rFonts w:asciiTheme="majorHAnsi" w:hAnsiTheme="majorHAnsi" w:cstheme="majorHAnsi"/>
        </w:rPr>
      </w:pPr>
      <w:r w:rsidRPr="00336C6D">
        <w:rPr>
          <w:rFonts w:asciiTheme="majorHAnsi" w:hAnsiTheme="majorHAnsi" w:cstheme="majorHAnsi"/>
        </w:rPr>
        <w:t xml:space="preserve">Sébastien Daucé a enregistré trois </w:t>
      </w:r>
      <w:r w:rsidR="00E63C37" w:rsidRPr="00336C6D">
        <w:rPr>
          <w:rFonts w:asciiTheme="majorHAnsi" w:hAnsiTheme="majorHAnsi" w:cstheme="majorHAnsi"/>
        </w:rPr>
        <w:t>oratorios</w:t>
      </w:r>
      <w:r w:rsidRPr="00336C6D">
        <w:rPr>
          <w:rFonts w:asciiTheme="majorHAnsi" w:hAnsiTheme="majorHAnsi" w:cstheme="majorHAnsi"/>
        </w:rPr>
        <w:t xml:space="preserve"> et quelques petites pièces construites sous la forme de petits drames […]. Il s’agit sans aucun doute du plus bel enregistrement d’oratorios de Charpentier. L’ensemble</w:t>
      </w:r>
      <w:r w:rsidR="00E63C37" w:rsidRPr="00336C6D">
        <w:rPr>
          <w:rFonts w:asciiTheme="majorHAnsi" w:hAnsiTheme="majorHAnsi" w:cstheme="majorHAnsi"/>
        </w:rPr>
        <w:t xml:space="preserve"> est excellent, et plusieurs solos sont remarquables, comme ceux de Judith Fa (Cécile), Caroline </w:t>
      </w:r>
      <w:proofErr w:type="spellStart"/>
      <w:r w:rsidR="00E63C37" w:rsidRPr="00336C6D">
        <w:rPr>
          <w:rFonts w:asciiTheme="majorHAnsi" w:hAnsiTheme="majorHAnsi" w:cstheme="majorHAnsi"/>
        </w:rPr>
        <w:t>Weynants</w:t>
      </w:r>
      <w:proofErr w:type="spellEnd"/>
      <w:r w:rsidR="00E63C37" w:rsidRPr="00336C6D">
        <w:rPr>
          <w:rFonts w:asciiTheme="majorHAnsi" w:hAnsiTheme="majorHAnsi" w:cstheme="majorHAnsi"/>
        </w:rPr>
        <w:t xml:space="preserve"> (Judith), Etienne </w:t>
      </w:r>
      <w:proofErr w:type="spellStart"/>
      <w:r w:rsidR="00E63C37" w:rsidRPr="00336C6D">
        <w:rPr>
          <w:rFonts w:asciiTheme="majorHAnsi" w:hAnsiTheme="majorHAnsi" w:cstheme="majorHAnsi"/>
        </w:rPr>
        <w:t>Bazola</w:t>
      </w:r>
      <w:proofErr w:type="spellEnd"/>
      <w:r w:rsidR="00E63C37" w:rsidRPr="00336C6D">
        <w:rPr>
          <w:rFonts w:asciiTheme="majorHAnsi" w:hAnsiTheme="majorHAnsi" w:cstheme="majorHAnsi"/>
        </w:rPr>
        <w:t xml:space="preserve"> (Saul), David </w:t>
      </w:r>
      <w:proofErr w:type="spellStart"/>
      <w:r w:rsidR="00E63C37" w:rsidRPr="00336C6D">
        <w:rPr>
          <w:rFonts w:asciiTheme="majorHAnsi" w:hAnsiTheme="majorHAnsi" w:cstheme="majorHAnsi"/>
        </w:rPr>
        <w:t>Tricou</w:t>
      </w:r>
      <w:proofErr w:type="spellEnd"/>
      <w:r w:rsidR="00E63C37" w:rsidRPr="00336C6D">
        <w:rPr>
          <w:rFonts w:asciiTheme="majorHAnsi" w:hAnsiTheme="majorHAnsi" w:cstheme="majorHAnsi"/>
        </w:rPr>
        <w:t xml:space="preserve"> (David), sans oublier Lucile </w:t>
      </w:r>
      <w:proofErr w:type="spellStart"/>
      <w:r w:rsidR="00E63C37" w:rsidRPr="00336C6D">
        <w:rPr>
          <w:rFonts w:asciiTheme="majorHAnsi" w:hAnsiTheme="majorHAnsi" w:cstheme="majorHAnsi"/>
        </w:rPr>
        <w:t>Richardot</w:t>
      </w:r>
      <w:proofErr w:type="spellEnd"/>
      <w:r w:rsidR="00E63C37" w:rsidRPr="00336C6D">
        <w:rPr>
          <w:rFonts w:asciiTheme="majorHAnsi" w:hAnsiTheme="majorHAnsi" w:cstheme="majorHAnsi"/>
        </w:rPr>
        <w:t xml:space="preserve"> en Sorcière d’Endor. </w:t>
      </w:r>
      <w:r w:rsidR="00E63C37" w:rsidRPr="00336C6D">
        <w:rPr>
          <w:rFonts w:asciiTheme="majorHAnsi" w:hAnsiTheme="majorHAnsi" w:cstheme="majorHAnsi"/>
          <w:i/>
          <w:iCs/>
        </w:rPr>
        <w:t xml:space="preserve">(Johan van </w:t>
      </w:r>
      <w:proofErr w:type="spellStart"/>
      <w:r w:rsidR="00E63C37" w:rsidRPr="00336C6D">
        <w:rPr>
          <w:rFonts w:asciiTheme="majorHAnsi" w:hAnsiTheme="majorHAnsi" w:cstheme="majorHAnsi"/>
          <w:i/>
          <w:iCs/>
        </w:rPr>
        <w:t>Veen</w:t>
      </w:r>
      <w:proofErr w:type="spellEnd"/>
      <w:r w:rsidR="00E63C37" w:rsidRPr="00336C6D">
        <w:rPr>
          <w:rFonts w:asciiTheme="majorHAnsi" w:hAnsiTheme="majorHAnsi" w:cstheme="majorHAnsi"/>
          <w:i/>
          <w:iCs/>
        </w:rPr>
        <w:t>)</w:t>
      </w:r>
    </w:p>
    <w:p w14:paraId="755E50C8" w14:textId="77777777" w:rsidR="0039449E" w:rsidRPr="00336C6D" w:rsidRDefault="0039449E" w:rsidP="00336C6D">
      <w:pPr>
        <w:jc w:val="both"/>
        <w:rPr>
          <w:rFonts w:asciiTheme="majorHAnsi" w:hAnsiTheme="majorHAnsi" w:cstheme="majorHAnsi"/>
        </w:rPr>
      </w:pPr>
    </w:p>
    <w:p w14:paraId="1E8522AB" w14:textId="2EF34C90" w:rsidR="00E91DA4" w:rsidRPr="00336C6D" w:rsidRDefault="00E91DA4"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Avvenire.it – octobre 2019 </w:t>
      </w:r>
      <w:r w:rsidRPr="00336C6D">
        <w:rPr>
          <w:rFonts w:asciiTheme="majorHAnsi" w:hAnsiTheme="majorHAnsi" w:cstheme="majorHAnsi"/>
          <w:b/>
          <w:u w:val="single"/>
        </w:rPr>
        <w:t>• Histoires sacrées</w:t>
      </w:r>
    </w:p>
    <w:p w14:paraId="113BDA82" w14:textId="39932B21" w:rsidR="004E2035" w:rsidRPr="00336C6D" w:rsidRDefault="009054D0"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lastRenderedPageBreak/>
        <w:t>Saints, martyrs ou personnages bibliques</w:t>
      </w:r>
      <w:r w:rsidR="004F4D7F" w:rsidRPr="00336C6D">
        <w:rPr>
          <w:rFonts w:asciiTheme="majorHAnsi" w:hAnsiTheme="majorHAnsi" w:cstheme="majorHAnsi"/>
          <w:bCs/>
          <w:color w:val="000000" w:themeColor="text1"/>
        </w:rPr>
        <w:t xml:space="preserve"> </w:t>
      </w:r>
      <w:r w:rsidRPr="00336C6D">
        <w:rPr>
          <w:rFonts w:asciiTheme="majorHAnsi" w:hAnsiTheme="majorHAnsi" w:cstheme="majorHAnsi"/>
          <w:bCs/>
          <w:color w:val="000000" w:themeColor="text1"/>
        </w:rPr>
        <w:t>que Charpentier fait descendre des autels des églises, sont au cœur d’une exécution réalisée avec une impeccable distribution lyrique et une attention extrême aux parties instrumentales, au phrasé et au moindre changement de dynamique. Un DVD filmé à la Chapelle Royale de Versailles vient enrichir cette anthologie où les histoires sacrées de Charpentier sont proposées dans une forme dramatique qui les recontextualise sur la scène d’un théâtre idéal de l’esprit.</w:t>
      </w:r>
    </w:p>
    <w:p w14:paraId="0D74AE01" w14:textId="77777777" w:rsidR="009054D0" w:rsidRPr="00336C6D" w:rsidRDefault="009054D0" w:rsidP="00336C6D">
      <w:pPr>
        <w:spacing w:line="276" w:lineRule="auto"/>
        <w:jc w:val="both"/>
        <w:rPr>
          <w:rFonts w:asciiTheme="majorHAnsi" w:hAnsiTheme="majorHAnsi" w:cstheme="majorHAnsi"/>
          <w:bCs/>
          <w:color w:val="000000" w:themeColor="text1"/>
        </w:rPr>
      </w:pPr>
    </w:p>
    <w:p w14:paraId="1A324FDA" w14:textId="60369096" w:rsidR="004E2035" w:rsidRPr="00336C6D" w:rsidRDefault="004E2035"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Toute la Culture – septembre 2019 </w:t>
      </w:r>
      <w:r w:rsidRPr="00336C6D">
        <w:rPr>
          <w:rFonts w:asciiTheme="majorHAnsi" w:hAnsiTheme="majorHAnsi" w:cstheme="majorHAnsi"/>
          <w:b/>
          <w:u w:val="single"/>
        </w:rPr>
        <w:t>• Orphée</w:t>
      </w:r>
    </w:p>
    <w:p w14:paraId="36E99823" w14:textId="19403E9D" w:rsidR="004E2035" w:rsidRPr="00336C6D" w:rsidRDefault="00C51CEB"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Le résultat s’avère superbe, et le public conquis se montre tellement enthousiaste que l’ensemble reprend la dernière scène de l’opéra avec les ch</w:t>
      </w:r>
      <w:r w:rsidR="008E78D0" w:rsidRPr="00336C6D">
        <w:rPr>
          <w:rFonts w:asciiTheme="majorHAnsi" w:hAnsiTheme="majorHAnsi" w:cstheme="majorHAnsi"/>
          <w:bCs/>
          <w:color w:val="000000" w:themeColor="text1"/>
        </w:rPr>
        <w:t>œ</w:t>
      </w:r>
      <w:r w:rsidRPr="00336C6D">
        <w:rPr>
          <w:rFonts w:asciiTheme="majorHAnsi" w:hAnsiTheme="majorHAnsi" w:cstheme="majorHAnsi"/>
          <w:bCs/>
          <w:color w:val="000000" w:themeColor="text1"/>
        </w:rPr>
        <w:t xml:space="preserve">urs face à ses applaudissements chaleureux et mérités. Encore une fois, la redécouverte d’une si belle </w:t>
      </w:r>
      <w:r w:rsidR="008E78D0" w:rsidRPr="00336C6D">
        <w:rPr>
          <w:rFonts w:asciiTheme="majorHAnsi" w:hAnsiTheme="majorHAnsi" w:cstheme="majorHAnsi"/>
          <w:bCs/>
          <w:color w:val="000000" w:themeColor="text1"/>
        </w:rPr>
        <w:t>œ</w:t>
      </w:r>
      <w:r w:rsidRPr="00336C6D">
        <w:rPr>
          <w:rFonts w:asciiTheme="majorHAnsi" w:hAnsiTheme="majorHAnsi" w:cstheme="majorHAnsi"/>
          <w:bCs/>
          <w:color w:val="000000" w:themeColor="text1"/>
        </w:rPr>
        <w:t>uvre, bien qu’incomplète, nous amène à nous interroger sur les raisons de son oubli, tout en nous réjouissant de son écoute et, selon les mots de présentations du concert, de son enregistrement par Correspondances et Sébastien Daucé qui ne cesse de travailler avec talent à la transmission et la (re)découverte de la musique baroque.</w:t>
      </w:r>
    </w:p>
    <w:p w14:paraId="665A7238" w14:textId="77777777" w:rsidR="00C51CEB" w:rsidRPr="00336C6D" w:rsidRDefault="00C51CEB" w:rsidP="00336C6D">
      <w:pPr>
        <w:spacing w:line="276" w:lineRule="auto"/>
        <w:jc w:val="both"/>
        <w:rPr>
          <w:rFonts w:asciiTheme="majorHAnsi" w:hAnsiTheme="majorHAnsi" w:cstheme="majorHAnsi"/>
          <w:bCs/>
          <w:color w:val="000000" w:themeColor="text1"/>
        </w:rPr>
      </w:pPr>
    </w:p>
    <w:p w14:paraId="59FB7247" w14:textId="77BA488B" w:rsidR="004E2035" w:rsidRPr="00336C6D" w:rsidRDefault="004E2035"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La Terrasse – septembre 2019 </w:t>
      </w:r>
      <w:r w:rsidRPr="00336C6D">
        <w:rPr>
          <w:rFonts w:asciiTheme="majorHAnsi" w:hAnsiTheme="majorHAnsi" w:cstheme="majorHAnsi"/>
          <w:b/>
          <w:u w:val="single"/>
        </w:rPr>
        <w:t>• Ballet royal de la nuit</w:t>
      </w:r>
    </w:p>
    <w:p w14:paraId="6ED41A22" w14:textId="77777777" w:rsidR="004E2035" w:rsidRPr="00336C6D" w:rsidRDefault="004E2035" w:rsidP="00336C6D">
      <w:pPr>
        <w:spacing w:line="276" w:lineRule="auto"/>
        <w:jc w:val="both"/>
        <w:rPr>
          <w:rFonts w:asciiTheme="majorHAnsi" w:hAnsiTheme="majorHAnsi" w:cstheme="majorHAnsi"/>
          <w:bCs/>
          <w:color w:val="000000" w:themeColor="text1"/>
        </w:rPr>
      </w:pPr>
    </w:p>
    <w:p w14:paraId="1B274649" w14:textId="4EC4CC07" w:rsidR="004E2035" w:rsidRPr="00336C6D" w:rsidRDefault="004E2035"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L’œuvre diffuse poésie et enchantement tandis que les acrobates, jongleurs, chanteurs et musiciens conjuguent leurs arts pour livrer un spectacle total.</w:t>
      </w:r>
    </w:p>
    <w:p w14:paraId="0278F30B" w14:textId="77777777" w:rsidR="004E2035" w:rsidRPr="00336C6D" w:rsidRDefault="004E2035" w:rsidP="00336C6D">
      <w:pPr>
        <w:spacing w:line="276" w:lineRule="auto"/>
        <w:jc w:val="both"/>
        <w:rPr>
          <w:rFonts w:asciiTheme="majorHAnsi" w:hAnsiTheme="majorHAnsi" w:cstheme="majorHAnsi"/>
          <w:b/>
          <w:color w:val="000000" w:themeColor="text1"/>
          <w:u w:val="single"/>
        </w:rPr>
      </w:pPr>
    </w:p>
    <w:p w14:paraId="182F007C" w14:textId="50AEDC9C" w:rsidR="00637698" w:rsidRPr="00336C6D" w:rsidRDefault="00637698"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Le Progrès – septembre 2019 </w:t>
      </w:r>
      <w:r w:rsidRPr="00336C6D">
        <w:rPr>
          <w:rFonts w:asciiTheme="majorHAnsi" w:hAnsiTheme="majorHAnsi" w:cstheme="majorHAnsi"/>
          <w:b/>
          <w:u w:val="single"/>
        </w:rPr>
        <w:t>• Orphée</w:t>
      </w:r>
    </w:p>
    <w:p w14:paraId="5E324214" w14:textId="77777777" w:rsidR="00637698" w:rsidRPr="00336C6D" w:rsidRDefault="00637698" w:rsidP="00336C6D">
      <w:pPr>
        <w:jc w:val="both"/>
        <w:rPr>
          <w:rFonts w:asciiTheme="majorHAnsi" w:hAnsiTheme="majorHAnsi" w:cstheme="majorHAnsi"/>
        </w:rPr>
      </w:pPr>
      <w:r w:rsidRPr="00336C6D">
        <w:rPr>
          <w:rFonts w:asciiTheme="majorHAnsi" w:hAnsiTheme="majorHAnsi" w:cstheme="majorHAnsi"/>
        </w:rPr>
        <w:t xml:space="preserve">Le concert témoigne de la constance de Correspondances et du talent de Sébastien Daucé à restituer cette musique en privilégiant les nuances et la poésie au détriment de la pure expressivité. </w:t>
      </w:r>
    </w:p>
    <w:p w14:paraId="491DD979" w14:textId="77777777" w:rsidR="00637698" w:rsidRPr="00336C6D" w:rsidRDefault="00637698" w:rsidP="00336C6D">
      <w:pPr>
        <w:spacing w:line="276" w:lineRule="auto"/>
        <w:jc w:val="both"/>
        <w:rPr>
          <w:rFonts w:asciiTheme="majorHAnsi" w:hAnsiTheme="majorHAnsi" w:cstheme="majorHAnsi"/>
          <w:b/>
          <w:color w:val="000000" w:themeColor="text1"/>
          <w:u w:val="single"/>
        </w:rPr>
      </w:pPr>
    </w:p>
    <w:p w14:paraId="68A064C7" w14:textId="0E5D4412" w:rsidR="00637698" w:rsidRPr="00336C6D" w:rsidRDefault="00637698"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Le Figaro – septembre 2019</w:t>
      </w:r>
      <w:r w:rsidR="00BF1DEF" w:rsidRPr="00336C6D">
        <w:rPr>
          <w:rFonts w:asciiTheme="majorHAnsi" w:hAnsiTheme="majorHAnsi" w:cstheme="majorHAnsi"/>
          <w:b/>
          <w:color w:val="000000" w:themeColor="text1"/>
          <w:u w:val="single"/>
        </w:rPr>
        <w:t xml:space="preserve"> </w:t>
      </w:r>
      <w:r w:rsidRPr="00336C6D">
        <w:rPr>
          <w:rFonts w:asciiTheme="majorHAnsi" w:hAnsiTheme="majorHAnsi" w:cstheme="majorHAnsi"/>
          <w:b/>
          <w:u w:val="single"/>
        </w:rPr>
        <w:t>• Ballet</w:t>
      </w:r>
    </w:p>
    <w:p w14:paraId="6C47145C" w14:textId="77777777" w:rsidR="00637698" w:rsidRPr="00336C6D" w:rsidRDefault="00637698" w:rsidP="00336C6D">
      <w:pPr>
        <w:jc w:val="both"/>
        <w:rPr>
          <w:rFonts w:asciiTheme="majorHAnsi" w:hAnsiTheme="majorHAnsi" w:cstheme="majorHAnsi"/>
        </w:rPr>
      </w:pPr>
      <w:r w:rsidRPr="00336C6D">
        <w:rPr>
          <w:rFonts w:asciiTheme="majorHAnsi" w:hAnsiTheme="majorHAnsi" w:cstheme="majorHAnsi"/>
        </w:rPr>
        <w:t>Le chef de l’Ensemble Correspondances et la chorégraphe Francesca Lattuada signaient alors un voyage ahurissant sur fond de musique française et italienne, au bout d’une nuit de rêves dont on aurait aimé ne jamais se réveiller.</w:t>
      </w:r>
    </w:p>
    <w:p w14:paraId="7DE5071A" w14:textId="77777777" w:rsidR="00637698" w:rsidRPr="00336C6D" w:rsidRDefault="00637698" w:rsidP="00336C6D">
      <w:pPr>
        <w:jc w:val="both"/>
        <w:rPr>
          <w:rFonts w:asciiTheme="majorHAnsi" w:hAnsiTheme="majorHAnsi" w:cstheme="majorHAnsi"/>
        </w:rPr>
      </w:pPr>
    </w:p>
    <w:p w14:paraId="1A2D6317" w14:textId="2B0928DA" w:rsidR="00637698" w:rsidRPr="00336C6D" w:rsidRDefault="00637698"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Télérama – juillet 2019</w:t>
      </w:r>
      <w:r w:rsidR="00BF1DEF" w:rsidRPr="00336C6D">
        <w:rPr>
          <w:rFonts w:asciiTheme="majorHAnsi" w:hAnsiTheme="majorHAnsi" w:cstheme="majorHAnsi"/>
          <w:b/>
          <w:color w:val="000000" w:themeColor="text1"/>
          <w:u w:val="single"/>
        </w:rPr>
        <w:t xml:space="preserve"> </w:t>
      </w:r>
      <w:r w:rsidRPr="00336C6D">
        <w:rPr>
          <w:rFonts w:asciiTheme="majorHAnsi" w:hAnsiTheme="majorHAnsi" w:cstheme="majorHAnsi"/>
          <w:b/>
          <w:u w:val="single"/>
        </w:rPr>
        <w:t>• Psyché</w:t>
      </w:r>
    </w:p>
    <w:p w14:paraId="5A3F1DF4" w14:textId="77777777" w:rsidR="00637698" w:rsidRPr="00336C6D" w:rsidRDefault="00637698" w:rsidP="00336C6D">
      <w:pPr>
        <w:jc w:val="both"/>
        <w:rPr>
          <w:rFonts w:asciiTheme="majorHAnsi" w:hAnsiTheme="majorHAnsi" w:cstheme="majorHAnsi"/>
        </w:rPr>
      </w:pPr>
      <w:r w:rsidRPr="00336C6D">
        <w:rPr>
          <w:rFonts w:asciiTheme="majorHAnsi" w:hAnsiTheme="majorHAnsi" w:cstheme="majorHAnsi"/>
        </w:rPr>
        <w:t xml:space="preserve">Le résultat musical est éblouissant, avec ses airs, ses chœurs et ses ensembles enthousiasmants, sertis dans un luxueux écrin orchestral, et servis avec enthousiasme par les chanteurs, parmi lesquels se distinguent les timbres riches et singuliers de Lucile </w:t>
      </w:r>
      <w:proofErr w:type="spellStart"/>
      <w:r w:rsidRPr="00336C6D">
        <w:rPr>
          <w:rFonts w:asciiTheme="majorHAnsi" w:hAnsiTheme="majorHAnsi" w:cstheme="majorHAnsi"/>
        </w:rPr>
        <w:t>Richardot</w:t>
      </w:r>
      <w:proofErr w:type="spellEnd"/>
      <w:r w:rsidRPr="00336C6D">
        <w:rPr>
          <w:rFonts w:asciiTheme="majorHAnsi" w:hAnsiTheme="majorHAnsi" w:cstheme="majorHAnsi"/>
        </w:rPr>
        <w:t xml:space="preserve"> et Marc </w:t>
      </w:r>
      <w:proofErr w:type="spellStart"/>
      <w:r w:rsidRPr="00336C6D">
        <w:rPr>
          <w:rFonts w:asciiTheme="majorHAnsi" w:hAnsiTheme="majorHAnsi" w:cstheme="majorHAnsi"/>
        </w:rPr>
        <w:t>Mauillon</w:t>
      </w:r>
      <w:proofErr w:type="spellEnd"/>
      <w:r w:rsidRPr="00336C6D">
        <w:rPr>
          <w:rFonts w:asciiTheme="majorHAnsi" w:hAnsiTheme="majorHAnsi" w:cstheme="majorHAnsi"/>
        </w:rPr>
        <w:t>.</w:t>
      </w:r>
    </w:p>
    <w:p w14:paraId="426D071C" w14:textId="77777777" w:rsidR="00637698" w:rsidRPr="00336C6D" w:rsidRDefault="00637698" w:rsidP="00336C6D">
      <w:pPr>
        <w:spacing w:line="276" w:lineRule="auto"/>
        <w:jc w:val="both"/>
        <w:rPr>
          <w:rFonts w:asciiTheme="majorHAnsi" w:hAnsiTheme="majorHAnsi" w:cstheme="majorHAnsi"/>
          <w:b/>
          <w:color w:val="000000" w:themeColor="text1"/>
          <w:u w:val="single"/>
        </w:rPr>
      </w:pPr>
    </w:p>
    <w:p w14:paraId="58F6E6CD" w14:textId="47F24127" w:rsidR="00637698" w:rsidRPr="00336C6D" w:rsidRDefault="00637698"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Limelight</w:t>
      </w:r>
      <w:proofErr w:type="spellEnd"/>
      <w:r w:rsidRPr="00336C6D">
        <w:rPr>
          <w:rFonts w:asciiTheme="majorHAnsi" w:hAnsiTheme="majorHAnsi" w:cstheme="majorHAnsi"/>
          <w:b/>
          <w:color w:val="000000" w:themeColor="text1"/>
          <w:u w:val="single"/>
        </w:rPr>
        <w:t xml:space="preserve"> – juillet 2019 </w:t>
      </w:r>
      <w:r w:rsidRPr="00336C6D">
        <w:rPr>
          <w:rFonts w:asciiTheme="majorHAnsi" w:hAnsiTheme="majorHAnsi" w:cstheme="majorHAnsi"/>
          <w:b/>
          <w:u w:val="single"/>
        </w:rPr>
        <w:t xml:space="preserve">• </w:t>
      </w:r>
      <w:r w:rsidR="00B74881" w:rsidRPr="00336C6D">
        <w:rPr>
          <w:rFonts w:asciiTheme="majorHAnsi" w:hAnsiTheme="majorHAnsi" w:cstheme="majorHAnsi"/>
          <w:b/>
          <w:u w:val="single"/>
        </w:rPr>
        <w:t>Histoires Sacrées</w:t>
      </w:r>
    </w:p>
    <w:p w14:paraId="13012A35" w14:textId="2967C4A2" w:rsidR="00637698" w:rsidRPr="00336C6D" w:rsidRDefault="00637698" w:rsidP="00336C6D">
      <w:pPr>
        <w:jc w:val="both"/>
        <w:rPr>
          <w:rFonts w:asciiTheme="majorHAnsi" w:hAnsiTheme="majorHAnsi" w:cstheme="majorHAnsi"/>
        </w:rPr>
      </w:pPr>
      <w:r w:rsidRPr="00336C6D">
        <w:rPr>
          <w:rFonts w:asciiTheme="majorHAnsi" w:hAnsiTheme="majorHAnsi" w:cstheme="majorHAnsi"/>
        </w:rPr>
        <w:t xml:space="preserve">Les performances sont exemplaires, avec une urgence et une conviction qui renforcent la nature de ces œuvres comme des mini-drames d'une puissance distillée. Les chanteurs </w:t>
      </w:r>
      <w:r w:rsidR="009A1B9B" w:rsidRPr="00336C6D">
        <w:rPr>
          <w:rFonts w:asciiTheme="majorHAnsi" w:hAnsiTheme="majorHAnsi" w:cstheme="majorHAnsi"/>
        </w:rPr>
        <w:t>présentent</w:t>
      </w:r>
      <w:r w:rsidRPr="00336C6D">
        <w:rPr>
          <w:rFonts w:asciiTheme="majorHAnsi" w:hAnsiTheme="majorHAnsi" w:cstheme="majorHAnsi"/>
        </w:rPr>
        <w:t xml:space="preserve"> les dialogues et les chœurs avec un équilibre parfait de chaleur passionnée et de pureté étincelante, soutenus par un ensemble généreux d'instruments avec un riche continuo </w:t>
      </w:r>
      <w:r w:rsidRPr="00336C6D">
        <w:rPr>
          <w:rFonts w:asciiTheme="majorHAnsi" w:hAnsiTheme="majorHAnsi" w:cstheme="majorHAnsi"/>
        </w:rPr>
        <w:lastRenderedPageBreak/>
        <w:t>- un jeu très imaginatif exploitant la sonorité et la texture - la complainte des âmes au purgatoire, un plaisir de dissonance et de suspensions qui donnent des frissons.</w:t>
      </w:r>
    </w:p>
    <w:p w14:paraId="2EBCDDAA" w14:textId="77777777" w:rsidR="00637698" w:rsidRPr="00336C6D" w:rsidRDefault="00637698" w:rsidP="00336C6D">
      <w:pPr>
        <w:spacing w:line="276" w:lineRule="auto"/>
        <w:jc w:val="both"/>
        <w:rPr>
          <w:rFonts w:asciiTheme="majorHAnsi" w:hAnsiTheme="majorHAnsi" w:cstheme="majorHAnsi"/>
          <w:b/>
          <w:color w:val="000000" w:themeColor="text1"/>
          <w:u w:val="single"/>
        </w:rPr>
      </w:pPr>
    </w:p>
    <w:p w14:paraId="1E909542" w14:textId="56592041" w:rsidR="00637698" w:rsidRPr="00336C6D" w:rsidRDefault="00637698"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Class</w:t>
      </w:r>
      <w:r w:rsidR="00443CFF" w:rsidRPr="00336C6D">
        <w:rPr>
          <w:rFonts w:asciiTheme="majorHAnsi" w:hAnsiTheme="majorHAnsi" w:cstheme="majorHAnsi"/>
          <w:b/>
          <w:color w:val="000000" w:themeColor="text1"/>
          <w:u w:val="single"/>
        </w:rPr>
        <w:t>i</w:t>
      </w:r>
      <w:r w:rsidRPr="00336C6D">
        <w:rPr>
          <w:rFonts w:asciiTheme="majorHAnsi" w:hAnsiTheme="majorHAnsi" w:cstheme="majorHAnsi"/>
          <w:b/>
          <w:color w:val="000000" w:themeColor="text1"/>
          <w:u w:val="single"/>
        </w:rPr>
        <w:t>quenews</w:t>
      </w:r>
      <w:proofErr w:type="spellEnd"/>
      <w:r w:rsidRPr="00336C6D">
        <w:rPr>
          <w:rFonts w:asciiTheme="majorHAnsi" w:hAnsiTheme="majorHAnsi" w:cstheme="majorHAnsi"/>
          <w:b/>
          <w:color w:val="000000" w:themeColor="text1"/>
          <w:u w:val="single"/>
        </w:rPr>
        <w:t xml:space="preserve"> – juin 2019 </w:t>
      </w:r>
      <w:r w:rsidRPr="00336C6D">
        <w:rPr>
          <w:rFonts w:asciiTheme="majorHAnsi" w:hAnsiTheme="majorHAnsi" w:cstheme="majorHAnsi"/>
          <w:b/>
          <w:u w:val="single"/>
        </w:rPr>
        <w:t>• Psyché</w:t>
      </w:r>
    </w:p>
    <w:p w14:paraId="2BBAB7EE"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L’intégralité des voix a réussi le pari de la résurrection de Psyché. Avec de tels talents, on ne pouvait s’attendre qu’à la réussite de cette recréation mondiale. C’est avec de tels artistes que le Parnasse peut refleurir, sans les chichis de la communication à outrance et avec l’élégance de la modestie des grands interprètes.</w:t>
      </w:r>
    </w:p>
    <w:p w14:paraId="352EECB8"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A la fin de cette fable mythologique, on sort au cœur du château d’</w:t>
      </w:r>
      <w:proofErr w:type="spellStart"/>
      <w:r w:rsidRPr="00336C6D">
        <w:rPr>
          <w:rFonts w:asciiTheme="majorHAnsi" w:hAnsiTheme="majorHAnsi" w:cstheme="majorHAnsi"/>
        </w:rPr>
        <w:t>Hardelot</w:t>
      </w:r>
      <w:proofErr w:type="spellEnd"/>
      <w:r w:rsidRPr="00336C6D">
        <w:rPr>
          <w:rFonts w:asciiTheme="majorHAnsi" w:hAnsiTheme="majorHAnsi" w:cstheme="majorHAnsi"/>
        </w:rPr>
        <w:t>, entre la pierre et les hautes herbes parsemées de coquelicots, on y croit deviner l’envol soudain d’une créature féerique tandis qu’au-dessus de nos têtes, brille un ciel transparent éclaboussé de milliers d’étoiles.</w:t>
      </w:r>
    </w:p>
    <w:p w14:paraId="643C1EB7" w14:textId="710ED996" w:rsidR="00637698" w:rsidRPr="00336C6D" w:rsidRDefault="00637698"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ON Magazine – juin 2019 </w:t>
      </w:r>
      <w:r w:rsidRPr="00336C6D">
        <w:rPr>
          <w:rFonts w:asciiTheme="majorHAnsi" w:hAnsiTheme="majorHAnsi" w:cstheme="majorHAnsi"/>
          <w:b/>
          <w:u w:val="single"/>
        </w:rPr>
        <w:t xml:space="preserve">• Histoires sacrées </w:t>
      </w:r>
    </w:p>
    <w:p w14:paraId="71734472"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Sébastien Daucé et son fabuleux Ensemble Correspondances frappent encore un grand coup avec cet album Charpentier. Il présente un florilège de pièces appartenant au répertoire des "Histoires sacrées", qui n'a pas si souvent eu les honneurs du disque. Elles sont interprétées avec l'autorité musicale, l'élégance et le talent qu'on connaît à ces musiciens d'élite, chanteurs et instrumentistes.</w:t>
      </w:r>
    </w:p>
    <w:p w14:paraId="6E15ADD1"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Des interprétations de l'Ensemble Correspondances et de son chef inspiré Sébastien Daucé, on ne peut que louer l'immense réussite. Côté chant, l'intensité de la déclamation rejoint la douceur de l'élocution et une théâtralité soigneusement ménagée. Par une équipe de jeunes talents apportant une spontanéité bienvenue comme une rare maîtrise de cet idiome et ses accents particuliers et autres ornementations.</w:t>
      </w:r>
    </w:p>
    <w:p w14:paraId="50BA140D" w14:textId="4A43B2DB" w:rsidR="00637698" w:rsidRPr="00336C6D" w:rsidRDefault="00637698"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Forum Opéra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juin 2019 </w:t>
      </w:r>
      <w:r w:rsidRPr="00336C6D">
        <w:rPr>
          <w:rFonts w:asciiTheme="majorHAnsi" w:hAnsiTheme="majorHAnsi" w:cstheme="majorHAnsi"/>
          <w:b/>
          <w:u w:val="single"/>
        </w:rPr>
        <w:t>• Psyché</w:t>
      </w:r>
    </w:p>
    <w:p w14:paraId="0DA00A92"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Après</w:t>
      </w:r>
      <w:r w:rsidRPr="00336C6D">
        <w:rPr>
          <w:rFonts w:asciiTheme="majorHAnsi" w:hAnsiTheme="majorHAnsi" w:cstheme="majorHAnsi"/>
          <w:i/>
          <w:iCs/>
        </w:rPr>
        <w:t> </w:t>
      </w:r>
      <w:proofErr w:type="spellStart"/>
      <w:r w:rsidRPr="00336C6D">
        <w:rPr>
          <w:rFonts w:asciiTheme="majorHAnsi" w:hAnsiTheme="majorHAnsi" w:cstheme="majorHAnsi"/>
          <w:i/>
          <w:iCs/>
        </w:rPr>
        <w:t>Perpetual</w:t>
      </w:r>
      <w:proofErr w:type="spellEnd"/>
      <w:r w:rsidRPr="00336C6D">
        <w:rPr>
          <w:rFonts w:asciiTheme="majorHAnsi" w:hAnsiTheme="majorHAnsi" w:cstheme="majorHAnsi"/>
          <w:i/>
          <w:iCs/>
        </w:rPr>
        <w:t xml:space="preserve"> Night</w:t>
      </w:r>
      <w:r w:rsidRPr="00336C6D">
        <w:rPr>
          <w:rFonts w:asciiTheme="majorHAnsi" w:hAnsiTheme="majorHAnsi" w:cstheme="majorHAnsi"/>
        </w:rPr>
        <w:t>, Sébastien Daucé et son Ensemble Correspondances réalisent un nouveau coup de maître tout en poursuivant aussi bien leur exploration du patrimoine musical britannique que celle du genre lyrique par le biais « </w:t>
      </w:r>
      <w:r w:rsidRPr="00336C6D">
        <w:rPr>
          <w:rFonts w:asciiTheme="majorHAnsi" w:hAnsiTheme="majorHAnsi" w:cstheme="majorHAnsi"/>
          <w:i/>
          <w:iCs/>
        </w:rPr>
        <w:t>d’un répertoire non conventionnel </w:t>
      </w:r>
      <w:r w:rsidRPr="00336C6D">
        <w:rPr>
          <w:rFonts w:asciiTheme="majorHAnsi" w:hAnsiTheme="majorHAnsi" w:cstheme="majorHAnsi"/>
        </w:rPr>
        <w:t>» (S. Daucé).</w:t>
      </w:r>
    </w:p>
    <w:p w14:paraId="4FC24054" w14:textId="77777777" w:rsidR="00637698" w:rsidRPr="00336C6D" w:rsidRDefault="00637698"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Il faut d’autant plus saluer leur engagement, indispensable dans les ensembles et les chœurs qui structurent cette </w:t>
      </w:r>
      <w:proofErr w:type="spellStart"/>
      <w:r w:rsidRPr="00336C6D">
        <w:rPr>
          <w:rFonts w:asciiTheme="majorHAnsi" w:hAnsiTheme="majorHAnsi" w:cstheme="majorHAnsi"/>
          <w:i/>
          <w:iCs/>
        </w:rPr>
        <w:t>Psyche</w:t>
      </w:r>
      <w:proofErr w:type="spellEnd"/>
      <w:r w:rsidRPr="00336C6D">
        <w:rPr>
          <w:rFonts w:asciiTheme="majorHAnsi" w:hAnsiTheme="majorHAnsi" w:cstheme="majorHAnsi"/>
          <w:i/>
          <w:iCs/>
        </w:rPr>
        <w:t> </w:t>
      </w:r>
      <w:r w:rsidRPr="00336C6D">
        <w:rPr>
          <w:rFonts w:asciiTheme="majorHAnsi" w:hAnsiTheme="majorHAnsi" w:cstheme="majorHAnsi"/>
        </w:rPr>
        <w:t>et consacrent une belle réussite collégiale. L'interprétation va probablement encore évoluer et l'orchestre pourrait accueillir d'autres familles d'instruments sinon s'étoffer, mais sans doute pas jusqu'à inclure dix flûtes pour accompagner la plainte italienne de Lully comme lors de la création de la première </w:t>
      </w:r>
      <w:r w:rsidRPr="00336C6D">
        <w:rPr>
          <w:rFonts w:asciiTheme="majorHAnsi" w:hAnsiTheme="majorHAnsi" w:cstheme="majorHAnsi"/>
          <w:i/>
          <w:iCs/>
        </w:rPr>
        <w:t>Psyché.</w:t>
      </w:r>
      <w:r w:rsidRPr="00336C6D">
        <w:rPr>
          <w:rFonts w:asciiTheme="majorHAnsi" w:hAnsiTheme="majorHAnsi" w:cstheme="majorHAnsi"/>
        </w:rPr>
        <w:t> En tout cas, une seule écoute ne suffit pas à épuiser les richesses de cette audacieuse reconstruction.</w:t>
      </w:r>
    </w:p>
    <w:p w14:paraId="7AFF1DA4" w14:textId="22CE91F4" w:rsidR="00E73933" w:rsidRPr="00336C6D" w:rsidRDefault="00E73933" w:rsidP="00336C6D">
      <w:pPr>
        <w:spacing w:line="276" w:lineRule="auto"/>
        <w:jc w:val="both"/>
        <w:rPr>
          <w:rFonts w:asciiTheme="majorHAnsi" w:hAnsiTheme="majorHAnsi" w:cstheme="majorHAnsi"/>
          <w:b/>
          <w:color w:val="4472C4" w:themeColor="accent1"/>
        </w:rPr>
      </w:pPr>
    </w:p>
    <w:p w14:paraId="55174659" w14:textId="12BE032E" w:rsidR="009915A3" w:rsidRPr="00336C6D" w:rsidRDefault="009915A3"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Gramophone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juin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Histoires sacrées</w:t>
      </w:r>
    </w:p>
    <w:p w14:paraId="662DC408" w14:textId="04C662C4" w:rsidR="005B44F4" w:rsidRPr="00336C6D" w:rsidRDefault="005B44F4" w:rsidP="00336C6D">
      <w:pPr>
        <w:spacing w:line="276" w:lineRule="auto"/>
        <w:jc w:val="both"/>
        <w:rPr>
          <w:rFonts w:asciiTheme="majorHAnsi" w:hAnsiTheme="majorHAnsi" w:cstheme="majorHAnsi"/>
          <w:b/>
          <w:color w:val="000000" w:themeColor="text1"/>
          <w:u w:val="single"/>
        </w:rPr>
      </w:pPr>
    </w:p>
    <w:p w14:paraId="49C7B658" w14:textId="7B64F362" w:rsidR="005B44F4" w:rsidRPr="00336C6D" w:rsidRDefault="005B44F4"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lastRenderedPageBreak/>
        <w:t>La capacité de Sébastien Daucé et de son Ensemble Correspondances à donner vie à la dramaturgie baroque est prouvée : cette sélection d'œuvres sacrées est interprétée de manière convaincante et superbement enregistrée.</w:t>
      </w:r>
    </w:p>
    <w:p w14:paraId="2CF20BAA" w14:textId="04C008D9" w:rsidR="009915A3" w:rsidRPr="00336C6D" w:rsidRDefault="00804905"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C'est superbe. Voici une généreuse sélection de pièces sacrées de Charpentier, impeccablement interprétées par l'Ensemble Correspondances sous la direction de Sébastien Daucé.</w:t>
      </w:r>
    </w:p>
    <w:p w14:paraId="56201CA3" w14:textId="3370B41F" w:rsidR="005B44F4" w:rsidRPr="00336C6D" w:rsidRDefault="005B44F4" w:rsidP="00336C6D">
      <w:pPr>
        <w:spacing w:before="100" w:beforeAutospacing="1" w:after="100" w:afterAutospacing="1"/>
        <w:jc w:val="both"/>
        <w:rPr>
          <w:rFonts w:asciiTheme="majorHAnsi" w:hAnsiTheme="majorHAnsi" w:cstheme="majorHAnsi"/>
          <w:b/>
          <w:color w:val="000000" w:themeColor="text1"/>
          <w:u w:val="single"/>
          <w:lang w:val="en-US"/>
        </w:rPr>
      </w:pPr>
      <w:r w:rsidRPr="00336C6D">
        <w:rPr>
          <w:rFonts w:asciiTheme="majorHAnsi" w:hAnsiTheme="majorHAnsi" w:cstheme="majorHAnsi"/>
          <w:lang w:val="en-US"/>
        </w:rPr>
        <w:t xml:space="preserve">The ability of Sébastien Daucé and his Ensemble </w:t>
      </w:r>
      <w:proofErr w:type="spellStart"/>
      <w:r w:rsidRPr="00336C6D">
        <w:rPr>
          <w:rFonts w:asciiTheme="majorHAnsi" w:hAnsiTheme="majorHAnsi" w:cstheme="majorHAnsi"/>
          <w:lang w:val="en-US"/>
        </w:rPr>
        <w:t>Correspondances</w:t>
      </w:r>
      <w:proofErr w:type="spellEnd"/>
      <w:r w:rsidRPr="00336C6D">
        <w:rPr>
          <w:rFonts w:asciiTheme="majorHAnsi" w:hAnsiTheme="majorHAnsi" w:cstheme="majorHAnsi"/>
          <w:lang w:val="en-US"/>
        </w:rPr>
        <w:t xml:space="preserve"> to bring Baroque drama vividly to life is well proven: this selection of sacred works is compellingly performed and superbly recorded. </w:t>
      </w:r>
    </w:p>
    <w:p w14:paraId="69C2111C" w14:textId="5CB64F13" w:rsidR="009915A3" w:rsidRPr="00336C6D" w:rsidRDefault="009915A3" w:rsidP="00336C6D">
      <w:pPr>
        <w:spacing w:line="276" w:lineRule="auto"/>
        <w:jc w:val="both"/>
        <w:rPr>
          <w:rFonts w:asciiTheme="majorHAnsi" w:hAnsiTheme="majorHAnsi" w:cstheme="majorHAnsi"/>
          <w:bCs/>
          <w:color w:val="000000" w:themeColor="text1"/>
          <w:lang w:val="en-US"/>
        </w:rPr>
      </w:pPr>
      <w:r w:rsidRPr="00336C6D">
        <w:rPr>
          <w:rFonts w:asciiTheme="majorHAnsi" w:hAnsiTheme="majorHAnsi" w:cstheme="majorHAnsi"/>
          <w:bCs/>
          <w:color w:val="000000" w:themeColor="text1"/>
          <w:lang w:val="en-US"/>
        </w:rPr>
        <w:t xml:space="preserve">This is superb. Here is a generous selection of sacred pieces by Charpentier, impeccably performed by Ensemble </w:t>
      </w:r>
      <w:proofErr w:type="spellStart"/>
      <w:r w:rsidRPr="00336C6D">
        <w:rPr>
          <w:rFonts w:asciiTheme="majorHAnsi" w:hAnsiTheme="majorHAnsi" w:cstheme="majorHAnsi"/>
          <w:bCs/>
          <w:color w:val="000000" w:themeColor="text1"/>
          <w:lang w:val="en-US"/>
        </w:rPr>
        <w:t>Correspondances</w:t>
      </w:r>
      <w:proofErr w:type="spellEnd"/>
      <w:r w:rsidRPr="00336C6D">
        <w:rPr>
          <w:rFonts w:asciiTheme="majorHAnsi" w:hAnsiTheme="majorHAnsi" w:cstheme="majorHAnsi"/>
          <w:bCs/>
          <w:color w:val="000000" w:themeColor="text1"/>
          <w:lang w:val="en-US"/>
        </w:rPr>
        <w:t xml:space="preserve"> under Sébastien Daucé.</w:t>
      </w:r>
    </w:p>
    <w:p w14:paraId="59046F55" w14:textId="77777777" w:rsidR="009915A3" w:rsidRPr="00336C6D" w:rsidRDefault="009915A3" w:rsidP="00336C6D">
      <w:pPr>
        <w:spacing w:line="276" w:lineRule="auto"/>
        <w:jc w:val="both"/>
        <w:rPr>
          <w:rFonts w:asciiTheme="majorHAnsi" w:hAnsiTheme="majorHAnsi" w:cstheme="majorHAnsi"/>
          <w:bCs/>
          <w:color w:val="000000" w:themeColor="text1"/>
          <w:lang w:val="en-US"/>
        </w:rPr>
      </w:pPr>
    </w:p>
    <w:p w14:paraId="05C84B42" w14:textId="373D4168" w:rsidR="00E73933" w:rsidRPr="00336C6D" w:rsidRDefault="00E73933"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La </w:t>
      </w:r>
      <w:proofErr w:type="gramStart"/>
      <w:r w:rsidRPr="00336C6D">
        <w:rPr>
          <w:rFonts w:asciiTheme="majorHAnsi" w:hAnsiTheme="majorHAnsi" w:cstheme="majorHAnsi"/>
          <w:b/>
          <w:color w:val="000000" w:themeColor="text1"/>
          <w:u w:val="single"/>
        </w:rPr>
        <w:t xml:space="preserve">Terrasse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juin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Psyché</w:t>
      </w:r>
    </w:p>
    <w:p w14:paraId="1A6A944F" w14:textId="77777777" w:rsidR="00E73933" w:rsidRPr="00336C6D" w:rsidRDefault="00E73933" w:rsidP="00336C6D">
      <w:pPr>
        <w:spacing w:line="276" w:lineRule="auto"/>
        <w:jc w:val="both"/>
        <w:rPr>
          <w:rFonts w:asciiTheme="majorHAnsi" w:hAnsiTheme="majorHAnsi" w:cstheme="majorHAnsi"/>
          <w:bCs/>
          <w:color w:val="000000" w:themeColor="text1"/>
        </w:rPr>
      </w:pPr>
    </w:p>
    <w:p w14:paraId="1B2BA174" w14:textId="216B94EE" w:rsidR="00E73933" w:rsidRPr="00336C6D" w:rsidRDefault="00E73933"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La renaissance du premier opéra anglais en version de conce</w:t>
      </w:r>
      <w:r w:rsidR="00890858" w:rsidRPr="00336C6D">
        <w:rPr>
          <w:rFonts w:asciiTheme="majorHAnsi" w:hAnsiTheme="majorHAnsi" w:cstheme="majorHAnsi"/>
          <w:bCs/>
          <w:color w:val="000000" w:themeColor="text1"/>
        </w:rPr>
        <w:t>rt, Psyché, sous les doigts d’un</w:t>
      </w:r>
      <w:r w:rsidRPr="00336C6D">
        <w:rPr>
          <w:rFonts w:asciiTheme="majorHAnsi" w:hAnsiTheme="majorHAnsi" w:cstheme="majorHAnsi"/>
          <w:bCs/>
          <w:color w:val="000000" w:themeColor="text1"/>
        </w:rPr>
        <w:t xml:space="preserve"> nouveau géant de la scène </w:t>
      </w:r>
      <w:r w:rsidR="00890858" w:rsidRPr="00336C6D">
        <w:rPr>
          <w:rFonts w:asciiTheme="majorHAnsi" w:hAnsiTheme="majorHAnsi" w:cstheme="majorHAnsi"/>
          <w:bCs/>
          <w:color w:val="000000" w:themeColor="text1"/>
        </w:rPr>
        <w:t>baroque internationale, Sébastie</w:t>
      </w:r>
      <w:r w:rsidRPr="00336C6D">
        <w:rPr>
          <w:rFonts w:asciiTheme="majorHAnsi" w:hAnsiTheme="majorHAnsi" w:cstheme="majorHAnsi"/>
          <w:bCs/>
          <w:color w:val="000000" w:themeColor="text1"/>
        </w:rPr>
        <w:t>n Daucé</w:t>
      </w:r>
    </w:p>
    <w:p w14:paraId="714B9335" w14:textId="77777777" w:rsidR="00E73933" w:rsidRPr="00336C6D" w:rsidRDefault="00E73933" w:rsidP="00336C6D">
      <w:pPr>
        <w:spacing w:line="276" w:lineRule="auto"/>
        <w:jc w:val="both"/>
        <w:rPr>
          <w:rFonts w:asciiTheme="majorHAnsi" w:hAnsiTheme="majorHAnsi" w:cstheme="majorHAnsi"/>
          <w:b/>
          <w:color w:val="4472C4" w:themeColor="accent1"/>
        </w:rPr>
      </w:pPr>
    </w:p>
    <w:p w14:paraId="3939188B" w14:textId="4EE5FA73" w:rsidR="00E73933" w:rsidRPr="00336C6D" w:rsidRDefault="00E73933"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Opéra </w:t>
      </w:r>
      <w:proofErr w:type="gramStart"/>
      <w:r w:rsidRPr="00336C6D">
        <w:rPr>
          <w:rFonts w:asciiTheme="majorHAnsi" w:hAnsiTheme="majorHAnsi" w:cstheme="majorHAnsi"/>
          <w:b/>
          <w:color w:val="000000" w:themeColor="text1"/>
          <w:u w:val="single"/>
        </w:rPr>
        <w:t xml:space="preserve">Magazine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juin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Histoires sacrées</w:t>
      </w:r>
    </w:p>
    <w:p w14:paraId="7E91ACAB" w14:textId="359A1A14" w:rsidR="00E73933" w:rsidRPr="00336C6D" w:rsidRDefault="00E73933" w:rsidP="00336C6D">
      <w:pPr>
        <w:spacing w:line="276" w:lineRule="auto"/>
        <w:jc w:val="both"/>
        <w:rPr>
          <w:rFonts w:asciiTheme="majorHAnsi" w:hAnsiTheme="majorHAnsi" w:cstheme="majorHAnsi"/>
          <w:bCs/>
          <w:color w:val="000000" w:themeColor="text1"/>
        </w:rPr>
      </w:pPr>
    </w:p>
    <w:p w14:paraId="4300DF85" w14:textId="5ECDDC33" w:rsidR="00E73933" w:rsidRPr="00336C6D" w:rsidRDefault="00E73933"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 xml:space="preserve">Histoires </w:t>
      </w:r>
      <w:proofErr w:type="spellStart"/>
      <w:r w:rsidRPr="00336C6D">
        <w:rPr>
          <w:rFonts w:asciiTheme="majorHAnsi" w:hAnsiTheme="majorHAnsi" w:cstheme="majorHAnsi"/>
          <w:bCs/>
          <w:color w:val="000000" w:themeColor="text1"/>
        </w:rPr>
        <w:t>Sacreés</w:t>
      </w:r>
      <w:proofErr w:type="spellEnd"/>
      <w:r w:rsidRPr="00336C6D">
        <w:rPr>
          <w:rFonts w:asciiTheme="majorHAnsi" w:hAnsiTheme="majorHAnsi" w:cstheme="majorHAnsi"/>
          <w:bCs/>
          <w:color w:val="000000" w:themeColor="text1"/>
        </w:rPr>
        <w:t xml:space="preserve"> : En complément des deux CD Harmonia Mundi a eu la lumineuse idée d’adjoindre la captation vidéo versaillaise (à la Chapelle Royale, en décembre 2016) du sobre et beau spectacle de Vincent Huguet. Le plaisir est donc total. </w:t>
      </w:r>
    </w:p>
    <w:p w14:paraId="16DEE24C" w14:textId="475F9F6A" w:rsidR="005317B6" w:rsidRPr="00336C6D" w:rsidRDefault="005317B6" w:rsidP="00336C6D">
      <w:pPr>
        <w:spacing w:line="276" w:lineRule="auto"/>
        <w:jc w:val="both"/>
        <w:rPr>
          <w:rFonts w:asciiTheme="majorHAnsi" w:hAnsiTheme="majorHAnsi" w:cstheme="majorHAnsi"/>
          <w:b/>
          <w:color w:val="4472C4" w:themeColor="accent1"/>
        </w:rPr>
      </w:pPr>
    </w:p>
    <w:p w14:paraId="7E44FE3A" w14:textId="606E114A" w:rsidR="005317B6" w:rsidRPr="00336C6D" w:rsidRDefault="005317B6"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La </w:t>
      </w:r>
      <w:proofErr w:type="gramStart"/>
      <w:r w:rsidRPr="00336C6D">
        <w:rPr>
          <w:rFonts w:asciiTheme="majorHAnsi" w:hAnsiTheme="majorHAnsi" w:cstheme="majorHAnsi"/>
          <w:b/>
          <w:color w:val="000000" w:themeColor="text1"/>
          <w:u w:val="single"/>
        </w:rPr>
        <w:t xml:space="preserve">Croix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Sacre</w:t>
      </w:r>
    </w:p>
    <w:p w14:paraId="3A738F15" w14:textId="77777777" w:rsidR="005317B6" w:rsidRPr="00336C6D" w:rsidRDefault="005317B6" w:rsidP="00336C6D">
      <w:pPr>
        <w:spacing w:line="276" w:lineRule="auto"/>
        <w:jc w:val="both"/>
        <w:rPr>
          <w:rFonts w:asciiTheme="majorHAnsi" w:hAnsiTheme="majorHAnsi" w:cstheme="majorHAnsi"/>
          <w:b/>
          <w:color w:val="4472C4" w:themeColor="accent1"/>
        </w:rPr>
      </w:pPr>
    </w:p>
    <w:p w14:paraId="2805344B" w14:textId="7DF7EBCC" w:rsidR="005317B6" w:rsidRPr="00336C6D" w:rsidRDefault="005317B6"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En dix ans seulement, l’ensemble Correspondances a su imposer la spécificité de sa sonorité (vocale comme instrumentale), claire et sensuelle, enveloppante et parfumée.</w:t>
      </w:r>
    </w:p>
    <w:p w14:paraId="4DC7ACCE" w14:textId="77777777" w:rsidR="005317B6" w:rsidRPr="00336C6D" w:rsidRDefault="005317B6" w:rsidP="00336C6D">
      <w:pPr>
        <w:jc w:val="both"/>
        <w:rPr>
          <w:rFonts w:asciiTheme="majorHAnsi" w:hAnsiTheme="majorHAnsi" w:cstheme="majorHAnsi"/>
          <w:bCs/>
          <w:color w:val="000000" w:themeColor="text1"/>
        </w:rPr>
      </w:pPr>
      <w:r w:rsidRPr="00336C6D">
        <w:rPr>
          <w:rFonts w:asciiTheme="majorHAnsi" w:hAnsiTheme="majorHAnsi" w:cstheme="majorHAnsi"/>
          <w:bCs/>
          <w:color w:val="000000" w:themeColor="text1"/>
          <w:shd w:val="clear" w:color="auto" w:fill="FFFFFF"/>
        </w:rPr>
        <w:t>Attaché au répertoire du XVII</w:t>
      </w:r>
      <w:r w:rsidRPr="00336C6D">
        <w:rPr>
          <w:rFonts w:asciiTheme="majorHAnsi" w:hAnsiTheme="majorHAnsi" w:cstheme="majorHAnsi"/>
          <w:bCs/>
          <w:color w:val="000000" w:themeColor="text1"/>
          <w:shd w:val="clear" w:color="auto" w:fill="FFFFFF"/>
          <w:vertAlign w:val="superscript"/>
        </w:rPr>
        <w:t>e</w:t>
      </w:r>
      <w:r w:rsidRPr="00336C6D">
        <w:rPr>
          <w:rFonts w:asciiTheme="majorHAnsi" w:hAnsiTheme="majorHAnsi" w:cstheme="majorHAnsi"/>
          <w:bCs/>
          <w:color w:val="000000" w:themeColor="text1"/>
          <w:shd w:val="clear" w:color="auto" w:fill="FFFFFF"/>
        </w:rPr>
        <w:t> siècle, il cisèle des interprétations où précision, élégance et charme se conjuguent avec art.</w:t>
      </w:r>
    </w:p>
    <w:p w14:paraId="2B1DE3C0" w14:textId="77777777" w:rsidR="005317B6" w:rsidRPr="00336C6D" w:rsidRDefault="005317B6" w:rsidP="00336C6D">
      <w:pPr>
        <w:spacing w:line="276" w:lineRule="auto"/>
        <w:jc w:val="both"/>
        <w:rPr>
          <w:rFonts w:asciiTheme="majorHAnsi" w:hAnsiTheme="majorHAnsi" w:cstheme="majorHAnsi"/>
          <w:b/>
          <w:color w:val="4472C4" w:themeColor="accent1"/>
        </w:rPr>
      </w:pPr>
    </w:p>
    <w:p w14:paraId="4AAD1683" w14:textId="6AF39533" w:rsidR="00875F67" w:rsidRPr="00336C6D" w:rsidRDefault="00875F67"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Tribune de </w:t>
      </w:r>
      <w:proofErr w:type="gramStart"/>
      <w:r w:rsidRPr="00336C6D">
        <w:rPr>
          <w:rFonts w:asciiTheme="majorHAnsi" w:hAnsiTheme="majorHAnsi" w:cstheme="majorHAnsi"/>
          <w:b/>
          <w:color w:val="000000" w:themeColor="text1"/>
          <w:u w:val="single"/>
        </w:rPr>
        <w:t xml:space="preserve">Lyon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Sacre</w:t>
      </w:r>
    </w:p>
    <w:p w14:paraId="2EC5612A" w14:textId="77777777" w:rsidR="00875F67" w:rsidRPr="00336C6D" w:rsidRDefault="00875F67" w:rsidP="00336C6D">
      <w:pPr>
        <w:spacing w:line="276" w:lineRule="auto"/>
        <w:jc w:val="both"/>
        <w:rPr>
          <w:rFonts w:asciiTheme="majorHAnsi" w:hAnsiTheme="majorHAnsi" w:cstheme="majorHAnsi"/>
          <w:b/>
          <w:color w:val="000000" w:themeColor="text1"/>
          <w:u w:val="single"/>
        </w:rPr>
      </w:pPr>
    </w:p>
    <w:p w14:paraId="6C0C9CA9" w14:textId="652D5522" w:rsidR="00875F67" w:rsidRPr="00336C6D" w:rsidRDefault="00875F67" w:rsidP="00336C6D">
      <w:pPr>
        <w:jc w:val="both"/>
        <w:rPr>
          <w:rFonts w:asciiTheme="majorHAnsi" w:hAnsiTheme="majorHAnsi" w:cstheme="majorHAnsi"/>
        </w:rPr>
      </w:pPr>
      <w:r w:rsidRPr="00336C6D">
        <w:rPr>
          <w:rFonts w:asciiTheme="majorHAnsi" w:hAnsiTheme="majorHAnsi" w:cstheme="majorHAnsi"/>
          <w:color w:val="000000"/>
          <w:shd w:val="clear" w:color="auto" w:fill="FFFFFF"/>
        </w:rPr>
        <w:t xml:space="preserve">Après un détour par le baroque anglais, l’ensemble lyonnais Correspondances de Sébastien Daucé revient au cœur de son répertoire, qui l’a fait connaître à travers le monde entier : la musique française du Grand Siècle, à commencer par celle de Charpentier. </w:t>
      </w:r>
    </w:p>
    <w:p w14:paraId="246CAD00" w14:textId="77777777" w:rsidR="00934439" w:rsidRPr="00336C6D" w:rsidRDefault="00934439" w:rsidP="00336C6D">
      <w:pPr>
        <w:spacing w:line="276" w:lineRule="auto"/>
        <w:jc w:val="both"/>
        <w:rPr>
          <w:rFonts w:asciiTheme="majorHAnsi" w:hAnsiTheme="majorHAnsi" w:cstheme="majorHAnsi"/>
          <w:b/>
          <w:color w:val="4472C4" w:themeColor="accent1"/>
        </w:rPr>
      </w:pPr>
    </w:p>
    <w:p w14:paraId="1EFDA1E4" w14:textId="1DAFB420" w:rsidR="00934439" w:rsidRPr="00336C6D" w:rsidRDefault="00934439"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Opera </w:t>
      </w:r>
      <w:proofErr w:type="gramStart"/>
      <w:r w:rsidRPr="00336C6D">
        <w:rPr>
          <w:rFonts w:asciiTheme="majorHAnsi" w:hAnsiTheme="majorHAnsi" w:cstheme="majorHAnsi"/>
          <w:b/>
          <w:color w:val="000000" w:themeColor="text1"/>
          <w:u w:val="single"/>
        </w:rPr>
        <w:t xml:space="preserve">Online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2019</w:t>
      </w:r>
      <w:r w:rsidR="00890858" w:rsidRPr="00336C6D">
        <w:rPr>
          <w:rFonts w:asciiTheme="majorHAnsi" w:hAnsiTheme="majorHAnsi" w:cstheme="majorHAnsi"/>
          <w:b/>
          <w:color w:val="000000" w:themeColor="text1"/>
          <w:u w:val="single"/>
        </w:rPr>
        <w:t xml:space="preserve"> </w:t>
      </w:r>
      <w:r w:rsidR="00890858" w:rsidRPr="00336C6D">
        <w:rPr>
          <w:rFonts w:asciiTheme="majorHAnsi" w:hAnsiTheme="majorHAnsi" w:cstheme="majorHAnsi"/>
          <w:b/>
          <w:u w:val="single"/>
        </w:rPr>
        <w:t>• Sacre</w:t>
      </w:r>
    </w:p>
    <w:p w14:paraId="6E1084AE" w14:textId="0ABEED0B" w:rsidR="00934439" w:rsidRPr="00336C6D" w:rsidRDefault="00934439" w:rsidP="00336C6D">
      <w:pPr>
        <w:spacing w:line="276" w:lineRule="auto"/>
        <w:jc w:val="both"/>
        <w:rPr>
          <w:rFonts w:asciiTheme="majorHAnsi" w:hAnsiTheme="majorHAnsi" w:cstheme="majorHAnsi"/>
          <w:b/>
          <w:color w:val="4472C4" w:themeColor="accent1"/>
        </w:rPr>
      </w:pPr>
    </w:p>
    <w:p w14:paraId="236C7A53" w14:textId="77777777" w:rsidR="00934439" w:rsidRPr="00336C6D" w:rsidRDefault="00934439" w:rsidP="00336C6D">
      <w:pPr>
        <w:jc w:val="both"/>
        <w:rPr>
          <w:rFonts w:asciiTheme="majorHAnsi" w:hAnsiTheme="majorHAnsi" w:cstheme="majorHAnsi"/>
          <w:color w:val="000000" w:themeColor="text1"/>
        </w:rPr>
      </w:pPr>
      <w:r w:rsidRPr="00336C6D">
        <w:rPr>
          <w:rFonts w:asciiTheme="majorHAnsi" w:hAnsiTheme="majorHAnsi" w:cstheme="majorHAnsi"/>
          <w:color w:val="000000" w:themeColor="text1"/>
          <w:shd w:val="clear" w:color="auto" w:fill="FFFFFF"/>
        </w:rPr>
        <w:t xml:space="preserve">Difficile également de passer à côté du « Te Deum et Grands Motets pour le Roy », réunissant des œuvres de Charpentiers, Henry du Mont et Michel Richard de Lalande qui seront ici mises </w:t>
      </w:r>
      <w:r w:rsidRPr="00336C6D">
        <w:rPr>
          <w:rFonts w:asciiTheme="majorHAnsi" w:hAnsiTheme="majorHAnsi" w:cstheme="majorHAnsi"/>
          <w:color w:val="000000" w:themeColor="text1"/>
          <w:shd w:val="clear" w:color="auto" w:fill="FFFFFF"/>
        </w:rPr>
        <w:lastRenderedPageBreak/>
        <w:t>en lumière par l’Ensemble Correspondance et </w:t>
      </w:r>
      <w:hyperlink r:id="rId7" w:history="1">
        <w:r w:rsidRPr="00336C6D">
          <w:rPr>
            <w:rFonts w:asciiTheme="majorHAnsi" w:hAnsiTheme="majorHAnsi" w:cstheme="majorHAnsi"/>
            <w:color w:val="000000" w:themeColor="text1"/>
            <w:shd w:val="clear" w:color="auto" w:fill="FFFFFF"/>
          </w:rPr>
          <w:t>Sébastien Daucé</w:t>
        </w:r>
      </w:hyperlink>
      <w:r w:rsidRPr="00336C6D">
        <w:rPr>
          <w:rFonts w:asciiTheme="majorHAnsi" w:hAnsiTheme="majorHAnsi" w:cstheme="majorHAnsi"/>
          <w:color w:val="000000" w:themeColor="text1"/>
          <w:shd w:val="clear" w:color="auto" w:fill="FFFFFF"/>
        </w:rPr>
        <w:t> qui viennent justement de clore l’actuelle saison par la recréation du Sacre de Louis XIV, absolument grandiose. </w:t>
      </w:r>
    </w:p>
    <w:p w14:paraId="59986CC7" w14:textId="77777777" w:rsidR="00934439" w:rsidRPr="00336C6D" w:rsidRDefault="00934439" w:rsidP="00336C6D">
      <w:pPr>
        <w:spacing w:line="276" w:lineRule="auto"/>
        <w:jc w:val="both"/>
        <w:rPr>
          <w:rFonts w:asciiTheme="majorHAnsi" w:hAnsiTheme="majorHAnsi" w:cstheme="majorHAnsi"/>
          <w:b/>
          <w:color w:val="4472C4" w:themeColor="accent1"/>
        </w:rPr>
      </w:pPr>
    </w:p>
    <w:p w14:paraId="6421B676" w14:textId="472CA74D" w:rsidR="00DE7C7A" w:rsidRPr="00336C6D" w:rsidRDefault="00DE7C7A" w:rsidP="00336C6D">
      <w:pPr>
        <w:spacing w:line="276" w:lineRule="auto"/>
        <w:jc w:val="both"/>
        <w:rPr>
          <w:rFonts w:asciiTheme="majorHAnsi" w:hAnsiTheme="majorHAnsi" w:cstheme="majorHAnsi"/>
          <w:b/>
          <w:color w:val="000000" w:themeColor="text1"/>
          <w:u w:val="single"/>
        </w:rPr>
      </w:pPr>
      <w:proofErr w:type="spellStart"/>
      <w:proofErr w:type="gramStart"/>
      <w:r w:rsidRPr="00336C6D">
        <w:rPr>
          <w:rFonts w:asciiTheme="majorHAnsi" w:hAnsiTheme="majorHAnsi" w:cstheme="majorHAnsi"/>
          <w:b/>
          <w:color w:val="000000" w:themeColor="text1"/>
          <w:u w:val="single"/>
        </w:rPr>
        <w:t>Teatro.Persinsala</w:t>
      </w:r>
      <w:proofErr w:type="spellEnd"/>
      <w:r w:rsidRPr="00336C6D">
        <w:rPr>
          <w:rFonts w:asciiTheme="majorHAnsi" w:hAnsiTheme="majorHAnsi" w:cstheme="majorHAnsi"/>
          <w:b/>
          <w:color w:val="000000" w:themeColor="text1"/>
          <w:u w:val="single"/>
        </w:rPr>
        <w:t xml:space="preserv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Sacre</w:t>
      </w:r>
    </w:p>
    <w:p w14:paraId="02A9FC54" w14:textId="4E41D371" w:rsidR="00662A81" w:rsidRPr="00336C6D" w:rsidRDefault="00662A81" w:rsidP="00336C6D">
      <w:pPr>
        <w:spacing w:line="276" w:lineRule="auto"/>
        <w:jc w:val="both"/>
        <w:rPr>
          <w:rFonts w:asciiTheme="majorHAnsi" w:hAnsiTheme="majorHAnsi" w:cstheme="majorHAnsi"/>
          <w:b/>
          <w:color w:val="4472C4" w:themeColor="accent1"/>
        </w:rPr>
      </w:pPr>
    </w:p>
    <w:p w14:paraId="64DDEF21" w14:textId="08315577" w:rsidR="005F016E" w:rsidRPr="00336C6D" w:rsidRDefault="00662A81"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 xml:space="preserve">Le travail remarquable du directeur artistique et chef d’orchestre Sébastien Daucé, avec le soutien des recherches de Thomas Leconte et de la mise en espace de Mickaël </w:t>
      </w:r>
      <w:proofErr w:type="spellStart"/>
      <w:r w:rsidRPr="00336C6D">
        <w:rPr>
          <w:rFonts w:asciiTheme="majorHAnsi" w:hAnsiTheme="majorHAnsi" w:cstheme="majorHAnsi"/>
          <w:bCs/>
          <w:color w:val="000000" w:themeColor="text1"/>
        </w:rPr>
        <w:t>Phelippeau</w:t>
      </w:r>
      <w:proofErr w:type="spellEnd"/>
      <w:r w:rsidRPr="00336C6D">
        <w:rPr>
          <w:rFonts w:asciiTheme="majorHAnsi" w:hAnsiTheme="majorHAnsi" w:cstheme="majorHAnsi"/>
          <w:bCs/>
          <w:color w:val="000000" w:themeColor="text1"/>
        </w:rPr>
        <w:t xml:space="preserve"> et </w:t>
      </w:r>
      <w:proofErr w:type="spellStart"/>
      <w:r w:rsidRPr="00336C6D">
        <w:rPr>
          <w:rFonts w:asciiTheme="majorHAnsi" w:hAnsiTheme="majorHAnsi" w:cstheme="majorHAnsi"/>
          <w:bCs/>
          <w:color w:val="000000" w:themeColor="text1"/>
        </w:rPr>
        <w:t>Marcela</w:t>
      </w:r>
      <w:proofErr w:type="spellEnd"/>
      <w:r w:rsidRPr="00336C6D">
        <w:rPr>
          <w:rFonts w:asciiTheme="majorHAnsi" w:hAnsiTheme="majorHAnsi" w:cstheme="majorHAnsi"/>
          <w:bCs/>
          <w:color w:val="000000" w:themeColor="text1"/>
        </w:rPr>
        <w:t xml:space="preserve"> Santander, a permis l’émergence du pouvoir créatif et toujours renouvelable de l’événement historique. </w:t>
      </w:r>
    </w:p>
    <w:p w14:paraId="67A87AB6" w14:textId="413355E5" w:rsidR="00662A81" w:rsidRPr="00336C6D" w:rsidRDefault="00662A81"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 xml:space="preserve">Parmi les moments plus émouvants de la soirée, nous tenons à faire mention du Te deum à </w:t>
      </w:r>
      <w:proofErr w:type="gramStart"/>
      <w:r w:rsidRPr="00336C6D">
        <w:rPr>
          <w:rFonts w:asciiTheme="majorHAnsi" w:hAnsiTheme="majorHAnsi" w:cstheme="majorHAnsi"/>
          <w:bCs/>
          <w:color w:val="000000" w:themeColor="text1"/>
        </w:rPr>
        <w:t>deux voix conçu</w:t>
      </w:r>
      <w:proofErr w:type="gramEnd"/>
      <w:r w:rsidRPr="00336C6D">
        <w:rPr>
          <w:rFonts w:asciiTheme="majorHAnsi" w:hAnsiTheme="majorHAnsi" w:cstheme="majorHAnsi"/>
          <w:bCs/>
          <w:color w:val="000000" w:themeColor="text1"/>
        </w:rPr>
        <w:t xml:space="preserve"> dans une perspective d’échange et de renvois entre voix et instruments, parfaitement réalisée grâce également à la dispersion des chanteurs dans la chapelle.</w:t>
      </w:r>
    </w:p>
    <w:p w14:paraId="789DE6FE" w14:textId="77777777" w:rsidR="00890858" w:rsidRPr="00336C6D" w:rsidRDefault="00890858" w:rsidP="00336C6D">
      <w:pPr>
        <w:spacing w:line="276" w:lineRule="auto"/>
        <w:jc w:val="both"/>
        <w:rPr>
          <w:rFonts w:asciiTheme="majorHAnsi" w:hAnsiTheme="majorHAnsi" w:cstheme="majorHAnsi"/>
          <w:b/>
          <w:color w:val="000000" w:themeColor="text1"/>
          <w:u w:val="single"/>
        </w:rPr>
      </w:pPr>
    </w:p>
    <w:p w14:paraId="3F268542" w14:textId="3E7C2C79" w:rsidR="005F016E" w:rsidRPr="00336C6D" w:rsidRDefault="005F016E" w:rsidP="00336C6D">
      <w:pPr>
        <w:spacing w:line="276" w:lineRule="auto"/>
        <w:jc w:val="both"/>
        <w:rPr>
          <w:rFonts w:asciiTheme="majorHAnsi" w:hAnsiTheme="majorHAnsi" w:cstheme="majorHAnsi"/>
          <w:b/>
          <w:color w:val="000000" w:themeColor="text1"/>
          <w:u w:val="single"/>
        </w:rPr>
      </w:pPr>
      <w:proofErr w:type="spellStart"/>
      <w:proofErr w:type="gramStart"/>
      <w:r w:rsidRPr="00336C6D">
        <w:rPr>
          <w:rFonts w:asciiTheme="majorHAnsi" w:hAnsiTheme="majorHAnsi" w:cstheme="majorHAnsi"/>
          <w:b/>
          <w:color w:val="000000" w:themeColor="text1"/>
          <w:u w:val="single"/>
        </w:rPr>
        <w:t>Olyrix</w:t>
      </w:r>
      <w:proofErr w:type="spellEnd"/>
      <w:r w:rsidRPr="00336C6D">
        <w:rPr>
          <w:rFonts w:asciiTheme="majorHAnsi" w:hAnsiTheme="majorHAnsi" w:cstheme="majorHAnsi"/>
          <w:b/>
          <w:color w:val="000000" w:themeColor="text1"/>
          <w:u w:val="single"/>
        </w:rPr>
        <w:t xml:space="preserv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Sacre</w:t>
      </w:r>
    </w:p>
    <w:p w14:paraId="2C5F299C" w14:textId="59CC1B2A" w:rsidR="005F016E" w:rsidRPr="00336C6D" w:rsidRDefault="005F016E" w:rsidP="00336C6D">
      <w:pPr>
        <w:spacing w:line="276" w:lineRule="auto"/>
        <w:jc w:val="both"/>
        <w:rPr>
          <w:rFonts w:asciiTheme="majorHAnsi" w:hAnsiTheme="majorHAnsi" w:cstheme="majorHAnsi"/>
          <w:b/>
          <w:color w:val="000000" w:themeColor="text1"/>
          <w:u w:val="single"/>
        </w:rPr>
      </w:pPr>
    </w:p>
    <w:p w14:paraId="063AFDC4" w14:textId="71CC5DBD" w:rsidR="005F016E" w:rsidRPr="00336C6D" w:rsidRDefault="005F016E" w:rsidP="00336C6D">
      <w:pPr>
        <w:jc w:val="both"/>
        <w:rPr>
          <w:rFonts w:asciiTheme="majorHAnsi" w:hAnsiTheme="majorHAnsi" w:cstheme="majorHAnsi"/>
        </w:rPr>
      </w:pPr>
      <w:r w:rsidRPr="00336C6D">
        <w:rPr>
          <w:rFonts w:asciiTheme="majorHAnsi" w:hAnsiTheme="majorHAnsi" w:cstheme="majorHAnsi"/>
        </w:rPr>
        <w:t>L’Ensemble Correspondances et son chef Sébastien Daucé emmènent le public des Grands Concerts de Lyon dans un voyage à travers le temps, proposant une reconstitution, imaginaire mais documentée, du sacre de Louis XIV.</w:t>
      </w:r>
    </w:p>
    <w:p w14:paraId="151FA041" w14:textId="7B425F19" w:rsidR="005F016E" w:rsidRPr="00336C6D" w:rsidRDefault="005F016E"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L’auditeur est plongé dans le somptueux imaginaire musical de la cérémonie sacrée dès la procession d’entrée des musiciens à cordes et des chanteurs depuis la porte d’entrée de la chapelle, avec la </w:t>
      </w:r>
      <w:r w:rsidRPr="00336C6D">
        <w:rPr>
          <w:rFonts w:asciiTheme="majorHAnsi" w:hAnsiTheme="majorHAnsi" w:cstheme="majorHAnsi"/>
          <w:i/>
          <w:iCs/>
        </w:rPr>
        <w:t>Pavane pour le mariage de Louis XIII</w:t>
      </w:r>
      <w:r w:rsidRPr="00336C6D">
        <w:rPr>
          <w:rFonts w:asciiTheme="majorHAnsi" w:hAnsiTheme="majorHAnsi" w:cstheme="majorHAnsi"/>
        </w:rPr>
        <w:t>, puis des vents avec </w:t>
      </w:r>
      <w:r w:rsidRPr="00336C6D">
        <w:rPr>
          <w:rFonts w:asciiTheme="majorHAnsi" w:hAnsiTheme="majorHAnsi" w:cstheme="majorHAnsi"/>
          <w:i/>
          <w:iCs/>
        </w:rPr>
        <w:t xml:space="preserve">La Pavane pour le mariage de Monsieur de </w:t>
      </w:r>
      <w:proofErr w:type="spellStart"/>
      <w:r w:rsidRPr="00336C6D">
        <w:rPr>
          <w:rFonts w:asciiTheme="majorHAnsi" w:hAnsiTheme="majorHAnsi" w:cstheme="majorHAnsi"/>
          <w:i/>
          <w:iCs/>
        </w:rPr>
        <w:t>Vandome</w:t>
      </w:r>
      <w:proofErr w:type="spellEnd"/>
      <w:r w:rsidRPr="00336C6D">
        <w:rPr>
          <w:rFonts w:asciiTheme="majorHAnsi" w:hAnsiTheme="majorHAnsi" w:cstheme="majorHAnsi"/>
        </w:rPr>
        <w:t>, toutes deux œuvres d’anonymes.</w:t>
      </w:r>
    </w:p>
    <w:p w14:paraId="22361135" w14:textId="0F3EE776" w:rsidR="005F016E" w:rsidRPr="00336C6D" w:rsidRDefault="005F016E" w:rsidP="00336C6D">
      <w:pPr>
        <w:jc w:val="both"/>
        <w:rPr>
          <w:rFonts w:asciiTheme="majorHAnsi" w:hAnsiTheme="majorHAnsi" w:cstheme="majorHAnsi"/>
        </w:rPr>
      </w:pPr>
      <w:r w:rsidRPr="00336C6D">
        <w:rPr>
          <w:rFonts w:asciiTheme="majorHAnsi" w:hAnsiTheme="majorHAnsi" w:cstheme="majorHAnsi"/>
          <w:color w:val="2E2E2E"/>
        </w:rPr>
        <w:t>Le relief musical, par l’alternance, l’éclectisme des œuvres et leur mise en espace soutient cette reconstitution par la dimension impressionnante de l’interprétation.</w:t>
      </w:r>
    </w:p>
    <w:p w14:paraId="748F791F" w14:textId="77777777" w:rsidR="005F016E" w:rsidRPr="00336C6D" w:rsidRDefault="005F016E" w:rsidP="00336C6D">
      <w:pPr>
        <w:spacing w:line="276" w:lineRule="auto"/>
        <w:jc w:val="both"/>
        <w:rPr>
          <w:rFonts w:asciiTheme="majorHAnsi" w:hAnsiTheme="majorHAnsi" w:cstheme="majorHAnsi"/>
          <w:b/>
          <w:color w:val="4472C4" w:themeColor="accent1"/>
        </w:rPr>
      </w:pPr>
    </w:p>
    <w:p w14:paraId="03C3216E" w14:textId="5D13364D" w:rsidR="00E739FC" w:rsidRPr="00336C6D" w:rsidRDefault="00E739FC" w:rsidP="00336C6D">
      <w:pPr>
        <w:spacing w:line="276" w:lineRule="auto"/>
        <w:jc w:val="both"/>
        <w:rPr>
          <w:rFonts w:asciiTheme="majorHAnsi" w:hAnsiTheme="majorHAnsi" w:cstheme="majorHAnsi"/>
          <w:b/>
          <w:color w:val="4472C4" w:themeColor="accent1"/>
        </w:rPr>
      </w:pPr>
    </w:p>
    <w:p w14:paraId="204FE95D" w14:textId="3300995E" w:rsidR="00442D5C" w:rsidRPr="00336C6D" w:rsidRDefault="00442D5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Toute la </w:t>
      </w:r>
      <w:proofErr w:type="gramStart"/>
      <w:r w:rsidRPr="00336C6D">
        <w:rPr>
          <w:rFonts w:asciiTheme="majorHAnsi" w:hAnsiTheme="majorHAnsi" w:cstheme="majorHAnsi"/>
          <w:b/>
          <w:color w:val="000000" w:themeColor="text1"/>
          <w:u w:val="single"/>
        </w:rPr>
        <w:t xml:space="preserve">Culture  </w:t>
      </w:r>
      <w:r w:rsidRPr="00336C6D">
        <w:rPr>
          <w:rFonts w:asciiTheme="majorHAnsi" w:hAnsiTheme="majorHAnsi" w:cstheme="majorHAnsi"/>
          <w:b/>
          <w:u w:val="single"/>
        </w:rPr>
        <w:t>•</w:t>
      </w:r>
      <w:proofErr w:type="gramEnd"/>
      <w:r w:rsidRPr="00336C6D">
        <w:rPr>
          <w:rFonts w:asciiTheme="majorHAnsi" w:hAnsiTheme="majorHAnsi" w:cstheme="majorHAnsi"/>
          <w:b/>
          <w:color w:val="000000" w:themeColor="text1"/>
          <w:u w:val="single"/>
        </w:rPr>
        <w:t xml:space="preserve"> mai 201</w:t>
      </w:r>
      <w:r w:rsidR="00B07763" w:rsidRPr="00336C6D">
        <w:rPr>
          <w:rFonts w:asciiTheme="majorHAnsi" w:hAnsiTheme="majorHAnsi" w:cstheme="majorHAnsi"/>
          <w:b/>
          <w:color w:val="000000" w:themeColor="text1"/>
          <w:u w:val="single"/>
        </w:rPr>
        <w:t xml:space="preserve">9 </w:t>
      </w:r>
      <w:r w:rsidR="00B07763" w:rsidRPr="00336C6D">
        <w:rPr>
          <w:rFonts w:asciiTheme="majorHAnsi" w:hAnsiTheme="majorHAnsi" w:cstheme="majorHAnsi"/>
          <w:b/>
          <w:u w:val="single"/>
        </w:rPr>
        <w:t>• Sacre</w:t>
      </w:r>
      <w:r w:rsidR="00B07763" w:rsidRPr="00336C6D">
        <w:rPr>
          <w:rFonts w:asciiTheme="majorHAnsi" w:hAnsiTheme="majorHAnsi" w:cstheme="majorHAnsi"/>
          <w:b/>
          <w:color w:val="000000" w:themeColor="text1"/>
          <w:u w:val="single"/>
        </w:rPr>
        <w:t xml:space="preserve"> </w:t>
      </w:r>
    </w:p>
    <w:p w14:paraId="0323EF48" w14:textId="77777777" w:rsidR="00442D5C" w:rsidRPr="00336C6D" w:rsidRDefault="00442D5C"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 xml:space="preserve">Cette programmation fort riche de la soirée est issue de recherches approfondies. Le résultat est un délicieux mélange de pièces d’Antoine Boesset, de Jean Veillot, </w:t>
      </w:r>
      <w:proofErr w:type="spellStart"/>
      <w:r w:rsidRPr="00336C6D">
        <w:rPr>
          <w:rFonts w:asciiTheme="majorHAnsi" w:hAnsiTheme="majorHAnsi" w:cstheme="majorHAnsi"/>
        </w:rPr>
        <w:t>Heny</w:t>
      </w:r>
      <w:proofErr w:type="spellEnd"/>
      <w:r w:rsidRPr="00336C6D">
        <w:rPr>
          <w:rFonts w:asciiTheme="majorHAnsi" w:hAnsiTheme="majorHAnsi" w:cstheme="majorHAnsi"/>
        </w:rPr>
        <w:t xml:space="preserve"> Dumont, ou encore des motets d’Étienne Moulinié, Roland de Lassus, Charles d’</w:t>
      </w:r>
      <w:proofErr w:type="spellStart"/>
      <w:r w:rsidRPr="00336C6D">
        <w:rPr>
          <w:rFonts w:asciiTheme="majorHAnsi" w:hAnsiTheme="majorHAnsi" w:cstheme="majorHAnsi"/>
        </w:rPr>
        <w:t>Helfer</w:t>
      </w:r>
      <w:proofErr w:type="spellEnd"/>
      <w:r w:rsidRPr="00336C6D">
        <w:rPr>
          <w:rFonts w:asciiTheme="majorHAnsi" w:hAnsiTheme="majorHAnsi" w:cstheme="majorHAnsi"/>
        </w:rPr>
        <w:t xml:space="preserve"> ou de Francesco Cavalli, ainsi que des antiennes et </w:t>
      </w:r>
      <w:proofErr w:type="spellStart"/>
      <w:r w:rsidRPr="00336C6D">
        <w:rPr>
          <w:rFonts w:asciiTheme="majorHAnsi" w:hAnsiTheme="majorHAnsi" w:cstheme="majorHAnsi"/>
        </w:rPr>
        <w:t>plain-chants</w:t>
      </w:r>
      <w:proofErr w:type="spellEnd"/>
      <w:r w:rsidRPr="00336C6D">
        <w:rPr>
          <w:rFonts w:asciiTheme="majorHAnsi" w:hAnsiTheme="majorHAnsi" w:cstheme="majorHAnsi"/>
        </w:rPr>
        <w:t xml:space="preserve"> du répertoire grégorien, sans oublier les diverses pages d’anonymes.</w:t>
      </w:r>
    </w:p>
    <w:p w14:paraId="443C8C93" w14:textId="35009C99" w:rsidR="005F016E" w:rsidRPr="00336C6D" w:rsidRDefault="00442D5C"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 xml:space="preserve">Sébastien Daucé et l’ensemble Correspondances, formé à Lyon en 2009 et associé à la Chapelle de la Trinité, ne font que confirmer </w:t>
      </w:r>
      <w:proofErr w:type="gramStart"/>
      <w:r w:rsidRPr="00336C6D">
        <w:rPr>
          <w:rFonts w:asciiTheme="majorHAnsi" w:hAnsiTheme="majorHAnsi" w:cstheme="majorHAnsi"/>
        </w:rPr>
        <w:t>leur renommée amplement mérité</w:t>
      </w:r>
      <w:proofErr w:type="gramEnd"/>
      <w:r w:rsidRPr="00336C6D">
        <w:rPr>
          <w:rFonts w:asciiTheme="majorHAnsi" w:hAnsiTheme="majorHAnsi" w:cstheme="majorHAnsi"/>
        </w:rPr>
        <w:t xml:space="preserve"> dans l’univers baroque</w:t>
      </w:r>
      <w:r w:rsidR="005F016E" w:rsidRPr="00336C6D">
        <w:rPr>
          <w:rFonts w:asciiTheme="majorHAnsi" w:hAnsiTheme="majorHAnsi" w:cstheme="majorHAnsi"/>
        </w:rPr>
        <w:t>.</w:t>
      </w:r>
    </w:p>
    <w:p w14:paraId="64E0659E" w14:textId="77777777" w:rsidR="00442D5C" w:rsidRPr="00336C6D" w:rsidRDefault="00442D5C" w:rsidP="00336C6D">
      <w:pPr>
        <w:spacing w:line="276" w:lineRule="auto"/>
        <w:jc w:val="both"/>
        <w:rPr>
          <w:rFonts w:asciiTheme="majorHAnsi" w:hAnsiTheme="majorHAnsi" w:cstheme="majorHAnsi"/>
          <w:b/>
          <w:color w:val="000000" w:themeColor="text1"/>
          <w:u w:val="single"/>
        </w:rPr>
      </w:pPr>
    </w:p>
    <w:p w14:paraId="206DC610" w14:textId="546F640A" w:rsidR="00E739FC" w:rsidRPr="00336C6D" w:rsidRDefault="00E739F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Le </w:t>
      </w:r>
      <w:proofErr w:type="spellStart"/>
      <w:r w:rsidRPr="00336C6D">
        <w:rPr>
          <w:rFonts w:asciiTheme="majorHAnsi" w:hAnsiTheme="majorHAnsi" w:cstheme="majorHAnsi"/>
          <w:b/>
          <w:color w:val="000000" w:themeColor="text1"/>
          <w:u w:val="single"/>
        </w:rPr>
        <w:t>Progès</w:t>
      </w:r>
      <w:proofErr w:type="spellEnd"/>
      <w:r w:rsidRPr="00336C6D">
        <w:rPr>
          <w:rFonts w:asciiTheme="majorHAnsi" w:hAnsiTheme="majorHAnsi" w:cstheme="majorHAnsi"/>
          <w:b/>
          <w:color w:val="000000" w:themeColor="text1"/>
          <w:u w:val="single"/>
        </w:rPr>
        <w:t xml:space="preserve"> Lyon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mai 201</w:t>
      </w:r>
      <w:r w:rsidR="00B07763" w:rsidRPr="00336C6D">
        <w:rPr>
          <w:rFonts w:asciiTheme="majorHAnsi" w:hAnsiTheme="majorHAnsi" w:cstheme="majorHAnsi"/>
          <w:b/>
          <w:color w:val="000000" w:themeColor="text1"/>
          <w:u w:val="single"/>
        </w:rPr>
        <w:t xml:space="preserve">9 </w:t>
      </w:r>
      <w:r w:rsidR="00B07763" w:rsidRPr="00336C6D">
        <w:rPr>
          <w:rFonts w:asciiTheme="majorHAnsi" w:hAnsiTheme="majorHAnsi" w:cstheme="majorHAnsi"/>
          <w:b/>
          <w:u w:val="single"/>
        </w:rPr>
        <w:t>• Sacre</w:t>
      </w:r>
      <w:r w:rsidR="00B07763" w:rsidRPr="00336C6D">
        <w:rPr>
          <w:rFonts w:asciiTheme="majorHAnsi" w:hAnsiTheme="majorHAnsi" w:cstheme="majorHAnsi"/>
          <w:b/>
          <w:color w:val="000000" w:themeColor="text1"/>
          <w:u w:val="single"/>
        </w:rPr>
        <w:t xml:space="preserve"> </w:t>
      </w:r>
    </w:p>
    <w:p w14:paraId="45170D80" w14:textId="6B3449F3" w:rsidR="00E739FC" w:rsidRPr="00336C6D" w:rsidRDefault="00E739FC" w:rsidP="00336C6D">
      <w:pPr>
        <w:spacing w:line="276" w:lineRule="auto"/>
        <w:jc w:val="both"/>
        <w:rPr>
          <w:rFonts w:asciiTheme="majorHAnsi" w:hAnsiTheme="majorHAnsi" w:cstheme="majorHAnsi"/>
          <w:b/>
          <w:color w:val="4472C4" w:themeColor="accent1"/>
        </w:rPr>
      </w:pPr>
    </w:p>
    <w:p w14:paraId="0A6005DF" w14:textId="77777777" w:rsidR="00E739FC" w:rsidRPr="00336C6D" w:rsidRDefault="00E739FC"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lastRenderedPageBreak/>
        <w:t xml:space="preserve">Après le triomphe du Ballet royal de la </w:t>
      </w:r>
      <w:proofErr w:type="gramStart"/>
      <w:r w:rsidRPr="00336C6D">
        <w:rPr>
          <w:rFonts w:asciiTheme="majorHAnsi" w:hAnsiTheme="majorHAnsi" w:cstheme="majorHAnsi"/>
          <w:bCs/>
          <w:color w:val="000000" w:themeColor="text1"/>
        </w:rPr>
        <w:t>nuit ,</w:t>
      </w:r>
      <w:proofErr w:type="gramEnd"/>
      <w:r w:rsidRPr="00336C6D">
        <w:rPr>
          <w:rFonts w:asciiTheme="majorHAnsi" w:hAnsiTheme="majorHAnsi" w:cstheme="majorHAnsi"/>
          <w:bCs/>
          <w:color w:val="000000" w:themeColor="text1"/>
        </w:rPr>
        <w:t xml:space="preserve"> Sébastien Daucé et l’ensemble lyonnais Correspondances reconstituent le cérémonial du Sacre de Louis XIV avec des musiques de Moulinié, </w:t>
      </w:r>
      <w:proofErr w:type="spellStart"/>
      <w:r w:rsidRPr="00336C6D">
        <w:rPr>
          <w:rFonts w:asciiTheme="majorHAnsi" w:hAnsiTheme="majorHAnsi" w:cstheme="majorHAnsi"/>
          <w:bCs/>
          <w:color w:val="000000" w:themeColor="text1"/>
        </w:rPr>
        <w:t>Boësset</w:t>
      </w:r>
      <w:proofErr w:type="spellEnd"/>
      <w:r w:rsidRPr="00336C6D">
        <w:rPr>
          <w:rFonts w:asciiTheme="majorHAnsi" w:hAnsiTheme="majorHAnsi" w:cstheme="majorHAnsi"/>
          <w:bCs/>
          <w:color w:val="000000" w:themeColor="text1"/>
        </w:rPr>
        <w:t xml:space="preserve">, </w:t>
      </w:r>
      <w:proofErr w:type="spellStart"/>
      <w:r w:rsidRPr="00336C6D">
        <w:rPr>
          <w:rFonts w:asciiTheme="majorHAnsi" w:hAnsiTheme="majorHAnsi" w:cstheme="majorHAnsi"/>
          <w:bCs/>
          <w:color w:val="000000" w:themeColor="text1"/>
        </w:rPr>
        <w:t>Chancy</w:t>
      </w:r>
      <w:proofErr w:type="spellEnd"/>
      <w:r w:rsidRPr="00336C6D">
        <w:rPr>
          <w:rFonts w:asciiTheme="majorHAnsi" w:hAnsiTheme="majorHAnsi" w:cstheme="majorHAnsi"/>
          <w:bCs/>
          <w:color w:val="000000" w:themeColor="text1"/>
        </w:rPr>
        <w:t xml:space="preserve"> et </w:t>
      </w:r>
      <w:proofErr w:type="spellStart"/>
      <w:r w:rsidRPr="00336C6D">
        <w:rPr>
          <w:rFonts w:asciiTheme="majorHAnsi" w:hAnsiTheme="majorHAnsi" w:cstheme="majorHAnsi"/>
          <w:bCs/>
          <w:color w:val="000000" w:themeColor="text1"/>
        </w:rPr>
        <w:t>Bouzignac</w:t>
      </w:r>
      <w:proofErr w:type="spellEnd"/>
      <w:r w:rsidRPr="00336C6D">
        <w:rPr>
          <w:rFonts w:asciiTheme="majorHAnsi" w:hAnsiTheme="majorHAnsi" w:cstheme="majorHAnsi"/>
          <w:bCs/>
          <w:color w:val="000000" w:themeColor="text1"/>
        </w:rPr>
        <w:t>. Royal de luxe !</w:t>
      </w:r>
    </w:p>
    <w:p w14:paraId="20CDF1F6" w14:textId="77777777" w:rsidR="00E739FC" w:rsidRPr="00336C6D" w:rsidRDefault="00E739FC" w:rsidP="00336C6D">
      <w:pPr>
        <w:spacing w:line="276" w:lineRule="auto"/>
        <w:jc w:val="both"/>
        <w:rPr>
          <w:rFonts w:asciiTheme="majorHAnsi" w:hAnsiTheme="majorHAnsi" w:cstheme="majorHAnsi"/>
          <w:b/>
          <w:color w:val="4472C4" w:themeColor="accent1"/>
        </w:rPr>
      </w:pPr>
    </w:p>
    <w:p w14:paraId="5005D242" w14:textId="77777777" w:rsidR="00E739FC" w:rsidRPr="00336C6D" w:rsidRDefault="00E739FC" w:rsidP="00336C6D">
      <w:pPr>
        <w:spacing w:line="276" w:lineRule="auto"/>
        <w:jc w:val="both"/>
        <w:rPr>
          <w:rFonts w:asciiTheme="majorHAnsi" w:hAnsiTheme="majorHAnsi" w:cstheme="majorHAnsi"/>
          <w:b/>
          <w:color w:val="4472C4" w:themeColor="accent1"/>
        </w:rPr>
      </w:pPr>
    </w:p>
    <w:p w14:paraId="6BFEDE57" w14:textId="6ECCFB08" w:rsidR="00E739FC" w:rsidRPr="00336C6D" w:rsidRDefault="00E739FC"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Lyon Capitale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Sacre</w:t>
      </w:r>
    </w:p>
    <w:p w14:paraId="2BA49715" w14:textId="77777777" w:rsidR="00E739FC" w:rsidRPr="00336C6D" w:rsidRDefault="00E739FC" w:rsidP="00336C6D">
      <w:pPr>
        <w:spacing w:line="276" w:lineRule="auto"/>
        <w:jc w:val="both"/>
        <w:rPr>
          <w:rFonts w:asciiTheme="majorHAnsi" w:hAnsiTheme="majorHAnsi" w:cstheme="majorHAnsi"/>
          <w:b/>
          <w:color w:val="000000" w:themeColor="text1"/>
          <w:u w:val="single"/>
        </w:rPr>
      </w:pPr>
    </w:p>
    <w:p w14:paraId="52ADAE27" w14:textId="75D0ED80" w:rsidR="00E739FC" w:rsidRPr="00336C6D" w:rsidRDefault="00E739FC" w:rsidP="00336C6D">
      <w:pPr>
        <w:spacing w:line="276" w:lineRule="auto"/>
        <w:jc w:val="both"/>
        <w:rPr>
          <w:rFonts w:asciiTheme="majorHAnsi" w:hAnsiTheme="majorHAnsi" w:cstheme="majorHAnsi"/>
          <w:b/>
          <w:color w:val="4472C4" w:themeColor="accent1"/>
        </w:rPr>
      </w:pPr>
      <w:r w:rsidRPr="00336C6D">
        <w:rPr>
          <w:rFonts w:asciiTheme="majorHAnsi" w:hAnsiTheme="majorHAnsi" w:cstheme="majorHAnsi"/>
          <w:bCs/>
          <w:color w:val="000000" w:themeColor="text1"/>
        </w:rPr>
        <w:t>On reste donc en terrain connu pour l’ensemble, dont la démarche consiste justement – plutôt que de s’éparpiller comme d’autres à engranger les “tubes” du baroque au répertoire – à approfondir toujours plus un domaine très précis dans lequel il excelle. Gageons de la pertinence d’une telle approche et délectons-nous, une fois encore, de ces pages – souvent méconnues – issues de la littérature du Grand Siècle.</w:t>
      </w:r>
      <w:r w:rsidRPr="00336C6D">
        <w:rPr>
          <w:rFonts w:asciiTheme="majorHAnsi" w:hAnsiTheme="majorHAnsi" w:cstheme="majorHAnsi"/>
        </w:rPr>
        <w:t xml:space="preserve"> </w:t>
      </w:r>
    </w:p>
    <w:p w14:paraId="32E241C6" w14:textId="2761AF67" w:rsidR="00127441" w:rsidRPr="00336C6D" w:rsidRDefault="00127441" w:rsidP="00336C6D">
      <w:pPr>
        <w:spacing w:line="276" w:lineRule="auto"/>
        <w:jc w:val="both"/>
        <w:rPr>
          <w:rFonts w:asciiTheme="majorHAnsi" w:hAnsiTheme="majorHAnsi" w:cstheme="majorHAnsi"/>
          <w:b/>
          <w:color w:val="4472C4" w:themeColor="accent1"/>
        </w:rPr>
      </w:pPr>
    </w:p>
    <w:p w14:paraId="3E782B6C" w14:textId="13F72AF0" w:rsidR="00CD3132" w:rsidRPr="00336C6D" w:rsidRDefault="00CD3132"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Rondo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Histoires Sacrées</w:t>
      </w:r>
    </w:p>
    <w:p w14:paraId="0BF4E676" w14:textId="77777777" w:rsidR="00CD3132" w:rsidRPr="00336C6D" w:rsidRDefault="00CD3132" w:rsidP="00336C6D">
      <w:pPr>
        <w:spacing w:line="276" w:lineRule="auto"/>
        <w:jc w:val="both"/>
        <w:rPr>
          <w:rFonts w:asciiTheme="majorHAnsi" w:hAnsiTheme="majorHAnsi" w:cstheme="majorHAnsi"/>
          <w:b/>
          <w:color w:val="000000" w:themeColor="text1"/>
          <w:u w:val="single"/>
        </w:rPr>
      </w:pPr>
    </w:p>
    <w:p w14:paraId="6992C40E" w14:textId="7FDC513E" w:rsidR="00CD3132" w:rsidRPr="00336C6D" w:rsidRDefault="00CD3132"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Cette opulente édition</w:t>
      </w:r>
      <w:r w:rsidR="00461666" w:rsidRPr="00336C6D">
        <w:rPr>
          <w:rFonts w:asciiTheme="majorHAnsi" w:hAnsiTheme="majorHAnsi" w:cstheme="majorHAnsi"/>
          <w:bCs/>
          <w:color w:val="000000" w:themeColor="text1"/>
        </w:rPr>
        <w:t xml:space="preserve"> (Histoires Sacrées)</w:t>
      </w:r>
      <w:r w:rsidRPr="00336C6D">
        <w:rPr>
          <w:rFonts w:asciiTheme="majorHAnsi" w:hAnsiTheme="majorHAnsi" w:cstheme="majorHAnsi"/>
          <w:bCs/>
          <w:color w:val="000000" w:themeColor="text1"/>
        </w:rPr>
        <w:t xml:space="preserve"> est un must absolu pour tout ami de la musique baroque française et représente un enrichissement programmatique intelligemment conçu du répertoire disponible sur supports sonores.</w:t>
      </w:r>
    </w:p>
    <w:p w14:paraId="656E525B" w14:textId="77777777" w:rsidR="00CD3132" w:rsidRPr="00336C6D" w:rsidRDefault="00CD3132" w:rsidP="00336C6D">
      <w:pPr>
        <w:spacing w:line="276" w:lineRule="auto"/>
        <w:jc w:val="both"/>
        <w:rPr>
          <w:rFonts w:asciiTheme="majorHAnsi" w:hAnsiTheme="majorHAnsi" w:cstheme="majorHAnsi"/>
          <w:b/>
          <w:color w:val="000000" w:themeColor="text1"/>
          <w:u w:val="single"/>
        </w:rPr>
      </w:pPr>
    </w:p>
    <w:p w14:paraId="55B13A9B" w14:textId="685AA032" w:rsidR="00CD3132" w:rsidRPr="00336C6D" w:rsidRDefault="00CD3132"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La Liberté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Histoires Sacrées</w:t>
      </w:r>
    </w:p>
    <w:p w14:paraId="5317DE1F" w14:textId="77777777" w:rsidR="00CD3132" w:rsidRPr="00336C6D" w:rsidRDefault="00CD3132" w:rsidP="00336C6D">
      <w:pPr>
        <w:spacing w:line="276" w:lineRule="auto"/>
        <w:jc w:val="both"/>
        <w:rPr>
          <w:rFonts w:asciiTheme="majorHAnsi" w:hAnsiTheme="majorHAnsi" w:cstheme="majorHAnsi"/>
          <w:b/>
          <w:color w:val="4472C4" w:themeColor="accent1"/>
        </w:rPr>
      </w:pPr>
    </w:p>
    <w:p w14:paraId="2D0216B5" w14:textId="2FA1466B" w:rsidR="00127441" w:rsidRPr="00336C6D" w:rsidRDefault="00CD3132"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 xml:space="preserve">Les splendeurs vocales et la </w:t>
      </w:r>
      <w:r w:rsidR="002F1425" w:rsidRPr="00336C6D">
        <w:rPr>
          <w:rFonts w:asciiTheme="majorHAnsi" w:hAnsiTheme="majorHAnsi" w:cstheme="majorHAnsi"/>
          <w:bCs/>
          <w:color w:val="000000" w:themeColor="text1"/>
        </w:rPr>
        <w:t>plénitude</w:t>
      </w:r>
      <w:r w:rsidRPr="00336C6D">
        <w:rPr>
          <w:rFonts w:asciiTheme="majorHAnsi" w:hAnsiTheme="majorHAnsi" w:cstheme="majorHAnsi"/>
          <w:bCs/>
          <w:color w:val="000000" w:themeColor="text1"/>
        </w:rPr>
        <w:t xml:space="preserve"> sonore, qui fascinaient </w:t>
      </w:r>
      <w:r w:rsidR="002F1425" w:rsidRPr="00336C6D">
        <w:rPr>
          <w:rFonts w:asciiTheme="majorHAnsi" w:hAnsiTheme="majorHAnsi" w:cstheme="majorHAnsi"/>
          <w:bCs/>
          <w:color w:val="000000" w:themeColor="text1"/>
        </w:rPr>
        <w:t>déjà</w:t>
      </w:r>
      <w:r w:rsidRPr="00336C6D">
        <w:rPr>
          <w:rFonts w:asciiTheme="majorHAnsi" w:hAnsiTheme="majorHAnsi" w:cstheme="majorHAnsi"/>
          <w:bCs/>
          <w:color w:val="000000" w:themeColor="text1"/>
        </w:rPr>
        <w:t xml:space="preserve">̀ dans la </w:t>
      </w:r>
      <w:r w:rsidR="002F1425" w:rsidRPr="00336C6D">
        <w:rPr>
          <w:rFonts w:asciiTheme="majorHAnsi" w:hAnsiTheme="majorHAnsi" w:cstheme="majorHAnsi"/>
          <w:bCs/>
          <w:color w:val="000000" w:themeColor="text1"/>
        </w:rPr>
        <w:t>recréation</w:t>
      </w:r>
      <w:r w:rsidRPr="00336C6D">
        <w:rPr>
          <w:rFonts w:asciiTheme="majorHAnsi" w:hAnsiTheme="majorHAnsi" w:cstheme="majorHAnsi"/>
          <w:bCs/>
          <w:color w:val="000000" w:themeColor="text1"/>
        </w:rPr>
        <w:t xml:space="preserve"> du Ballet royal de la Nuit, poursuivent leur œuvre de </w:t>
      </w:r>
      <w:r w:rsidR="002F1425" w:rsidRPr="00336C6D">
        <w:rPr>
          <w:rFonts w:asciiTheme="majorHAnsi" w:hAnsiTheme="majorHAnsi" w:cstheme="majorHAnsi"/>
          <w:bCs/>
          <w:color w:val="000000" w:themeColor="text1"/>
        </w:rPr>
        <w:t>séduction</w:t>
      </w:r>
      <w:r w:rsidRPr="00336C6D">
        <w:rPr>
          <w:rFonts w:asciiTheme="majorHAnsi" w:hAnsiTheme="majorHAnsi" w:cstheme="majorHAnsi"/>
          <w:bCs/>
          <w:color w:val="000000" w:themeColor="text1"/>
        </w:rPr>
        <w:t xml:space="preserve">. </w:t>
      </w:r>
    </w:p>
    <w:p w14:paraId="442DE60F" w14:textId="77777777" w:rsidR="00B25CD6" w:rsidRPr="00336C6D" w:rsidRDefault="00B25CD6" w:rsidP="00336C6D">
      <w:pPr>
        <w:spacing w:line="276" w:lineRule="auto"/>
        <w:jc w:val="both"/>
        <w:rPr>
          <w:rFonts w:asciiTheme="majorHAnsi" w:hAnsiTheme="majorHAnsi" w:cstheme="majorHAnsi"/>
          <w:b/>
          <w:color w:val="4472C4" w:themeColor="accent1"/>
        </w:rPr>
      </w:pPr>
    </w:p>
    <w:p w14:paraId="2FDFB227" w14:textId="5DDE6D95" w:rsidR="00B36DE5" w:rsidRPr="00336C6D" w:rsidRDefault="00B36DE5"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ARTAMAG’</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mai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Histoires Sacrées</w:t>
      </w:r>
    </w:p>
    <w:p w14:paraId="33C260CE" w14:textId="77777777" w:rsidR="00B36DE5" w:rsidRPr="00336C6D" w:rsidRDefault="00B36DE5" w:rsidP="00336C6D">
      <w:pPr>
        <w:spacing w:line="276" w:lineRule="auto"/>
        <w:jc w:val="both"/>
        <w:rPr>
          <w:rFonts w:asciiTheme="majorHAnsi" w:hAnsiTheme="majorHAnsi" w:cstheme="majorHAnsi"/>
          <w:b/>
          <w:color w:val="000000" w:themeColor="text1"/>
          <w:u w:val="single"/>
        </w:rPr>
      </w:pPr>
    </w:p>
    <w:p w14:paraId="4308821F" w14:textId="77777777" w:rsidR="00B36DE5" w:rsidRPr="00336C6D" w:rsidRDefault="00B36DE5"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Écoutez comment Sébastien Daucé anime avec subtilité les audaces expressives de Charpentier. Car c’est bien l’apport décisif de ce bel album : rendre ce maître </w:t>
      </w:r>
      <w:proofErr w:type="gramStart"/>
      <w:r w:rsidRPr="00336C6D">
        <w:rPr>
          <w:rFonts w:asciiTheme="majorHAnsi" w:hAnsiTheme="majorHAnsi" w:cstheme="majorHAnsi"/>
          <w:color w:val="000000" w:themeColor="text1"/>
        </w:rPr>
        <w:t>des émotions si accessible</w:t>
      </w:r>
      <w:proofErr w:type="gramEnd"/>
      <w:r w:rsidRPr="00336C6D">
        <w:rPr>
          <w:rFonts w:asciiTheme="majorHAnsi" w:hAnsiTheme="majorHAnsi" w:cstheme="majorHAnsi"/>
          <w:color w:val="000000" w:themeColor="text1"/>
        </w:rPr>
        <w:t xml:space="preserve"> à notre sensibilité contemporaine.</w:t>
      </w:r>
    </w:p>
    <w:p w14:paraId="3874BD73" w14:textId="77777777" w:rsidR="00B36DE5" w:rsidRPr="00336C6D" w:rsidRDefault="00B36DE5" w:rsidP="00336C6D">
      <w:pPr>
        <w:spacing w:line="276" w:lineRule="auto"/>
        <w:jc w:val="both"/>
        <w:rPr>
          <w:rFonts w:asciiTheme="majorHAnsi" w:hAnsiTheme="majorHAnsi" w:cstheme="majorHAnsi"/>
          <w:color w:val="000000" w:themeColor="text1"/>
        </w:rPr>
      </w:pPr>
    </w:p>
    <w:p w14:paraId="7194A49D" w14:textId="5EA01C06" w:rsidR="00B36DE5" w:rsidRPr="00336C6D" w:rsidRDefault="00B36DE5"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Cette somme savante et émouvante est un voyage dans l’atelier de Charpentier, on le voit à l’œuvre sur son théâtre intime, scrutant les âmes, faisant entrer par persuasion les splendeurs lyriques romaines dans la nudité des musiques sacrées françaises, quadrature d’un cercle qui se referme dans la perfection sensible d’une interprétation où tout n’est que poésie.</w:t>
      </w:r>
    </w:p>
    <w:p w14:paraId="3F5FFFBA" w14:textId="77777777" w:rsidR="00EA20E7" w:rsidRPr="00336C6D" w:rsidRDefault="00EA20E7" w:rsidP="00336C6D">
      <w:pPr>
        <w:spacing w:line="276" w:lineRule="auto"/>
        <w:jc w:val="both"/>
        <w:rPr>
          <w:rFonts w:asciiTheme="majorHAnsi" w:hAnsiTheme="majorHAnsi" w:cstheme="majorHAnsi"/>
          <w:color w:val="000000" w:themeColor="text1"/>
        </w:rPr>
      </w:pPr>
    </w:p>
    <w:p w14:paraId="39E1DF12" w14:textId="5965B122" w:rsidR="00EA20E7" w:rsidRPr="00336C6D" w:rsidRDefault="00EA20E7" w:rsidP="00336C6D">
      <w:pPr>
        <w:spacing w:line="276" w:lineRule="auto"/>
        <w:jc w:val="both"/>
        <w:rPr>
          <w:rFonts w:asciiTheme="majorHAnsi" w:hAnsiTheme="majorHAnsi" w:cstheme="majorHAnsi"/>
          <w:color w:val="000000" w:themeColor="text1"/>
        </w:rPr>
      </w:pPr>
      <w:proofErr w:type="spellStart"/>
      <w:r w:rsidRPr="00336C6D">
        <w:rPr>
          <w:rFonts w:asciiTheme="majorHAnsi" w:hAnsiTheme="majorHAnsi" w:cstheme="majorHAnsi"/>
          <w:b/>
          <w:bCs/>
          <w:color w:val="000000" w:themeColor="text1"/>
          <w:u w:val="single"/>
        </w:rPr>
        <w:t>Classicagenda</w:t>
      </w:r>
      <w:proofErr w:type="spellEnd"/>
      <w:r w:rsidRPr="00336C6D">
        <w:rPr>
          <w:rFonts w:asciiTheme="majorHAnsi" w:hAnsiTheme="majorHAnsi" w:cstheme="majorHAnsi"/>
          <w:b/>
          <w:bCs/>
          <w:color w:val="000000" w:themeColor="text1"/>
          <w:u w:val="single"/>
        </w:rPr>
        <w:t xml:space="preserve"> </w:t>
      </w:r>
      <w:r w:rsidRPr="00336C6D">
        <w:rPr>
          <w:rFonts w:asciiTheme="majorHAnsi" w:hAnsiTheme="majorHAnsi" w:cstheme="majorHAnsi"/>
          <w:b/>
          <w:bCs/>
          <w:u w:val="single"/>
        </w:rPr>
        <w:t>•</w:t>
      </w:r>
      <w:r w:rsidRPr="00336C6D">
        <w:rPr>
          <w:rFonts w:asciiTheme="majorHAnsi" w:hAnsiTheme="majorHAnsi" w:cstheme="majorHAnsi"/>
          <w:b/>
          <w:bCs/>
          <w:color w:val="000000" w:themeColor="text1"/>
          <w:u w:val="single"/>
        </w:rPr>
        <w:t xml:space="preserve"> avril</w:t>
      </w:r>
      <w:r w:rsidRPr="00336C6D">
        <w:rPr>
          <w:rFonts w:asciiTheme="majorHAnsi" w:hAnsiTheme="majorHAnsi" w:cstheme="majorHAnsi"/>
          <w:b/>
          <w:color w:val="000000" w:themeColor="text1"/>
          <w:u w:val="single"/>
        </w:rPr>
        <w:t xml:space="preserve">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Te Deum</w:t>
      </w:r>
    </w:p>
    <w:p w14:paraId="47FED88E" w14:textId="16C6A6C4" w:rsidR="00EA20E7" w:rsidRPr="00336C6D" w:rsidRDefault="00EA20E7" w:rsidP="00336C6D">
      <w:pPr>
        <w:spacing w:line="276" w:lineRule="auto"/>
        <w:jc w:val="both"/>
        <w:rPr>
          <w:rFonts w:asciiTheme="majorHAnsi" w:hAnsiTheme="majorHAnsi" w:cstheme="majorHAnsi"/>
          <w:color w:val="000000" w:themeColor="text1"/>
        </w:rPr>
      </w:pPr>
    </w:p>
    <w:p w14:paraId="5DF8653F" w14:textId="0879352A" w:rsidR="00EA20E7" w:rsidRPr="00336C6D" w:rsidRDefault="00EA20E7"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Le Te Deum offert par Sébastien Daucé avance sans maniérisme ou excès de grandiloquence et en restitue l’éclat grâce à une direction précise.</w:t>
      </w:r>
    </w:p>
    <w:p w14:paraId="2E21D209" w14:textId="62837A7C" w:rsidR="00461666" w:rsidRPr="00336C6D" w:rsidRDefault="00461666" w:rsidP="00336C6D">
      <w:pPr>
        <w:spacing w:line="276" w:lineRule="auto"/>
        <w:jc w:val="both"/>
        <w:rPr>
          <w:rFonts w:asciiTheme="majorHAnsi" w:hAnsiTheme="majorHAnsi" w:cstheme="majorHAnsi"/>
          <w:color w:val="000000" w:themeColor="text1"/>
        </w:rPr>
      </w:pPr>
    </w:p>
    <w:p w14:paraId="3CAC55ED" w14:textId="766A70E9" w:rsidR="006B5BCD" w:rsidRPr="00336C6D" w:rsidRDefault="006B5BCD" w:rsidP="00336C6D">
      <w:pPr>
        <w:spacing w:line="276" w:lineRule="auto"/>
        <w:jc w:val="both"/>
        <w:rPr>
          <w:rFonts w:asciiTheme="majorHAnsi" w:hAnsiTheme="majorHAnsi" w:cstheme="majorHAnsi"/>
          <w:b/>
          <w:u w:val="single"/>
        </w:rPr>
      </w:pPr>
      <w:r w:rsidRPr="00336C6D">
        <w:rPr>
          <w:rFonts w:asciiTheme="majorHAnsi" w:hAnsiTheme="majorHAnsi" w:cstheme="majorHAnsi"/>
          <w:b/>
          <w:bCs/>
          <w:color w:val="000000" w:themeColor="text1"/>
          <w:u w:val="single"/>
        </w:rPr>
        <w:lastRenderedPageBreak/>
        <w:t xml:space="preserve">France Musique </w:t>
      </w:r>
      <w:r w:rsidRPr="00336C6D">
        <w:rPr>
          <w:rFonts w:asciiTheme="majorHAnsi" w:hAnsiTheme="majorHAnsi" w:cstheme="majorHAnsi"/>
          <w:b/>
          <w:bCs/>
          <w:u w:val="single"/>
        </w:rPr>
        <w:t>•</w:t>
      </w:r>
      <w:r w:rsidRPr="00336C6D">
        <w:rPr>
          <w:rFonts w:asciiTheme="majorHAnsi" w:hAnsiTheme="majorHAnsi" w:cstheme="majorHAnsi"/>
          <w:b/>
          <w:bCs/>
          <w:color w:val="000000" w:themeColor="text1"/>
          <w:u w:val="single"/>
        </w:rPr>
        <w:t xml:space="preserve"> avril 2019 </w:t>
      </w:r>
      <w:r w:rsidRPr="00336C6D">
        <w:rPr>
          <w:rFonts w:asciiTheme="majorHAnsi" w:hAnsiTheme="majorHAnsi" w:cstheme="majorHAnsi"/>
          <w:b/>
          <w:u w:val="single"/>
        </w:rPr>
        <w:t>• Histoires Sacrées</w:t>
      </w:r>
    </w:p>
    <w:p w14:paraId="71AED9B8" w14:textId="77777777" w:rsidR="006B5BCD" w:rsidRPr="00336C6D" w:rsidRDefault="006B5BCD" w:rsidP="00336C6D">
      <w:pPr>
        <w:spacing w:line="276" w:lineRule="auto"/>
        <w:jc w:val="both"/>
        <w:rPr>
          <w:rFonts w:asciiTheme="majorHAnsi" w:hAnsiTheme="majorHAnsi" w:cstheme="majorHAnsi"/>
          <w:color w:val="000000" w:themeColor="text1"/>
        </w:rPr>
      </w:pPr>
    </w:p>
    <w:p w14:paraId="6C960B81" w14:textId="77777777" w:rsidR="006B5BCD" w:rsidRPr="00336C6D" w:rsidRDefault="006B5BCD"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De ce corpus exceptionnel, Sébastien Daucé et l’Ensemble Correspondances ont extrait avec soin quelques joyaux reflétant à la fois l’expérience romaine de Charpentier et les préoccupations humanistes d’une époque. </w:t>
      </w:r>
    </w:p>
    <w:p w14:paraId="54C989C6" w14:textId="77777777" w:rsidR="006B5BCD" w:rsidRPr="00336C6D" w:rsidRDefault="006B5BCD" w:rsidP="00336C6D">
      <w:pPr>
        <w:spacing w:line="276" w:lineRule="auto"/>
        <w:jc w:val="both"/>
        <w:rPr>
          <w:rFonts w:asciiTheme="majorHAnsi" w:hAnsiTheme="majorHAnsi" w:cstheme="majorHAnsi"/>
          <w:color w:val="000000" w:themeColor="text1"/>
        </w:rPr>
      </w:pPr>
    </w:p>
    <w:p w14:paraId="5252E63A" w14:textId="51572007" w:rsidR="00B07763" w:rsidRPr="00336C6D" w:rsidRDefault="00461666"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bCs/>
          <w:color w:val="000000" w:themeColor="text1"/>
          <w:u w:val="single"/>
        </w:rPr>
        <w:t xml:space="preserve">Télérama </w:t>
      </w:r>
      <w:r w:rsidRPr="00336C6D">
        <w:rPr>
          <w:rFonts w:asciiTheme="majorHAnsi" w:hAnsiTheme="majorHAnsi" w:cstheme="majorHAnsi"/>
          <w:b/>
          <w:bCs/>
          <w:u w:val="single"/>
        </w:rPr>
        <w:t>•</w:t>
      </w:r>
      <w:r w:rsidRPr="00336C6D">
        <w:rPr>
          <w:rFonts w:asciiTheme="majorHAnsi" w:hAnsiTheme="majorHAnsi" w:cstheme="majorHAnsi"/>
          <w:b/>
          <w:bCs/>
          <w:color w:val="000000" w:themeColor="text1"/>
          <w:u w:val="single"/>
        </w:rPr>
        <w:t xml:space="preserve"> avril 2019</w:t>
      </w:r>
      <w:r w:rsidR="00B07763" w:rsidRPr="00336C6D">
        <w:rPr>
          <w:rFonts w:asciiTheme="majorHAnsi" w:hAnsiTheme="majorHAnsi" w:cstheme="majorHAnsi"/>
          <w:b/>
          <w:bCs/>
          <w:color w:val="000000" w:themeColor="text1"/>
          <w:u w:val="single"/>
        </w:rPr>
        <w:t xml:space="preserve"> </w:t>
      </w:r>
      <w:r w:rsidR="00B07763" w:rsidRPr="00336C6D">
        <w:rPr>
          <w:rFonts w:asciiTheme="majorHAnsi" w:hAnsiTheme="majorHAnsi" w:cstheme="majorHAnsi"/>
          <w:b/>
          <w:u w:val="single"/>
        </w:rPr>
        <w:t>• Histoires Sacrées</w:t>
      </w:r>
    </w:p>
    <w:p w14:paraId="68FED15E" w14:textId="19CF883E" w:rsidR="00461666" w:rsidRPr="00336C6D" w:rsidRDefault="00461666" w:rsidP="00336C6D">
      <w:pPr>
        <w:spacing w:line="276" w:lineRule="auto"/>
        <w:jc w:val="both"/>
        <w:rPr>
          <w:rFonts w:asciiTheme="majorHAnsi" w:hAnsiTheme="majorHAnsi" w:cstheme="majorHAnsi"/>
          <w:b/>
          <w:bCs/>
          <w:color w:val="000000" w:themeColor="text1"/>
          <w:u w:val="single"/>
        </w:rPr>
      </w:pPr>
    </w:p>
    <w:p w14:paraId="5F9651BD" w14:textId="14596AA5" w:rsidR="00B07763" w:rsidRPr="00336C6D" w:rsidRDefault="00B07763" w:rsidP="00336C6D">
      <w:pPr>
        <w:spacing w:line="276" w:lineRule="auto"/>
        <w:jc w:val="both"/>
        <w:rPr>
          <w:rFonts w:asciiTheme="majorHAnsi" w:hAnsiTheme="majorHAnsi" w:cstheme="majorHAnsi"/>
          <w:bCs/>
          <w:color w:val="000000" w:themeColor="text1"/>
        </w:rPr>
      </w:pPr>
      <w:r w:rsidRPr="00336C6D">
        <w:rPr>
          <w:rFonts w:asciiTheme="majorHAnsi" w:hAnsiTheme="majorHAnsi" w:cstheme="majorHAnsi"/>
          <w:bCs/>
          <w:color w:val="000000" w:themeColor="text1"/>
        </w:rPr>
        <w:t>Comme toujours chez Correspondances, les mêmes voix se chargent des parties solistes et</w:t>
      </w:r>
    </w:p>
    <w:p w14:paraId="24CAA5DD" w14:textId="77777777" w:rsidR="00B07763" w:rsidRPr="00336C6D" w:rsidRDefault="00B07763" w:rsidP="00336C6D">
      <w:pPr>
        <w:spacing w:line="276" w:lineRule="auto"/>
        <w:jc w:val="both"/>
        <w:rPr>
          <w:rFonts w:asciiTheme="majorHAnsi" w:hAnsiTheme="majorHAnsi" w:cstheme="majorHAnsi"/>
          <w:bCs/>
          <w:color w:val="000000" w:themeColor="text1"/>
        </w:rPr>
      </w:pPr>
      <w:proofErr w:type="gramStart"/>
      <w:r w:rsidRPr="00336C6D">
        <w:rPr>
          <w:rFonts w:asciiTheme="majorHAnsi" w:hAnsiTheme="majorHAnsi" w:cstheme="majorHAnsi"/>
          <w:bCs/>
          <w:color w:val="000000" w:themeColor="text1"/>
        </w:rPr>
        <w:t>fusionnent</w:t>
      </w:r>
      <w:proofErr w:type="gramEnd"/>
      <w:r w:rsidRPr="00336C6D">
        <w:rPr>
          <w:rFonts w:asciiTheme="majorHAnsi" w:hAnsiTheme="majorHAnsi" w:cstheme="majorHAnsi"/>
          <w:bCs/>
          <w:color w:val="000000" w:themeColor="text1"/>
        </w:rPr>
        <w:t xml:space="preserve"> dans les narrations, observations et réactions portées par le </w:t>
      </w:r>
      <w:proofErr w:type="spellStart"/>
      <w:r w:rsidRPr="00336C6D">
        <w:rPr>
          <w:rFonts w:asciiTheme="majorHAnsi" w:hAnsiTheme="majorHAnsi" w:cstheme="majorHAnsi"/>
          <w:bCs/>
          <w:color w:val="000000" w:themeColor="text1"/>
        </w:rPr>
        <w:t>choeur</w:t>
      </w:r>
      <w:proofErr w:type="spellEnd"/>
      <w:r w:rsidRPr="00336C6D">
        <w:rPr>
          <w:rFonts w:asciiTheme="majorHAnsi" w:hAnsiTheme="majorHAnsi" w:cstheme="majorHAnsi"/>
          <w:bCs/>
          <w:color w:val="000000" w:themeColor="text1"/>
        </w:rPr>
        <w:t>. Et l’orchestre</w:t>
      </w:r>
    </w:p>
    <w:p w14:paraId="3A89C343" w14:textId="0D49DFD6" w:rsidR="00EA20E7" w:rsidRPr="00336C6D" w:rsidRDefault="00B07763" w:rsidP="00336C6D">
      <w:pPr>
        <w:spacing w:line="276" w:lineRule="auto"/>
        <w:jc w:val="both"/>
        <w:rPr>
          <w:rFonts w:asciiTheme="majorHAnsi" w:hAnsiTheme="majorHAnsi" w:cstheme="majorHAnsi"/>
          <w:bCs/>
          <w:color w:val="000000" w:themeColor="text1"/>
        </w:rPr>
      </w:pPr>
      <w:proofErr w:type="gramStart"/>
      <w:r w:rsidRPr="00336C6D">
        <w:rPr>
          <w:rFonts w:asciiTheme="majorHAnsi" w:hAnsiTheme="majorHAnsi" w:cstheme="majorHAnsi"/>
          <w:bCs/>
          <w:color w:val="000000" w:themeColor="text1"/>
        </w:rPr>
        <w:t>fournit</w:t>
      </w:r>
      <w:proofErr w:type="gramEnd"/>
      <w:r w:rsidRPr="00336C6D">
        <w:rPr>
          <w:rFonts w:asciiTheme="majorHAnsi" w:hAnsiTheme="majorHAnsi" w:cstheme="majorHAnsi"/>
          <w:bCs/>
          <w:color w:val="000000" w:themeColor="text1"/>
        </w:rPr>
        <w:t xml:space="preserve"> un écrin de rêve à cette riche collection de timbres.</w:t>
      </w:r>
    </w:p>
    <w:p w14:paraId="6E7C11F2" w14:textId="77777777" w:rsidR="005E0C34" w:rsidRPr="00336C6D" w:rsidRDefault="005E0C34" w:rsidP="00336C6D">
      <w:pPr>
        <w:spacing w:line="276" w:lineRule="auto"/>
        <w:jc w:val="both"/>
        <w:rPr>
          <w:rFonts w:asciiTheme="majorHAnsi" w:hAnsiTheme="majorHAnsi" w:cstheme="majorHAnsi"/>
          <w:b/>
          <w:color w:val="000000" w:themeColor="text1"/>
          <w:u w:val="single"/>
        </w:rPr>
      </w:pPr>
    </w:p>
    <w:p w14:paraId="28C954F2" w14:textId="6B96B7A4" w:rsidR="005E0C34" w:rsidRPr="00336C6D" w:rsidRDefault="005E0C34"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Le Télégramme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mars 2019</w:t>
      </w:r>
      <w:r w:rsidR="00B07763" w:rsidRPr="00336C6D">
        <w:rPr>
          <w:rFonts w:asciiTheme="majorHAnsi" w:hAnsiTheme="majorHAnsi" w:cstheme="majorHAnsi"/>
          <w:b/>
          <w:u w:val="single"/>
        </w:rPr>
        <w:t xml:space="preserve">• </w:t>
      </w:r>
      <w:proofErr w:type="spellStart"/>
      <w:r w:rsidR="00B07763" w:rsidRPr="00336C6D">
        <w:rPr>
          <w:rFonts w:asciiTheme="majorHAnsi" w:hAnsiTheme="majorHAnsi" w:cstheme="majorHAnsi"/>
          <w:b/>
          <w:u w:val="single"/>
        </w:rPr>
        <w:t>Songs</w:t>
      </w:r>
      <w:proofErr w:type="spellEnd"/>
    </w:p>
    <w:p w14:paraId="4ECC8E45" w14:textId="77777777" w:rsidR="005E0C34" w:rsidRPr="00336C6D" w:rsidRDefault="005E0C34" w:rsidP="00336C6D">
      <w:pPr>
        <w:spacing w:line="276" w:lineRule="auto"/>
        <w:jc w:val="both"/>
        <w:rPr>
          <w:rFonts w:asciiTheme="majorHAnsi" w:hAnsiTheme="majorHAnsi" w:cstheme="majorHAnsi"/>
          <w:b/>
          <w:color w:val="000000" w:themeColor="text1"/>
          <w:u w:val="single"/>
        </w:rPr>
      </w:pPr>
    </w:p>
    <w:p w14:paraId="187ADC6A" w14:textId="77777777" w:rsidR="005E0C34" w:rsidRPr="00336C6D" w:rsidRDefault="005E0C34"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 Que retiendra-t-on de </w:t>
      </w:r>
      <w:proofErr w:type="spellStart"/>
      <w:r w:rsidRPr="00336C6D">
        <w:rPr>
          <w:rFonts w:asciiTheme="majorHAnsi" w:hAnsiTheme="majorHAnsi" w:cstheme="majorHAnsi"/>
          <w:color w:val="000000" w:themeColor="text1"/>
        </w:rPr>
        <w:t>Songs</w:t>
      </w:r>
      <w:proofErr w:type="spellEnd"/>
      <w:r w:rsidRPr="00336C6D">
        <w:rPr>
          <w:rFonts w:asciiTheme="majorHAnsi" w:hAnsiTheme="majorHAnsi" w:cstheme="majorHAnsi"/>
          <w:color w:val="000000" w:themeColor="text1"/>
        </w:rPr>
        <w:t xml:space="preserve">, le spectacle musical, présenté jeudi et vendredi au Théâtre de Cornouaille ? Certainement la belle voix de Lucile </w:t>
      </w:r>
      <w:proofErr w:type="spellStart"/>
      <w:r w:rsidRPr="00336C6D">
        <w:rPr>
          <w:rFonts w:asciiTheme="majorHAnsi" w:hAnsiTheme="majorHAnsi" w:cstheme="majorHAnsi"/>
          <w:color w:val="000000" w:themeColor="text1"/>
        </w:rPr>
        <w:t>Richardot</w:t>
      </w:r>
      <w:proofErr w:type="spellEnd"/>
      <w:r w:rsidRPr="00336C6D">
        <w:rPr>
          <w:rFonts w:asciiTheme="majorHAnsi" w:hAnsiTheme="majorHAnsi" w:cstheme="majorHAnsi"/>
          <w:color w:val="000000" w:themeColor="text1"/>
        </w:rPr>
        <w:t xml:space="preserve"> et sa superbe interprétation de ces « airs » des compositeurs anglais des XVIIe et du début du XVIIIe siècle. Joliment accompagnée par l’Ensemble Correspondance de Sébastien Daucé, la voix d’alto de la chanteuse convient très bien à ces musiques souvent mélancoliques auxquelles elle donne beaucoup de grâce. Comédiens et chanteurs évoluent dans un superbe décor, fait de cire et de lumière. » </w:t>
      </w:r>
      <w:r w:rsidRPr="00336C6D">
        <w:rPr>
          <w:rFonts w:asciiTheme="majorHAnsi" w:hAnsiTheme="majorHAnsi" w:cstheme="majorHAnsi"/>
          <w:bCs/>
          <w:color w:val="000000" w:themeColor="text1"/>
        </w:rPr>
        <w:t>Éliane Faucon-Dumont</w:t>
      </w:r>
      <w:r w:rsidRPr="00336C6D">
        <w:rPr>
          <w:rFonts w:asciiTheme="majorHAnsi" w:hAnsiTheme="majorHAnsi" w:cstheme="majorHAnsi"/>
          <w:b/>
          <w:bCs/>
          <w:color w:val="000000" w:themeColor="text1"/>
        </w:rPr>
        <w:t xml:space="preserve"> </w:t>
      </w:r>
    </w:p>
    <w:p w14:paraId="3C667ED6" w14:textId="77777777" w:rsidR="005E0C34" w:rsidRPr="00336C6D" w:rsidRDefault="005E0C34" w:rsidP="00336C6D">
      <w:pPr>
        <w:spacing w:line="276" w:lineRule="auto"/>
        <w:jc w:val="both"/>
        <w:rPr>
          <w:rFonts w:asciiTheme="majorHAnsi" w:hAnsiTheme="majorHAnsi" w:cstheme="majorHAnsi"/>
          <w:b/>
          <w:color w:val="000000" w:themeColor="text1"/>
          <w:u w:val="single"/>
        </w:rPr>
      </w:pPr>
    </w:p>
    <w:p w14:paraId="431CB7A7" w14:textId="77777777" w:rsidR="005E0C34" w:rsidRPr="00336C6D" w:rsidRDefault="005E0C34" w:rsidP="00336C6D">
      <w:pPr>
        <w:spacing w:line="276" w:lineRule="auto"/>
        <w:jc w:val="both"/>
        <w:rPr>
          <w:rFonts w:asciiTheme="majorHAnsi" w:hAnsiTheme="majorHAnsi" w:cstheme="majorHAnsi"/>
          <w:b/>
          <w:color w:val="000000" w:themeColor="text1"/>
          <w:u w:val="single"/>
        </w:rPr>
      </w:pPr>
    </w:p>
    <w:p w14:paraId="101007D1" w14:textId="55C34E47" w:rsidR="00B07763" w:rsidRPr="00336C6D" w:rsidRDefault="00B25CD6"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ResMusica</w:t>
      </w:r>
      <w:proofErr w:type="spellEnd"/>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00127441" w:rsidRPr="00336C6D">
        <w:rPr>
          <w:rFonts w:asciiTheme="majorHAnsi" w:hAnsiTheme="majorHAnsi" w:cstheme="majorHAnsi"/>
          <w:b/>
          <w:color w:val="000000" w:themeColor="text1"/>
          <w:u w:val="single"/>
        </w:rPr>
        <w:t xml:space="preserve"> février 2019</w:t>
      </w:r>
      <w:r w:rsidR="00B07763" w:rsidRPr="00336C6D">
        <w:rPr>
          <w:rFonts w:asciiTheme="majorHAnsi" w:hAnsiTheme="majorHAnsi" w:cstheme="majorHAnsi"/>
          <w:b/>
          <w:color w:val="000000" w:themeColor="text1"/>
          <w:u w:val="single"/>
        </w:rPr>
        <w:t xml:space="preserve"> </w:t>
      </w:r>
      <w:r w:rsidR="00B07763" w:rsidRPr="00336C6D">
        <w:rPr>
          <w:rFonts w:asciiTheme="majorHAnsi" w:hAnsiTheme="majorHAnsi" w:cstheme="majorHAnsi"/>
          <w:b/>
          <w:u w:val="single"/>
        </w:rPr>
        <w:t>• Toutes les Nuits</w:t>
      </w:r>
    </w:p>
    <w:p w14:paraId="3FBE4853" w14:textId="52088C81" w:rsidR="00B25CD6" w:rsidRPr="00336C6D" w:rsidRDefault="00B07763"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 </w:t>
      </w:r>
    </w:p>
    <w:p w14:paraId="01E97D03" w14:textId="77777777" w:rsidR="00B25CD6" w:rsidRPr="00336C6D" w:rsidRDefault="00B25CD6" w:rsidP="00336C6D">
      <w:pPr>
        <w:spacing w:line="276" w:lineRule="auto"/>
        <w:jc w:val="both"/>
        <w:rPr>
          <w:rFonts w:asciiTheme="majorHAnsi" w:hAnsiTheme="majorHAnsi" w:cstheme="majorHAnsi"/>
          <w:b/>
          <w:color w:val="000000" w:themeColor="text1"/>
        </w:rPr>
      </w:pPr>
    </w:p>
    <w:p w14:paraId="756D7BEE" w14:textId="77777777" w:rsidR="00B25CD6" w:rsidRPr="00336C6D" w:rsidRDefault="00B25CD6"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Les séductions subtiles d’une part du répertoire baroque encore méconnu sont mises en lumière par l’Ensemble Correspondances, sans nul doute le plus compétent en la matière.</w:t>
      </w:r>
    </w:p>
    <w:p w14:paraId="0438613D" w14:textId="77777777" w:rsidR="00B25CD6" w:rsidRPr="00336C6D" w:rsidRDefault="00B25CD6" w:rsidP="00336C6D">
      <w:pPr>
        <w:spacing w:line="276" w:lineRule="auto"/>
        <w:jc w:val="both"/>
        <w:rPr>
          <w:rFonts w:asciiTheme="majorHAnsi" w:hAnsiTheme="majorHAnsi" w:cstheme="majorHAnsi"/>
          <w:b/>
          <w:color w:val="4472C4" w:themeColor="accent1"/>
        </w:rPr>
      </w:pPr>
    </w:p>
    <w:p w14:paraId="01F70A73" w14:textId="77777777" w:rsidR="00B25CD6" w:rsidRPr="00336C6D" w:rsidRDefault="00B25CD6" w:rsidP="00336C6D">
      <w:pPr>
        <w:jc w:val="both"/>
        <w:rPr>
          <w:rFonts w:asciiTheme="majorHAnsi" w:hAnsiTheme="majorHAnsi" w:cstheme="majorHAnsi"/>
          <w:lang w:val="en-US"/>
        </w:rPr>
      </w:pPr>
      <w:r w:rsidRPr="00336C6D">
        <w:rPr>
          <w:rFonts w:asciiTheme="majorHAnsi" w:hAnsiTheme="majorHAnsi" w:cstheme="majorHAnsi"/>
          <w:color w:val="333333"/>
          <w:shd w:val="clear" w:color="auto" w:fill="FFFFFF"/>
          <w:lang w:val="en-US"/>
        </w:rPr>
        <w:t xml:space="preserve">The subtle seductions of the Baroque repertoire still unknown are highlighted by the ensemble </w:t>
      </w:r>
      <w:proofErr w:type="spellStart"/>
      <w:r w:rsidRPr="00336C6D">
        <w:rPr>
          <w:rFonts w:asciiTheme="majorHAnsi" w:hAnsiTheme="majorHAnsi" w:cstheme="majorHAnsi"/>
          <w:color w:val="333333"/>
          <w:shd w:val="clear" w:color="auto" w:fill="FFFFFF"/>
          <w:lang w:val="en-US"/>
        </w:rPr>
        <w:t>Correspondances</w:t>
      </w:r>
      <w:proofErr w:type="spellEnd"/>
      <w:r w:rsidRPr="00336C6D">
        <w:rPr>
          <w:rFonts w:asciiTheme="majorHAnsi" w:hAnsiTheme="majorHAnsi" w:cstheme="majorHAnsi"/>
          <w:color w:val="333333"/>
          <w:shd w:val="clear" w:color="auto" w:fill="FFFFFF"/>
          <w:lang w:val="en-US"/>
        </w:rPr>
        <w:t>, without any doubt the most competent in this area.</w:t>
      </w:r>
    </w:p>
    <w:p w14:paraId="7D589479" w14:textId="77777777" w:rsidR="00B25CD6" w:rsidRPr="00336C6D" w:rsidRDefault="00B25CD6" w:rsidP="00336C6D">
      <w:pPr>
        <w:spacing w:line="276" w:lineRule="auto"/>
        <w:jc w:val="both"/>
        <w:rPr>
          <w:rFonts w:asciiTheme="majorHAnsi" w:hAnsiTheme="majorHAnsi" w:cstheme="majorHAnsi"/>
          <w:b/>
          <w:color w:val="4472C4" w:themeColor="accent1"/>
          <w:lang w:val="en-US"/>
        </w:rPr>
      </w:pPr>
    </w:p>
    <w:p w14:paraId="4A44D6BA" w14:textId="77777777" w:rsidR="00B25CD6" w:rsidRPr="00336C6D" w:rsidRDefault="00B25CD6" w:rsidP="00336C6D">
      <w:pPr>
        <w:spacing w:line="276" w:lineRule="auto"/>
        <w:jc w:val="both"/>
        <w:rPr>
          <w:rFonts w:asciiTheme="majorHAnsi" w:hAnsiTheme="majorHAnsi" w:cstheme="majorHAnsi"/>
          <w:i/>
          <w:color w:val="000000" w:themeColor="text1"/>
        </w:rPr>
      </w:pPr>
      <w:r w:rsidRPr="00336C6D">
        <w:rPr>
          <w:rFonts w:asciiTheme="majorHAnsi" w:hAnsiTheme="majorHAnsi" w:cstheme="majorHAnsi"/>
          <w:i/>
          <w:color w:val="000000" w:themeColor="text1"/>
        </w:rPr>
        <w:t>Dominique Adrian</w:t>
      </w:r>
    </w:p>
    <w:p w14:paraId="5039CAE3" w14:textId="77777777" w:rsidR="000147C5" w:rsidRPr="00336C6D" w:rsidRDefault="000147C5" w:rsidP="00336C6D">
      <w:pPr>
        <w:spacing w:line="276" w:lineRule="auto"/>
        <w:jc w:val="both"/>
        <w:rPr>
          <w:rFonts w:asciiTheme="majorHAnsi" w:hAnsiTheme="majorHAnsi" w:cstheme="majorHAnsi"/>
          <w:b/>
          <w:color w:val="4472C4" w:themeColor="accent1"/>
        </w:rPr>
      </w:pPr>
    </w:p>
    <w:p w14:paraId="75EA2B1C" w14:textId="07BAD994" w:rsidR="001942F5" w:rsidRPr="00336C6D" w:rsidRDefault="000147C5"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Le Monde</w:t>
      </w:r>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54293510" w14:textId="77777777" w:rsidR="000147C5" w:rsidRPr="00336C6D" w:rsidRDefault="000147C5" w:rsidP="00336C6D">
      <w:pPr>
        <w:spacing w:line="276" w:lineRule="auto"/>
        <w:jc w:val="both"/>
        <w:rPr>
          <w:rFonts w:asciiTheme="majorHAnsi" w:hAnsiTheme="majorHAnsi" w:cstheme="majorHAnsi"/>
          <w:b/>
          <w:color w:val="000000" w:themeColor="text1"/>
          <w:u w:val="single"/>
        </w:rPr>
      </w:pPr>
    </w:p>
    <w:p w14:paraId="4BE59568" w14:textId="77777777" w:rsidR="000147C5" w:rsidRPr="00336C6D" w:rsidRDefault="000147C5" w:rsidP="00336C6D">
      <w:pPr>
        <w:spacing w:line="276" w:lineRule="auto"/>
        <w:jc w:val="both"/>
        <w:rPr>
          <w:rFonts w:asciiTheme="majorHAnsi" w:hAnsiTheme="majorHAnsi" w:cstheme="majorHAnsi"/>
          <w:b/>
          <w:color w:val="4472C4" w:themeColor="accent1"/>
        </w:rPr>
      </w:pPr>
    </w:p>
    <w:p w14:paraId="41A19484" w14:textId="77777777" w:rsidR="000147C5" w:rsidRPr="00336C6D" w:rsidRDefault="00276D9A"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w:t>
      </w:r>
      <w:proofErr w:type="spellStart"/>
      <w:r w:rsidRPr="00336C6D">
        <w:rPr>
          <w:rFonts w:asciiTheme="majorHAnsi" w:hAnsiTheme="majorHAnsi" w:cstheme="majorHAnsi"/>
          <w:color w:val="000000" w:themeColor="text1"/>
        </w:rPr>
        <w:t>Erudit</w:t>
      </w:r>
      <w:proofErr w:type="spellEnd"/>
      <w:r w:rsidRPr="00336C6D">
        <w:rPr>
          <w:rFonts w:asciiTheme="majorHAnsi" w:hAnsiTheme="majorHAnsi" w:cstheme="majorHAnsi"/>
          <w:color w:val="000000" w:themeColor="text1"/>
        </w:rPr>
        <w:t xml:space="preserve"> et inventif, drôle et émouvant à la fois, le travail du metteur en scène rebat les cartes : musique ancienne, théories des humeurs, mythe pastoral, comme décachetés d’une cire mémorielle, recouvrent une étonnante modernité portée par l’excellence des interprètes. </w:t>
      </w:r>
      <w:r w:rsidRPr="00336C6D">
        <w:rPr>
          <w:rFonts w:asciiTheme="majorHAnsi" w:hAnsiTheme="majorHAnsi" w:cstheme="majorHAnsi"/>
          <w:color w:val="000000" w:themeColor="text1"/>
        </w:rPr>
        <w:lastRenderedPageBreak/>
        <w:t xml:space="preserve">Des musiciens parfaitement intégrés au processus scénique, des comédiennes dont le jeu sait se couler dans le flux musical. » </w:t>
      </w:r>
    </w:p>
    <w:p w14:paraId="6ECB6EB5" w14:textId="77777777" w:rsidR="00276D9A" w:rsidRPr="00336C6D" w:rsidRDefault="00276D9A" w:rsidP="00336C6D">
      <w:pPr>
        <w:spacing w:line="276" w:lineRule="auto"/>
        <w:jc w:val="both"/>
        <w:rPr>
          <w:rFonts w:asciiTheme="majorHAnsi" w:hAnsiTheme="majorHAnsi" w:cstheme="majorHAnsi"/>
          <w:b/>
          <w:color w:val="000000" w:themeColor="text1"/>
        </w:rPr>
      </w:pPr>
    </w:p>
    <w:p w14:paraId="0D62FF08" w14:textId="0FA99358" w:rsidR="00840FD4" w:rsidRPr="00336C6D" w:rsidRDefault="00A55DE8"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Artistik</w:t>
      </w:r>
      <w:proofErr w:type="spellEnd"/>
      <w:r w:rsidRPr="00336C6D">
        <w:rPr>
          <w:rFonts w:asciiTheme="majorHAnsi" w:hAnsiTheme="majorHAnsi" w:cstheme="majorHAnsi"/>
          <w:b/>
          <w:color w:val="000000" w:themeColor="text1"/>
          <w:u w:val="single"/>
        </w:rPr>
        <w:t xml:space="preserve"> </w:t>
      </w:r>
      <w:proofErr w:type="spellStart"/>
      <w:r w:rsidRPr="00336C6D">
        <w:rPr>
          <w:rFonts w:asciiTheme="majorHAnsi" w:hAnsiTheme="majorHAnsi" w:cstheme="majorHAnsi"/>
          <w:b/>
          <w:color w:val="000000" w:themeColor="text1"/>
          <w:u w:val="single"/>
        </w:rPr>
        <w:t>rezo</w:t>
      </w:r>
      <w:proofErr w:type="spellEnd"/>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29DE9153" w14:textId="77777777" w:rsidR="00127441" w:rsidRPr="00336C6D" w:rsidRDefault="00840FD4"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 xml:space="preserve">Le metteur en scène Samuel </w:t>
      </w:r>
      <w:proofErr w:type="spellStart"/>
      <w:r w:rsidRPr="00336C6D">
        <w:rPr>
          <w:rFonts w:asciiTheme="majorHAnsi" w:hAnsiTheme="majorHAnsi" w:cstheme="majorHAnsi"/>
        </w:rPr>
        <w:t>Achache</w:t>
      </w:r>
      <w:proofErr w:type="spellEnd"/>
      <w:r w:rsidRPr="00336C6D">
        <w:rPr>
          <w:rFonts w:asciiTheme="majorHAnsi" w:hAnsiTheme="majorHAnsi" w:cstheme="majorHAnsi"/>
        </w:rPr>
        <w:t xml:space="preserve"> et le musicien Sébastien Daucé signent un très beau spectacle autour des chants d’amour anglais du XVII° siècle. Musiciens baroques sur instruments merveilleux, chanteurs épatants et comédiennes en verve nous embarquent dans un voyage aussi burlesque que féérique, très réussi.</w:t>
      </w:r>
    </w:p>
    <w:p w14:paraId="5A79F890" w14:textId="77777777" w:rsidR="00A55DE8" w:rsidRPr="00336C6D" w:rsidRDefault="00A55DE8" w:rsidP="00336C6D">
      <w:pPr>
        <w:jc w:val="both"/>
        <w:rPr>
          <w:rFonts w:asciiTheme="majorHAnsi" w:hAnsiTheme="majorHAnsi" w:cstheme="majorHAnsi"/>
          <w:lang w:val="en-US"/>
        </w:rPr>
      </w:pPr>
      <w:r w:rsidRPr="00336C6D">
        <w:rPr>
          <w:rFonts w:asciiTheme="majorHAnsi" w:hAnsiTheme="majorHAnsi" w:cstheme="majorHAnsi"/>
          <w:lang w:val="en-US"/>
        </w:rPr>
        <w:t>----</w:t>
      </w:r>
    </w:p>
    <w:p w14:paraId="14419D3C" w14:textId="77777777" w:rsidR="006513C1" w:rsidRPr="00336C6D" w:rsidRDefault="006513C1" w:rsidP="00336C6D">
      <w:pPr>
        <w:spacing w:before="100" w:beforeAutospacing="1" w:after="100" w:afterAutospacing="1"/>
        <w:jc w:val="both"/>
        <w:rPr>
          <w:rFonts w:asciiTheme="majorHAnsi" w:hAnsiTheme="majorHAnsi" w:cstheme="majorHAnsi"/>
          <w:lang w:val="en-US"/>
        </w:rPr>
      </w:pPr>
      <w:r w:rsidRPr="00336C6D">
        <w:rPr>
          <w:rFonts w:asciiTheme="majorHAnsi" w:hAnsiTheme="majorHAnsi" w:cstheme="majorHAnsi"/>
          <w:lang w:val="en-US"/>
        </w:rPr>
        <w:t xml:space="preserve">The director Samuel </w:t>
      </w:r>
      <w:proofErr w:type="spellStart"/>
      <w:r w:rsidRPr="00336C6D">
        <w:rPr>
          <w:rFonts w:asciiTheme="majorHAnsi" w:hAnsiTheme="majorHAnsi" w:cstheme="majorHAnsi"/>
          <w:lang w:val="en-US"/>
        </w:rPr>
        <w:t>Achache</w:t>
      </w:r>
      <w:proofErr w:type="spellEnd"/>
      <w:r w:rsidRPr="00336C6D">
        <w:rPr>
          <w:rFonts w:asciiTheme="majorHAnsi" w:hAnsiTheme="majorHAnsi" w:cstheme="majorHAnsi"/>
          <w:lang w:val="en-US"/>
        </w:rPr>
        <w:t xml:space="preserve"> and the musician Sébastien Daucé sign a very beautiful show around the songs of English love of the XVII ° century. Baroque musicians on wonderful instruments, amazing singers and comedians in verve embark us on a trip as burlesque as fairy, very successful.</w:t>
      </w:r>
    </w:p>
    <w:p w14:paraId="3439B002" w14:textId="77777777" w:rsidR="006513C1" w:rsidRPr="00336C6D" w:rsidRDefault="006513C1" w:rsidP="00336C6D">
      <w:pPr>
        <w:jc w:val="both"/>
        <w:rPr>
          <w:rFonts w:asciiTheme="majorHAnsi" w:hAnsiTheme="majorHAnsi" w:cstheme="majorHAnsi"/>
          <w:i/>
          <w:iCs/>
        </w:rPr>
      </w:pPr>
      <w:r w:rsidRPr="00336C6D">
        <w:rPr>
          <w:rFonts w:asciiTheme="majorHAnsi" w:hAnsiTheme="majorHAnsi" w:cstheme="majorHAnsi"/>
          <w:i/>
          <w:iCs/>
        </w:rPr>
        <w:t xml:space="preserve">Hélène </w:t>
      </w:r>
      <w:proofErr w:type="spellStart"/>
      <w:r w:rsidRPr="00336C6D">
        <w:rPr>
          <w:rFonts w:asciiTheme="majorHAnsi" w:hAnsiTheme="majorHAnsi" w:cstheme="majorHAnsi"/>
          <w:i/>
          <w:iCs/>
        </w:rPr>
        <w:t>Kuttner</w:t>
      </w:r>
      <w:proofErr w:type="spellEnd"/>
    </w:p>
    <w:p w14:paraId="242212D2" w14:textId="77777777" w:rsidR="00127441" w:rsidRPr="00336C6D" w:rsidRDefault="00127441" w:rsidP="00336C6D">
      <w:pPr>
        <w:jc w:val="both"/>
        <w:rPr>
          <w:rFonts w:asciiTheme="majorHAnsi" w:hAnsiTheme="majorHAnsi" w:cstheme="majorHAnsi"/>
          <w:i/>
          <w:iCs/>
        </w:rPr>
      </w:pPr>
      <w:r w:rsidRPr="00336C6D">
        <w:rPr>
          <w:rFonts w:asciiTheme="majorHAnsi" w:hAnsiTheme="majorHAnsi" w:cstheme="majorHAnsi"/>
          <w:i/>
          <w:iCs/>
        </w:rPr>
        <w:t>(</w:t>
      </w:r>
      <w:proofErr w:type="spellStart"/>
      <w:r w:rsidRPr="00336C6D">
        <w:rPr>
          <w:rFonts w:asciiTheme="majorHAnsi" w:hAnsiTheme="majorHAnsi" w:cstheme="majorHAnsi"/>
          <w:i/>
          <w:iCs/>
        </w:rPr>
        <w:t>Songs</w:t>
      </w:r>
      <w:proofErr w:type="spellEnd"/>
      <w:r w:rsidRPr="00336C6D">
        <w:rPr>
          <w:rFonts w:asciiTheme="majorHAnsi" w:hAnsiTheme="majorHAnsi" w:cstheme="majorHAnsi"/>
          <w:i/>
          <w:iCs/>
        </w:rPr>
        <w:t>)</w:t>
      </w:r>
    </w:p>
    <w:p w14:paraId="4A38D0D0" w14:textId="77777777" w:rsidR="00127441" w:rsidRPr="00336C6D" w:rsidRDefault="00127441" w:rsidP="00336C6D">
      <w:pPr>
        <w:jc w:val="both"/>
        <w:rPr>
          <w:rFonts w:asciiTheme="majorHAnsi" w:hAnsiTheme="majorHAnsi" w:cstheme="majorHAnsi"/>
        </w:rPr>
      </w:pPr>
    </w:p>
    <w:p w14:paraId="00AFA331" w14:textId="4D3DB76A" w:rsidR="00127441" w:rsidRPr="00336C6D" w:rsidRDefault="00127441"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La Liberté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w:t>
      </w:r>
      <w:proofErr w:type="gramStart"/>
      <w:r w:rsidRPr="00336C6D">
        <w:rPr>
          <w:rFonts w:asciiTheme="majorHAnsi" w:hAnsiTheme="majorHAnsi" w:cstheme="majorHAnsi"/>
          <w:b/>
          <w:color w:val="000000" w:themeColor="text1"/>
          <w:u w:val="single"/>
        </w:rPr>
        <w:t>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w:t>
      </w:r>
      <w:proofErr w:type="gramEnd"/>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Ballat</w:t>
      </w:r>
      <w:proofErr w:type="spellEnd"/>
      <w:r w:rsidR="001942F5" w:rsidRPr="00336C6D">
        <w:rPr>
          <w:rFonts w:asciiTheme="majorHAnsi" w:hAnsiTheme="majorHAnsi" w:cstheme="majorHAnsi"/>
          <w:b/>
          <w:u w:val="single"/>
        </w:rPr>
        <w:t xml:space="preserve"> royal de la nuit</w:t>
      </w:r>
    </w:p>
    <w:p w14:paraId="6D144A4B" w14:textId="77777777" w:rsidR="00A55DE8" w:rsidRPr="00336C6D" w:rsidRDefault="00A55DE8" w:rsidP="00336C6D">
      <w:pPr>
        <w:jc w:val="both"/>
        <w:rPr>
          <w:rFonts w:asciiTheme="majorHAnsi" w:hAnsiTheme="majorHAnsi" w:cstheme="majorHAnsi"/>
        </w:rPr>
      </w:pPr>
    </w:p>
    <w:p w14:paraId="3E7301A1" w14:textId="77777777" w:rsidR="00840FD4" w:rsidRPr="00336C6D" w:rsidRDefault="00F0673D"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Le claveciniste et chef français Sébastien Daucé a consacré plusieurs années à cette musique, pour en proposer une réinterprétation flamboyante. La reconstitution fidèle n’étant pas possible, il s’est appuyé sur les connaissances du style baroque français et des pratiques d’emprunts (notamment à l’opéra italien), pour récrire les parties manquantes. La distribution instrumentale (son Ensemble Correspondances), les </w:t>
      </w:r>
      <w:proofErr w:type="spellStart"/>
      <w:r w:rsidRPr="00336C6D">
        <w:rPr>
          <w:rFonts w:asciiTheme="majorHAnsi" w:hAnsiTheme="majorHAnsi" w:cstheme="majorHAnsi"/>
          <w:color w:val="000000" w:themeColor="text1"/>
        </w:rPr>
        <w:t>choeurs</w:t>
      </w:r>
      <w:proofErr w:type="spellEnd"/>
      <w:r w:rsidRPr="00336C6D">
        <w:rPr>
          <w:rFonts w:asciiTheme="majorHAnsi" w:hAnsiTheme="majorHAnsi" w:cstheme="majorHAnsi"/>
          <w:color w:val="000000" w:themeColor="text1"/>
        </w:rPr>
        <w:t xml:space="preserve"> et les solistes sont </w:t>
      </w:r>
      <w:proofErr w:type="gramStart"/>
      <w:r w:rsidRPr="00336C6D">
        <w:rPr>
          <w:rFonts w:asciiTheme="majorHAnsi" w:hAnsiTheme="majorHAnsi" w:cstheme="majorHAnsi"/>
          <w:color w:val="000000" w:themeColor="text1"/>
        </w:rPr>
        <w:t>sublimes:</w:t>
      </w:r>
      <w:proofErr w:type="gramEnd"/>
      <w:r w:rsidRPr="00336C6D">
        <w:rPr>
          <w:rFonts w:asciiTheme="majorHAnsi" w:hAnsiTheme="majorHAnsi" w:cstheme="majorHAnsi"/>
          <w:color w:val="000000" w:themeColor="text1"/>
        </w:rPr>
        <w:t xml:space="preserve"> c’est tout un pan d’histoire à la fois culturelle et politique qui est ainsi ressuscité en trois disques. Le coffret comprend aussi la relecture scénique par la chorégraphe Francesca Lattuada, qui a fait appel à un danseur et une troupe d’acrobates et a infiniment soigné les </w:t>
      </w:r>
      <w:proofErr w:type="gramStart"/>
      <w:r w:rsidRPr="00336C6D">
        <w:rPr>
          <w:rFonts w:asciiTheme="majorHAnsi" w:hAnsiTheme="majorHAnsi" w:cstheme="majorHAnsi"/>
          <w:color w:val="000000" w:themeColor="text1"/>
        </w:rPr>
        <w:t>costumes:</w:t>
      </w:r>
      <w:proofErr w:type="gramEnd"/>
      <w:r w:rsidRPr="00336C6D">
        <w:rPr>
          <w:rFonts w:asciiTheme="majorHAnsi" w:hAnsiTheme="majorHAnsi" w:cstheme="majorHAnsi"/>
          <w:color w:val="000000" w:themeColor="text1"/>
        </w:rPr>
        <w:t xml:space="preserve"> les tableaux qu’elle a créés troublent par leur force symbolique et esthétique.</w:t>
      </w:r>
    </w:p>
    <w:p w14:paraId="5D124F89" w14:textId="77777777" w:rsidR="00F0673D" w:rsidRPr="00336C6D" w:rsidRDefault="00F0673D" w:rsidP="00336C6D">
      <w:pPr>
        <w:spacing w:line="276" w:lineRule="auto"/>
        <w:jc w:val="both"/>
        <w:rPr>
          <w:rFonts w:asciiTheme="majorHAnsi" w:hAnsiTheme="majorHAnsi" w:cstheme="majorHAnsi"/>
          <w:color w:val="000000" w:themeColor="text1"/>
        </w:rPr>
      </w:pPr>
    </w:p>
    <w:p w14:paraId="228210A4" w14:textId="53B240C9" w:rsidR="00D507CB" w:rsidRPr="00336C6D" w:rsidRDefault="0015583D"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Toute la Culture</w:t>
      </w:r>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 xml:space="preserve">• </w:t>
      </w:r>
      <w:r w:rsidRPr="00336C6D">
        <w:rPr>
          <w:rFonts w:asciiTheme="majorHAnsi" w:hAnsiTheme="majorHAnsi" w:cstheme="majorHAnsi"/>
          <w:b/>
          <w:color w:val="000000" w:themeColor="text1"/>
          <w:u w:val="single"/>
        </w:rPr>
        <w:t>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72C51D32" w14:textId="77777777" w:rsidR="00276D9A" w:rsidRPr="00336C6D" w:rsidRDefault="00276D9A" w:rsidP="00336C6D">
      <w:pPr>
        <w:spacing w:line="276" w:lineRule="auto"/>
        <w:jc w:val="both"/>
        <w:rPr>
          <w:rFonts w:asciiTheme="majorHAnsi" w:hAnsiTheme="majorHAnsi" w:cstheme="majorHAnsi"/>
          <w:b/>
          <w:color w:val="000000" w:themeColor="text1"/>
        </w:rPr>
      </w:pPr>
    </w:p>
    <w:p w14:paraId="0EFDFB28" w14:textId="77777777" w:rsidR="0015583D" w:rsidRPr="00336C6D" w:rsidRDefault="0015583D" w:rsidP="00336C6D">
      <w:pPr>
        <w:jc w:val="both"/>
        <w:rPr>
          <w:rFonts w:asciiTheme="majorHAnsi" w:hAnsiTheme="majorHAnsi" w:cstheme="majorHAnsi"/>
        </w:rPr>
      </w:pPr>
      <w:r w:rsidRPr="00336C6D">
        <w:rPr>
          <w:rFonts w:asciiTheme="majorHAnsi" w:hAnsiTheme="majorHAnsi" w:cstheme="majorHAnsi"/>
        </w:rPr>
        <w:t>C’est une pièce hautement originale, qui mêle le théâtre et le concert, débordante d’imagination et de poésie où la mélancolie est abordée avec le rire.</w:t>
      </w:r>
    </w:p>
    <w:p w14:paraId="4098E7E7" w14:textId="77777777" w:rsidR="00276D9A" w:rsidRPr="00336C6D" w:rsidRDefault="00276D9A" w:rsidP="00336C6D">
      <w:pPr>
        <w:jc w:val="both"/>
        <w:rPr>
          <w:rFonts w:asciiTheme="majorHAnsi" w:hAnsiTheme="majorHAnsi" w:cstheme="majorHAnsi"/>
        </w:rPr>
      </w:pPr>
    </w:p>
    <w:p w14:paraId="45054F80" w14:textId="77777777" w:rsidR="0015583D" w:rsidRPr="00336C6D" w:rsidRDefault="0015583D" w:rsidP="00336C6D">
      <w:pPr>
        <w:jc w:val="both"/>
        <w:rPr>
          <w:rFonts w:asciiTheme="majorHAnsi" w:hAnsiTheme="majorHAnsi" w:cstheme="majorHAnsi"/>
          <w:i/>
          <w:iCs/>
          <w:lang w:val="en-US"/>
        </w:rPr>
      </w:pPr>
      <w:r w:rsidRPr="00336C6D">
        <w:rPr>
          <w:rFonts w:asciiTheme="majorHAnsi" w:hAnsiTheme="majorHAnsi" w:cstheme="majorHAnsi"/>
          <w:i/>
          <w:iCs/>
          <w:lang w:val="en-US"/>
        </w:rPr>
        <w:t>Victoria Okada</w:t>
      </w:r>
    </w:p>
    <w:p w14:paraId="77C7BF62" w14:textId="77777777" w:rsidR="00127441" w:rsidRPr="00336C6D" w:rsidRDefault="00127441" w:rsidP="00336C6D">
      <w:pPr>
        <w:jc w:val="both"/>
        <w:rPr>
          <w:rFonts w:asciiTheme="majorHAnsi" w:hAnsiTheme="majorHAnsi" w:cstheme="majorHAnsi"/>
          <w:i/>
          <w:iCs/>
          <w:lang w:val="en-US"/>
        </w:rPr>
      </w:pPr>
      <w:r w:rsidRPr="00336C6D">
        <w:rPr>
          <w:rFonts w:asciiTheme="majorHAnsi" w:hAnsiTheme="majorHAnsi" w:cstheme="majorHAnsi"/>
          <w:i/>
          <w:iCs/>
          <w:lang w:val="en-US"/>
        </w:rPr>
        <w:t>(Songs)</w:t>
      </w:r>
    </w:p>
    <w:p w14:paraId="4506034B" w14:textId="77777777" w:rsidR="0015583D" w:rsidRPr="00336C6D" w:rsidRDefault="0015583D" w:rsidP="00336C6D">
      <w:pPr>
        <w:jc w:val="both"/>
        <w:rPr>
          <w:rFonts w:asciiTheme="majorHAnsi" w:hAnsiTheme="majorHAnsi" w:cstheme="majorHAnsi"/>
          <w:lang w:val="en-US"/>
        </w:rPr>
      </w:pPr>
      <w:r w:rsidRPr="00336C6D">
        <w:rPr>
          <w:rFonts w:asciiTheme="majorHAnsi" w:hAnsiTheme="majorHAnsi" w:cstheme="majorHAnsi"/>
          <w:lang w:val="en-US"/>
        </w:rPr>
        <w:t>----</w:t>
      </w:r>
    </w:p>
    <w:p w14:paraId="12B93548" w14:textId="77777777" w:rsidR="0015583D" w:rsidRPr="00336C6D" w:rsidRDefault="009D28A9" w:rsidP="00336C6D">
      <w:pPr>
        <w:spacing w:line="276" w:lineRule="auto"/>
        <w:jc w:val="both"/>
        <w:rPr>
          <w:rFonts w:asciiTheme="majorHAnsi" w:hAnsiTheme="majorHAnsi" w:cstheme="majorHAnsi"/>
          <w:color w:val="000000" w:themeColor="text1"/>
          <w:lang w:val="en-US"/>
        </w:rPr>
      </w:pPr>
      <w:r w:rsidRPr="00336C6D">
        <w:rPr>
          <w:rFonts w:asciiTheme="majorHAnsi" w:hAnsiTheme="majorHAnsi" w:cstheme="majorHAnsi"/>
          <w:color w:val="000000" w:themeColor="text1"/>
          <w:lang w:val="en-US"/>
        </w:rPr>
        <w:t>It is a highly original piece, mixing theater and concert, overflowing with imagination and poetry where melancholy is approached with laughter.</w:t>
      </w:r>
    </w:p>
    <w:p w14:paraId="663DC73F" w14:textId="77777777" w:rsidR="009D28A9" w:rsidRPr="00336C6D" w:rsidRDefault="009D28A9" w:rsidP="00336C6D">
      <w:pPr>
        <w:spacing w:line="276" w:lineRule="auto"/>
        <w:jc w:val="both"/>
        <w:rPr>
          <w:rFonts w:asciiTheme="majorHAnsi" w:hAnsiTheme="majorHAnsi" w:cstheme="majorHAnsi"/>
          <w:b/>
          <w:color w:val="000000" w:themeColor="text1"/>
          <w:u w:val="single"/>
          <w:lang w:val="en-US"/>
        </w:rPr>
      </w:pPr>
    </w:p>
    <w:p w14:paraId="6B11AFA6" w14:textId="786C52B5" w:rsidR="00D507CB" w:rsidRPr="00336C6D" w:rsidRDefault="00D507CB"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Les </w:t>
      </w:r>
      <w:r w:rsidR="00975730" w:rsidRPr="00336C6D">
        <w:rPr>
          <w:rFonts w:asciiTheme="majorHAnsi" w:hAnsiTheme="majorHAnsi" w:cstheme="majorHAnsi"/>
          <w:b/>
          <w:color w:val="000000" w:themeColor="text1"/>
          <w:u w:val="single"/>
        </w:rPr>
        <w:t>Échos</w:t>
      </w:r>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208C657F" w14:textId="77777777" w:rsidR="00975730" w:rsidRPr="00336C6D" w:rsidRDefault="00975730"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bCs/>
        </w:rPr>
        <w:lastRenderedPageBreak/>
        <w:t xml:space="preserve">Sébastien Daucé, son orchestre d'instruments et deux chanteurs virtuoses portent toute la subtilité et la mélancolie des chants anglais du XVIIe siècle. </w:t>
      </w:r>
    </w:p>
    <w:p w14:paraId="451E8C15" w14:textId="77777777" w:rsidR="00975730" w:rsidRPr="00336C6D" w:rsidRDefault="00975730" w:rsidP="00336C6D">
      <w:pPr>
        <w:spacing w:before="100" w:beforeAutospacing="1" w:after="100" w:afterAutospacing="1"/>
        <w:jc w:val="both"/>
        <w:rPr>
          <w:rFonts w:asciiTheme="majorHAnsi" w:hAnsiTheme="majorHAnsi" w:cstheme="majorHAnsi"/>
          <w:lang w:val="en-US"/>
        </w:rPr>
      </w:pPr>
      <w:r w:rsidRPr="00336C6D">
        <w:rPr>
          <w:rFonts w:asciiTheme="majorHAnsi" w:hAnsiTheme="majorHAnsi" w:cstheme="majorHAnsi"/>
          <w:b/>
          <w:bCs/>
        </w:rPr>
        <w:t> </w:t>
      </w:r>
      <w:r w:rsidRPr="00336C6D">
        <w:rPr>
          <w:rFonts w:asciiTheme="majorHAnsi" w:hAnsiTheme="majorHAnsi" w:cstheme="majorHAnsi"/>
          <w:b/>
          <w:bCs/>
          <w:lang w:val="en-US"/>
        </w:rPr>
        <w:t>______</w:t>
      </w:r>
    </w:p>
    <w:p w14:paraId="3FF0DE64" w14:textId="77777777" w:rsidR="00975730" w:rsidRPr="00336C6D" w:rsidRDefault="00975730" w:rsidP="00336C6D">
      <w:pPr>
        <w:spacing w:before="100" w:beforeAutospacing="1" w:after="100" w:afterAutospacing="1"/>
        <w:jc w:val="both"/>
        <w:rPr>
          <w:rFonts w:asciiTheme="majorHAnsi" w:hAnsiTheme="majorHAnsi" w:cstheme="majorHAnsi"/>
          <w:lang w:val="en-US"/>
        </w:rPr>
      </w:pPr>
      <w:r w:rsidRPr="00336C6D">
        <w:rPr>
          <w:rFonts w:asciiTheme="majorHAnsi" w:hAnsiTheme="majorHAnsi" w:cstheme="majorHAnsi"/>
          <w:lang w:val="en-US"/>
        </w:rPr>
        <w:t>Sébastien Daucé, his orchestra of instruments and two virtuoso singers bear all the subtlety and melancholy of English songs of the seventeenth century.</w:t>
      </w:r>
    </w:p>
    <w:p w14:paraId="1690773A" w14:textId="77777777" w:rsidR="00975730" w:rsidRPr="00336C6D" w:rsidRDefault="00975730" w:rsidP="00336C6D">
      <w:pPr>
        <w:spacing w:before="100" w:beforeAutospacing="1" w:after="100" w:afterAutospacing="1"/>
        <w:jc w:val="both"/>
        <w:rPr>
          <w:rFonts w:asciiTheme="majorHAnsi" w:hAnsiTheme="majorHAnsi" w:cstheme="majorHAnsi"/>
          <w:i/>
          <w:iCs/>
        </w:rPr>
      </w:pPr>
      <w:r w:rsidRPr="00336C6D">
        <w:rPr>
          <w:rFonts w:asciiTheme="majorHAnsi" w:hAnsiTheme="majorHAnsi" w:cstheme="majorHAnsi"/>
          <w:i/>
          <w:iCs/>
        </w:rPr>
        <w:t xml:space="preserve">Philippe </w:t>
      </w:r>
      <w:proofErr w:type="spellStart"/>
      <w:r w:rsidRPr="00336C6D">
        <w:rPr>
          <w:rFonts w:asciiTheme="majorHAnsi" w:hAnsiTheme="majorHAnsi" w:cstheme="majorHAnsi"/>
          <w:i/>
          <w:iCs/>
        </w:rPr>
        <w:t>Chevilley</w:t>
      </w:r>
      <w:proofErr w:type="spellEnd"/>
    </w:p>
    <w:p w14:paraId="3F3A97D4" w14:textId="77777777" w:rsidR="00127441" w:rsidRPr="00336C6D" w:rsidRDefault="00127441"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i/>
          <w:iCs/>
        </w:rPr>
        <w:t>(</w:t>
      </w:r>
      <w:proofErr w:type="spellStart"/>
      <w:r w:rsidRPr="00336C6D">
        <w:rPr>
          <w:rFonts w:asciiTheme="majorHAnsi" w:hAnsiTheme="majorHAnsi" w:cstheme="majorHAnsi"/>
          <w:i/>
          <w:iCs/>
        </w:rPr>
        <w:t>Songs</w:t>
      </w:r>
      <w:proofErr w:type="spellEnd"/>
      <w:r w:rsidRPr="00336C6D">
        <w:rPr>
          <w:rFonts w:asciiTheme="majorHAnsi" w:hAnsiTheme="majorHAnsi" w:cstheme="majorHAnsi"/>
          <w:i/>
          <w:iCs/>
        </w:rPr>
        <w:t>)</w:t>
      </w:r>
    </w:p>
    <w:p w14:paraId="45DF7CDA" w14:textId="77777777" w:rsidR="00F96860" w:rsidRPr="00336C6D" w:rsidRDefault="00F96860" w:rsidP="00336C6D">
      <w:pPr>
        <w:spacing w:line="276" w:lineRule="auto"/>
        <w:jc w:val="both"/>
        <w:rPr>
          <w:rFonts w:asciiTheme="majorHAnsi" w:hAnsiTheme="majorHAnsi" w:cstheme="majorHAnsi"/>
          <w:b/>
          <w:color w:val="000000" w:themeColor="text1"/>
        </w:rPr>
      </w:pPr>
    </w:p>
    <w:p w14:paraId="29C5930F" w14:textId="6EADD4F9" w:rsidR="00D507CB" w:rsidRPr="00336C6D" w:rsidRDefault="00D507CB" w:rsidP="00336C6D">
      <w:pPr>
        <w:spacing w:line="276" w:lineRule="auto"/>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La Croix</w:t>
      </w:r>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00127441" w:rsidRPr="00336C6D">
        <w:rPr>
          <w:rFonts w:asciiTheme="majorHAnsi" w:hAnsiTheme="majorHAnsi" w:cstheme="majorHAnsi"/>
          <w:b/>
          <w:color w:val="000000" w:themeColor="text1"/>
          <w:u w:val="single"/>
        </w:rPr>
        <w:t xml:space="preserve"> j</w:t>
      </w:r>
      <w:r w:rsidRPr="00336C6D">
        <w:rPr>
          <w:rFonts w:asciiTheme="majorHAnsi" w:hAnsiTheme="majorHAnsi" w:cstheme="majorHAnsi"/>
          <w:b/>
          <w:color w:val="000000" w:themeColor="text1"/>
          <w:u w:val="single"/>
        </w:rPr>
        <w:t>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r w:rsidR="00127441" w:rsidRPr="00336C6D">
        <w:rPr>
          <w:rFonts w:asciiTheme="majorHAnsi" w:hAnsiTheme="majorHAnsi" w:cstheme="majorHAnsi"/>
          <w:b/>
          <w:color w:val="000000" w:themeColor="text1"/>
          <w:u w:val="single"/>
        </w:rPr>
        <w:t xml:space="preserve"> </w:t>
      </w:r>
    </w:p>
    <w:p w14:paraId="1BA77474" w14:textId="77777777" w:rsidR="00D507CB" w:rsidRPr="00336C6D" w:rsidRDefault="00D507CB" w:rsidP="00336C6D">
      <w:pPr>
        <w:spacing w:line="276" w:lineRule="auto"/>
        <w:jc w:val="both"/>
        <w:rPr>
          <w:rFonts w:asciiTheme="majorHAnsi" w:hAnsiTheme="majorHAnsi" w:cstheme="majorHAnsi"/>
          <w:b/>
          <w:color w:val="000000" w:themeColor="text1"/>
        </w:rPr>
      </w:pPr>
    </w:p>
    <w:p w14:paraId="022B3CFE" w14:textId="77777777" w:rsidR="00D507CB" w:rsidRPr="00336C6D" w:rsidRDefault="00D507CB"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rPr>
        <w:t>Le théâtre s’allie à la musique, une histoire d’aujourd’hui – ou plutôt de tout temps – faisant écho aux vers élégiaques et aux harmonies lunaires des airs, accompagnés par les instrumentistes de l’ensemble Correspondances, plus sensible et raffiné que jamais.</w:t>
      </w:r>
    </w:p>
    <w:p w14:paraId="4FCF8E40" w14:textId="77777777" w:rsidR="00D507CB" w:rsidRPr="00336C6D" w:rsidRDefault="00D507CB" w:rsidP="00336C6D">
      <w:pPr>
        <w:spacing w:before="100" w:beforeAutospacing="1" w:after="100" w:afterAutospacing="1"/>
        <w:jc w:val="both"/>
        <w:rPr>
          <w:rFonts w:asciiTheme="majorHAnsi" w:hAnsiTheme="majorHAnsi" w:cstheme="majorHAnsi"/>
        </w:rPr>
      </w:pPr>
      <w:r w:rsidRPr="00336C6D">
        <w:rPr>
          <w:rFonts w:asciiTheme="majorHAnsi" w:hAnsiTheme="majorHAnsi" w:cstheme="majorHAnsi"/>
          <w:i/>
          <w:iCs/>
        </w:rPr>
        <w:t>Emmanuelle Giuliani</w:t>
      </w:r>
    </w:p>
    <w:p w14:paraId="68910D02" w14:textId="77777777" w:rsidR="004A7DCD" w:rsidRPr="00336C6D" w:rsidRDefault="00127441" w:rsidP="00336C6D">
      <w:pPr>
        <w:tabs>
          <w:tab w:val="left" w:pos="1784"/>
        </w:tabs>
        <w:jc w:val="both"/>
        <w:rPr>
          <w:rFonts w:asciiTheme="majorHAnsi" w:hAnsiTheme="majorHAnsi" w:cstheme="majorHAnsi"/>
          <w:i/>
          <w:iCs/>
        </w:rPr>
      </w:pPr>
      <w:r w:rsidRPr="00336C6D">
        <w:rPr>
          <w:rFonts w:asciiTheme="majorHAnsi" w:hAnsiTheme="majorHAnsi" w:cstheme="majorHAnsi"/>
          <w:i/>
          <w:iCs/>
        </w:rPr>
        <w:t>(</w:t>
      </w:r>
      <w:proofErr w:type="spellStart"/>
      <w:r w:rsidRPr="00336C6D">
        <w:rPr>
          <w:rFonts w:asciiTheme="majorHAnsi" w:hAnsiTheme="majorHAnsi" w:cstheme="majorHAnsi"/>
          <w:i/>
          <w:iCs/>
        </w:rPr>
        <w:t>Songs</w:t>
      </w:r>
      <w:proofErr w:type="spellEnd"/>
      <w:r w:rsidRPr="00336C6D">
        <w:rPr>
          <w:rFonts w:asciiTheme="majorHAnsi" w:hAnsiTheme="majorHAnsi" w:cstheme="majorHAnsi"/>
          <w:i/>
          <w:iCs/>
        </w:rPr>
        <w:t>)</w:t>
      </w:r>
      <w:r w:rsidR="004A7DCD" w:rsidRPr="00336C6D">
        <w:rPr>
          <w:rFonts w:asciiTheme="majorHAnsi" w:hAnsiTheme="majorHAnsi" w:cstheme="majorHAnsi"/>
          <w:i/>
          <w:iCs/>
        </w:rPr>
        <w:tab/>
      </w:r>
    </w:p>
    <w:p w14:paraId="1FACFBD1" w14:textId="77777777" w:rsidR="004A7DCD" w:rsidRPr="00336C6D" w:rsidRDefault="004A7DCD" w:rsidP="00336C6D">
      <w:pPr>
        <w:tabs>
          <w:tab w:val="left" w:pos="1784"/>
        </w:tabs>
        <w:jc w:val="both"/>
        <w:rPr>
          <w:rFonts w:asciiTheme="majorHAnsi" w:hAnsiTheme="majorHAnsi" w:cstheme="majorHAnsi"/>
          <w:i/>
          <w:iCs/>
        </w:rPr>
      </w:pPr>
    </w:p>
    <w:p w14:paraId="4A453E97" w14:textId="1DD051F7" w:rsidR="00024FEB" w:rsidRPr="00336C6D" w:rsidRDefault="00024FEB" w:rsidP="00336C6D">
      <w:pPr>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Un Fauteuil Pour l'Orchestre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5D7F1380" w14:textId="77777777" w:rsidR="00024FEB" w:rsidRPr="00336C6D" w:rsidRDefault="00024FEB" w:rsidP="00336C6D">
      <w:pPr>
        <w:tabs>
          <w:tab w:val="left" w:pos="1784"/>
        </w:tabs>
        <w:jc w:val="both"/>
        <w:rPr>
          <w:rFonts w:asciiTheme="majorHAnsi" w:hAnsiTheme="majorHAnsi" w:cstheme="majorHAnsi"/>
          <w:i/>
          <w:iCs/>
        </w:rPr>
      </w:pPr>
    </w:p>
    <w:p w14:paraId="6F1BFDDF" w14:textId="77777777" w:rsidR="004A7DCD" w:rsidRPr="00336C6D" w:rsidRDefault="00024FEB" w:rsidP="00336C6D">
      <w:pPr>
        <w:tabs>
          <w:tab w:val="left" w:pos="1784"/>
        </w:tabs>
        <w:jc w:val="both"/>
        <w:rPr>
          <w:rFonts w:asciiTheme="majorHAnsi" w:hAnsiTheme="majorHAnsi" w:cstheme="majorHAnsi"/>
          <w:iCs/>
        </w:rPr>
      </w:pPr>
      <w:r w:rsidRPr="00336C6D">
        <w:rPr>
          <w:rFonts w:asciiTheme="majorHAnsi" w:hAnsiTheme="majorHAnsi" w:cstheme="majorHAnsi"/>
          <w:iCs/>
        </w:rPr>
        <w:t xml:space="preserve">C’est encore une fois une étrange hybridation des genres. Rien de triste, rien de pesant, malgré le sujet qui aurait pu entraîner à son tour le Théâtre des Bouffes du Nord dans une noire dépression. Il n’en est rien tant les deux comédiennes </w:t>
      </w:r>
      <w:proofErr w:type="spellStart"/>
      <w:r w:rsidRPr="00336C6D">
        <w:rPr>
          <w:rFonts w:asciiTheme="majorHAnsi" w:hAnsiTheme="majorHAnsi" w:cstheme="majorHAnsi"/>
          <w:iCs/>
        </w:rPr>
        <w:t>boustent</w:t>
      </w:r>
      <w:proofErr w:type="spellEnd"/>
      <w:r w:rsidRPr="00336C6D">
        <w:rPr>
          <w:rFonts w:asciiTheme="majorHAnsi" w:hAnsiTheme="majorHAnsi" w:cstheme="majorHAnsi"/>
          <w:iCs/>
        </w:rPr>
        <w:t xml:space="preserve"> </w:t>
      </w:r>
      <w:proofErr w:type="gramStart"/>
      <w:r w:rsidRPr="00336C6D">
        <w:rPr>
          <w:rFonts w:asciiTheme="majorHAnsi" w:hAnsiTheme="majorHAnsi" w:cstheme="majorHAnsi"/>
          <w:iCs/>
        </w:rPr>
        <w:t>leur jeux</w:t>
      </w:r>
      <w:proofErr w:type="gramEnd"/>
      <w:r w:rsidRPr="00336C6D">
        <w:rPr>
          <w:rFonts w:asciiTheme="majorHAnsi" w:hAnsiTheme="majorHAnsi" w:cstheme="majorHAnsi"/>
          <w:iCs/>
        </w:rPr>
        <w:t xml:space="preserve">. C’est d’ailleurs ce frottement qui étonne et détonne entre cette énergie pétaradante des deux comédiennes et la langueur de la musique qui les accompagne. Malgré un sujet en symbiose Samuel </w:t>
      </w:r>
      <w:proofErr w:type="spellStart"/>
      <w:r w:rsidRPr="00336C6D">
        <w:rPr>
          <w:rFonts w:asciiTheme="majorHAnsi" w:hAnsiTheme="majorHAnsi" w:cstheme="majorHAnsi"/>
          <w:iCs/>
        </w:rPr>
        <w:t>Achache</w:t>
      </w:r>
      <w:proofErr w:type="spellEnd"/>
      <w:r w:rsidRPr="00336C6D">
        <w:rPr>
          <w:rFonts w:asciiTheme="majorHAnsi" w:hAnsiTheme="majorHAnsi" w:cstheme="majorHAnsi"/>
          <w:iCs/>
        </w:rPr>
        <w:t xml:space="preserve"> joue dans le traitement du contraste. Une oscillation qui donne un rythme singulier, syncopé, et rien jamais ne retombe, ne reste en suspens. Pas d’atonie dans cette anatomie de la mélancolie mais au contraire quelque chose de vivifiant.</w:t>
      </w:r>
    </w:p>
    <w:p w14:paraId="1FE75531" w14:textId="77777777" w:rsidR="00EB6BBE" w:rsidRPr="00336C6D" w:rsidRDefault="00EB6BBE" w:rsidP="00336C6D">
      <w:pPr>
        <w:tabs>
          <w:tab w:val="left" w:pos="1784"/>
        </w:tabs>
        <w:jc w:val="both"/>
        <w:rPr>
          <w:rFonts w:asciiTheme="majorHAnsi" w:hAnsiTheme="majorHAnsi" w:cstheme="majorHAnsi"/>
          <w:iCs/>
        </w:rPr>
      </w:pPr>
    </w:p>
    <w:p w14:paraId="08BBF1FA" w14:textId="5BE52DCC" w:rsidR="00EB6BBE" w:rsidRPr="00336C6D" w:rsidRDefault="00EB6BBE" w:rsidP="00336C6D">
      <w:pPr>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Mediapart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2D3EA7A3" w14:textId="77777777" w:rsidR="00EB6BBE" w:rsidRPr="00336C6D" w:rsidRDefault="00EB6BBE" w:rsidP="00336C6D">
      <w:pPr>
        <w:tabs>
          <w:tab w:val="left" w:pos="1784"/>
        </w:tabs>
        <w:jc w:val="both"/>
        <w:rPr>
          <w:rFonts w:asciiTheme="majorHAnsi" w:hAnsiTheme="majorHAnsi" w:cstheme="majorHAnsi"/>
          <w:iCs/>
        </w:rPr>
      </w:pPr>
    </w:p>
    <w:p w14:paraId="57B1EB4F" w14:textId="77777777" w:rsidR="00EB6BBE" w:rsidRPr="00336C6D" w:rsidRDefault="00EB6BBE" w:rsidP="00336C6D">
      <w:pPr>
        <w:tabs>
          <w:tab w:val="left" w:pos="1784"/>
        </w:tabs>
        <w:jc w:val="both"/>
        <w:rPr>
          <w:rFonts w:asciiTheme="majorHAnsi" w:hAnsiTheme="majorHAnsi" w:cstheme="majorHAnsi"/>
          <w:iCs/>
        </w:rPr>
      </w:pPr>
      <w:r w:rsidRPr="00336C6D">
        <w:rPr>
          <w:rFonts w:asciiTheme="majorHAnsi" w:hAnsiTheme="majorHAnsi" w:cstheme="majorHAnsi"/>
          <w:iCs/>
        </w:rPr>
        <w:t xml:space="preserve">Entre deux scènes de comédie un peu sommaires, on voit les instrumentistes vaquer à leurs occupations ; celui-ci lit, celle-là tricote, cet autre débarbouille un violon maculé de cire, etc. Le plus souvent, tout se mêle dans un enroulement quasi constant : à un moment craquant, les trois violes viennent entourer l’infortunée et lui jouent une aubade. Plus ça va, plus les comédiennes chantent et plus les instrumentistes jouent les utilités. Lucile </w:t>
      </w:r>
      <w:proofErr w:type="spellStart"/>
      <w:r w:rsidRPr="00336C6D">
        <w:rPr>
          <w:rFonts w:asciiTheme="majorHAnsi" w:hAnsiTheme="majorHAnsi" w:cstheme="majorHAnsi"/>
          <w:iCs/>
        </w:rPr>
        <w:t>Richardot</w:t>
      </w:r>
      <w:proofErr w:type="spellEnd"/>
      <w:r w:rsidRPr="00336C6D">
        <w:rPr>
          <w:rFonts w:asciiTheme="majorHAnsi" w:hAnsiTheme="majorHAnsi" w:cstheme="majorHAnsi"/>
          <w:iCs/>
        </w:rPr>
        <w:t xml:space="preserve"> (alto) chante la mélancolie sur des airs de compositeurs dont la </w:t>
      </w:r>
      <w:proofErr w:type="spellStart"/>
      <w:proofErr w:type="gramStart"/>
      <w:r w:rsidRPr="00336C6D">
        <w:rPr>
          <w:rFonts w:asciiTheme="majorHAnsi" w:hAnsiTheme="majorHAnsi" w:cstheme="majorHAnsi"/>
          <w:iCs/>
        </w:rPr>
        <w:t>quasi totalité</w:t>
      </w:r>
      <w:proofErr w:type="spellEnd"/>
      <w:proofErr w:type="gramEnd"/>
      <w:r w:rsidRPr="00336C6D">
        <w:rPr>
          <w:rFonts w:asciiTheme="majorHAnsi" w:hAnsiTheme="majorHAnsi" w:cstheme="majorHAnsi"/>
          <w:iCs/>
        </w:rPr>
        <w:t xml:space="preserve"> des spectateurs ignorent les noms hormis celui de Purcell : Matthew Locke, Robert Johnson, John Jenkins, John Blow, Robert </w:t>
      </w:r>
      <w:proofErr w:type="spellStart"/>
      <w:r w:rsidRPr="00336C6D">
        <w:rPr>
          <w:rFonts w:asciiTheme="majorHAnsi" w:hAnsiTheme="majorHAnsi" w:cstheme="majorHAnsi"/>
          <w:iCs/>
        </w:rPr>
        <w:t>Ramsery</w:t>
      </w:r>
      <w:proofErr w:type="spellEnd"/>
      <w:r w:rsidRPr="00336C6D">
        <w:rPr>
          <w:rFonts w:asciiTheme="majorHAnsi" w:hAnsiTheme="majorHAnsi" w:cstheme="majorHAnsi"/>
          <w:iCs/>
        </w:rPr>
        <w:t>….</w:t>
      </w:r>
    </w:p>
    <w:p w14:paraId="5F9D2065" w14:textId="77777777" w:rsidR="00024FEB" w:rsidRPr="00336C6D" w:rsidRDefault="00024FEB" w:rsidP="00336C6D">
      <w:pPr>
        <w:tabs>
          <w:tab w:val="left" w:pos="1784"/>
        </w:tabs>
        <w:jc w:val="both"/>
        <w:rPr>
          <w:rFonts w:asciiTheme="majorHAnsi" w:hAnsiTheme="majorHAnsi" w:cstheme="majorHAnsi"/>
          <w:iCs/>
        </w:rPr>
      </w:pPr>
    </w:p>
    <w:p w14:paraId="29F0B5B5" w14:textId="021AC660" w:rsidR="00024FEB" w:rsidRPr="00336C6D" w:rsidRDefault="00024FEB" w:rsidP="00336C6D">
      <w:pPr>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De la cour au jardin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1277B3A1" w14:textId="77777777" w:rsidR="00024FEB" w:rsidRPr="00336C6D" w:rsidRDefault="00024FEB" w:rsidP="00336C6D">
      <w:pPr>
        <w:tabs>
          <w:tab w:val="left" w:pos="1784"/>
        </w:tabs>
        <w:jc w:val="both"/>
        <w:rPr>
          <w:rFonts w:asciiTheme="majorHAnsi" w:hAnsiTheme="majorHAnsi" w:cstheme="majorHAnsi"/>
          <w:iCs/>
        </w:rPr>
      </w:pPr>
    </w:p>
    <w:p w14:paraId="1532D6EC" w14:textId="77777777" w:rsidR="00024FEB" w:rsidRPr="00336C6D" w:rsidRDefault="00024FEB" w:rsidP="00336C6D">
      <w:pPr>
        <w:tabs>
          <w:tab w:val="left" w:pos="1784"/>
        </w:tabs>
        <w:jc w:val="both"/>
        <w:rPr>
          <w:rFonts w:asciiTheme="majorHAnsi" w:hAnsiTheme="majorHAnsi" w:cstheme="majorHAnsi"/>
          <w:iCs/>
        </w:rPr>
      </w:pPr>
      <w:r w:rsidRPr="00336C6D">
        <w:rPr>
          <w:rFonts w:asciiTheme="majorHAnsi" w:hAnsiTheme="majorHAnsi" w:cstheme="majorHAnsi"/>
          <w:iCs/>
        </w:rPr>
        <w:t>Il faut assister à ce spectacle, afin de vous immerger non seulement dans la cire liquide, mais surtout dans cette belle musique anglaise du XVIIème siècle.</w:t>
      </w:r>
    </w:p>
    <w:p w14:paraId="5A6BCE62" w14:textId="77777777" w:rsidR="00024FEB" w:rsidRPr="00336C6D" w:rsidRDefault="00024FEB" w:rsidP="00336C6D">
      <w:pPr>
        <w:tabs>
          <w:tab w:val="left" w:pos="1784"/>
        </w:tabs>
        <w:jc w:val="both"/>
        <w:rPr>
          <w:rFonts w:asciiTheme="majorHAnsi" w:hAnsiTheme="majorHAnsi" w:cstheme="majorHAnsi"/>
          <w:iCs/>
        </w:rPr>
      </w:pPr>
      <w:r w:rsidRPr="00336C6D">
        <w:rPr>
          <w:rFonts w:asciiTheme="majorHAnsi" w:hAnsiTheme="majorHAnsi" w:cstheme="majorHAnsi"/>
          <w:iCs/>
        </w:rPr>
        <w:t>C'est une vraie réussite musicale !</w:t>
      </w:r>
    </w:p>
    <w:p w14:paraId="74D97DB5" w14:textId="77777777" w:rsidR="00024FEB" w:rsidRPr="00336C6D" w:rsidRDefault="00024FEB" w:rsidP="00336C6D">
      <w:pPr>
        <w:tabs>
          <w:tab w:val="left" w:pos="1784"/>
        </w:tabs>
        <w:jc w:val="both"/>
        <w:rPr>
          <w:rFonts w:asciiTheme="majorHAnsi" w:hAnsiTheme="majorHAnsi" w:cstheme="majorHAnsi"/>
          <w:iCs/>
        </w:rPr>
      </w:pPr>
    </w:p>
    <w:p w14:paraId="56B88F79" w14:textId="58390D7E" w:rsidR="00024FEB" w:rsidRPr="00336C6D" w:rsidRDefault="00024FEB" w:rsidP="00336C6D">
      <w:pPr>
        <w:jc w:val="both"/>
        <w:rPr>
          <w:rFonts w:asciiTheme="majorHAnsi" w:hAnsiTheme="majorHAnsi" w:cstheme="majorHAnsi"/>
          <w:b/>
          <w:color w:val="000000" w:themeColor="text1"/>
          <w:u w:val="single"/>
        </w:rPr>
      </w:pPr>
      <w:r w:rsidRPr="00336C6D">
        <w:rPr>
          <w:rFonts w:asciiTheme="majorHAnsi" w:hAnsiTheme="majorHAnsi" w:cstheme="majorHAnsi"/>
          <w:b/>
          <w:color w:val="000000" w:themeColor="text1"/>
          <w:u w:val="single"/>
        </w:rPr>
        <w:t xml:space="preserve">Sceneweb.fr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01650594" w14:textId="77777777" w:rsidR="00024FEB" w:rsidRPr="00336C6D" w:rsidRDefault="00024FEB" w:rsidP="00336C6D">
      <w:pPr>
        <w:tabs>
          <w:tab w:val="left" w:pos="1784"/>
        </w:tabs>
        <w:jc w:val="both"/>
        <w:rPr>
          <w:rFonts w:asciiTheme="majorHAnsi" w:hAnsiTheme="majorHAnsi" w:cstheme="majorHAnsi"/>
          <w:iCs/>
        </w:rPr>
      </w:pPr>
    </w:p>
    <w:p w14:paraId="1B93B278" w14:textId="77777777" w:rsidR="00024FEB" w:rsidRPr="00336C6D" w:rsidRDefault="00024FEB" w:rsidP="00336C6D">
      <w:pPr>
        <w:tabs>
          <w:tab w:val="left" w:pos="1784"/>
        </w:tabs>
        <w:jc w:val="both"/>
        <w:rPr>
          <w:rFonts w:asciiTheme="majorHAnsi" w:hAnsiTheme="majorHAnsi" w:cstheme="majorHAnsi"/>
          <w:iCs/>
        </w:rPr>
      </w:pPr>
      <w:r w:rsidRPr="00336C6D">
        <w:rPr>
          <w:rFonts w:asciiTheme="majorHAnsi" w:hAnsiTheme="majorHAnsi" w:cstheme="majorHAnsi"/>
          <w:iCs/>
        </w:rPr>
        <w:t xml:space="preserve">…Lucile </w:t>
      </w:r>
      <w:proofErr w:type="spellStart"/>
      <w:r w:rsidRPr="00336C6D">
        <w:rPr>
          <w:rFonts w:asciiTheme="majorHAnsi" w:hAnsiTheme="majorHAnsi" w:cstheme="majorHAnsi"/>
          <w:iCs/>
        </w:rPr>
        <w:t>Richardot</w:t>
      </w:r>
      <w:proofErr w:type="spellEnd"/>
      <w:r w:rsidRPr="00336C6D">
        <w:rPr>
          <w:rFonts w:asciiTheme="majorHAnsi" w:hAnsiTheme="majorHAnsi" w:cstheme="majorHAnsi"/>
          <w:iCs/>
        </w:rPr>
        <w:t xml:space="preserve">, superbe et subtile alto. Au fil de ces </w:t>
      </w:r>
      <w:proofErr w:type="spellStart"/>
      <w:r w:rsidRPr="00336C6D">
        <w:rPr>
          <w:rFonts w:asciiTheme="majorHAnsi" w:hAnsiTheme="majorHAnsi" w:cstheme="majorHAnsi"/>
          <w:iCs/>
        </w:rPr>
        <w:t>songs</w:t>
      </w:r>
      <w:proofErr w:type="spellEnd"/>
      <w:r w:rsidRPr="00336C6D">
        <w:rPr>
          <w:rFonts w:asciiTheme="majorHAnsi" w:hAnsiTheme="majorHAnsi" w:cstheme="majorHAnsi"/>
          <w:iCs/>
        </w:rPr>
        <w:t>, se disputent en permanence</w:t>
      </w:r>
    </w:p>
    <w:p w14:paraId="0C3265D0" w14:textId="77777777" w:rsidR="00024FEB" w:rsidRPr="00336C6D" w:rsidRDefault="00024FEB" w:rsidP="00336C6D">
      <w:pPr>
        <w:tabs>
          <w:tab w:val="left" w:pos="1784"/>
        </w:tabs>
        <w:jc w:val="both"/>
        <w:rPr>
          <w:rFonts w:asciiTheme="majorHAnsi" w:hAnsiTheme="majorHAnsi" w:cstheme="majorHAnsi"/>
          <w:iCs/>
        </w:rPr>
      </w:pPr>
      <w:proofErr w:type="gramStart"/>
      <w:r w:rsidRPr="00336C6D">
        <w:rPr>
          <w:rFonts w:asciiTheme="majorHAnsi" w:hAnsiTheme="majorHAnsi" w:cstheme="majorHAnsi"/>
          <w:iCs/>
        </w:rPr>
        <w:t>et</w:t>
      </w:r>
      <w:proofErr w:type="gramEnd"/>
      <w:r w:rsidRPr="00336C6D">
        <w:rPr>
          <w:rFonts w:asciiTheme="majorHAnsi" w:hAnsiTheme="majorHAnsi" w:cstheme="majorHAnsi"/>
          <w:iCs/>
        </w:rPr>
        <w:t xml:space="preserve"> non sans lourdeurs la joie et la tristesse mais la morosité l’emporte de loin sur la gaieté.</w:t>
      </w:r>
    </w:p>
    <w:p w14:paraId="04788EBB" w14:textId="77777777" w:rsidR="004A7DCD" w:rsidRPr="00336C6D" w:rsidRDefault="004A7DCD" w:rsidP="00336C6D">
      <w:pPr>
        <w:jc w:val="both"/>
        <w:rPr>
          <w:rFonts w:asciiTheme="majorHAnsi" w:hAnsiTheme="majorHAnsi" w:cstheme="majorHAnsi"/>
          <w:iCs/>
        </w:rPr>
      </w:pPr>
    </w:p>
    <w:p w14:paraId="20085392" w14:textId="1FC77298" w:rsidR="004A7DCD" w:rsidRPr="00336C6D" w:rsidRDefault="004A7DCD" w:rsidP="00336C6D">
      <w:pPr>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Musikzen</w:t>
      </w:r>
      <w:proofErr w:type="spellEnd"/>
      <w:r w:rsidRPr="00336C6D">
        <w:rPr>
          <w:rFonts w:asciiTheme="majorHAnsi" w:hAnsiTheme="majorHAnsi" w:cstheme="majorHAnsi"/>
          <w:b/>
          <w:color w:val="000000" w:themeColor="text1"/>
          <w:u w:val="single"/>
        </w:rPr>
        <w:t xml:space="preserve"> </w:t>
      </w:r>
      <w:r w:rsidRPr="00336C6D">
        <w:rPr>
          <w:rFonts w:asciiTheme="majorHAnsi" w:hAnsiTheme="majorHAnsi" w:cstheme="majorHAnsi"/>
          <w:b/>
          <w:u w:val="single"/>
        </w:rPr>
        <w:t>•</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7A7AC9A3" w14:textId="77777777" w:rsidR="00127441" w:rsidRPr="00336C6D" w:rsidRDefault="00127441" w:rsidP="00336C6D">
      <w:pPr>
        <w:spacing w:line="276" w:lineRule="auto"/>
        <w:jc w:val="both"/>
        <w:rPr>
          <w:rFonts w:asciiTheme="majorHAnsi" w:hAnsiTheme="majorHAnsi" w:cstheme="majorHAnsi"/>
          <w:b/>
          <w:color w:val="000000" w:themeColor="text1"/>
        </w:rPr>
      </w:pPr>
    </w:p>
    <w:p w14:paraId="5396603F" w14:textId="77777777" w:rsidR="004A7DCD" w:rsidRPr="00336C6D" w:rsidRDefault="004A7DCD" w:rsidP="00336C6D">
      <w:pPr>
        <w:spacing w:line="276" w:lineRule="auto"/>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Lucile </w:t>
      </w:r>
      <w:proofErr w:type="spellStart"/>
      <w:r w:rsidRPr="00336C6D">
        <w:rPr>
          <w:rFonts w:asciiTheme="majorHAnsi" w:hAnsiTheme="majorHAnsi" w:cstheme="majorHAnsi"/>
          <w:color w:val="000000" w:themeColor="text1"/>
        </w:rPr>
        <w:t>Richardot</w:t>
      </w:r>
      <w:proofErr w:type="spellEnd"/>
      <w:r w:rsidRPr="00336C6D">
        <w:rPr>
          <w:rFonts w:asciiTheme="majorHAnsi" w:hAnsiTheme="majorHAnsi" w:cstheme="majorHAnsi"/>
          <w:color w:val="000000" w:themeColor="text1"/>
        </w:rPr>
        <w:t>, voix d’alto phénoménale accompagnée par Sébastien Daucé et son non moins excellent ensemble Correspondances (le CD est sorti au printemps</w:t>
      </w:r>
      <w:proofErr w:type="gramStart"/>
      <w:r w:rsidRPr="00336C6D">
        <w:rPr>
          <w:rFonts w:asciiTheme="majorHAnsi" w:hAnsiTheme="majorHAnsi" w:cstheme="majorHAnsi"/>
          <w:color w:val="000000" w:themeColor="text1"/>
        </w:rPr>
        <w:t>) ,</w:t>
      </w:r>
      <w:proofErr w:type="gramEnd"/>
      <w:r w:rsidRPr="00336C6D">
        <w:rPr>
          <w:rFonts w:asciiTheme="majorHAnsi" w:hAnsiTheme="majorHAnsi" w:cstheme="majorHAnsi"/>
          <w:color w:val="000000" w:themeColor="text1"/>
        </w:rPr>
        <w:t xml:space="preserve"> l’oreille est à la fête, chaque Song trouvant son cadre et sa couleur dans un contexte où il devrait  logiquement se perdre.</w:t>
      </w:r>
    </w:p>
    <w:p w14:paraId="4AF73404" w14:textId="77777777" w:rsidR="004A7DCD" w:rsidRPr="00336C6D" w:rsidRDefault="004A7DCD" w:rsidP="00336C6D">
      <w:pPr>
        <w:spacing w:line="276" w:lineRule="auto"/>
        <w:jc w:val="both"/>
        <w:rPr>
          <w:rFonts w:asciiTheme="majorHAnsi" w:hAnsiTheme="majorHAnsi" w:cstheme="majorHAnsi"/>
          <w:b/>
          <w:color w:val="000000" w:themeColor="text1"/>
        </w:rPr>
      </w:pPr>
    </w:p>
    <w:p w14:paraId="08936336" w14:textId="4183F734" w:rsidR="00EB6BBE" w:rsidRPr="00336C6D" w:rsidRDefault="00EB6BBE" w:rsidP="00336C6D">
      <w:pPr>
        <w:jc w:val="both"/>
        <w:rPr>
          <w:rFonts w:asciiTheme="majorHAnsi" w:hAnsiTheme="majorHAnsi" w:cstheme="majorHAnsi"/>
          <w:b/>
          <w:color w:val="000000" w:themeColor="text1"/>
          <w:u w:val="single"/>
        </w:rPr>
      </w:pPr>
      <w:r w:rsidRPr="00336C6D">
        <w:rPr>
          <w:rFonts w:asciiTheme="majorHAnsi" w:hAnsiTheme="majorHAnsi" w:cstheme="majorHAnsi"/>
          <w:b/>
          <w:u w:val="single"/>
        </w:rPr>
        <w:t>L'</w:t>
      </w:r>
      <w:proofErr w:type="spellStart"/>
      <w:r w:rsidRPr="00336C6D">
        <w:rPr>
          <w:rFonts w:asciiTheme="majorHAnsi" w:hAnsiTheme="majorHAnsi" w:cstheme="majorHAnsi"/>
          <w:b/>
          <w:u w:val="single"/>
        </w:rPr>
        <w:t>Oeil</w:t>
      </w:r>
      <w:proofErr w:type="spellEnd"/>
      <w:r w:rsidRPr="00336C6D">
        <w:rPr>
          <w:rFonts w:asciiTheme="majorHAnsi" w:hAnsiTheme="majorHAnsi" w:cstheme="majorHAnsi"/>
          <w:b/>
          <w:u w:val="single"/>
        </w:rPr>
        <w:t xml:space="preserve"> d'Olivier •</w:t>
      </w:r>
      <w:r w:rsidRPr="00336C6D">
        <w:rPr>
          <w:rFonts w:asciiTheme="majorHAnsi" w:hAnsiTheme="majorHAnsi" w:cstheme="majorHAnsi"/>
          <w:b/>
          <w:color w:val="000000" w:themeColor="text1"/>
          <w:u w:val="single"/>
        </w:rPr>
        <w:t xml:space="preserve"> janvier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1951B55C" w14:textId="77777777" w:rsidR="00EB6BBE" w:rsidRPr="00336C6D" w:rsidRDefault="00EB6BBE" w:rsidP="00336C6D">
      <w:pPr>
        <w:jc w:val="both"/>
        <w:rPr>
          <w:rFonts w:asciiTheme="majorHAnsi" w:hAnsiTheme="majorHAnsi" w:cstheme="majorHAnsi"/>
          <w:b/>
          <w:color w:val="000000" w:themeColor="text1"/>
          <w:u w:val="single"/>
        </w:rPr>
      </w:pPr>
    </w:p>
    <w:p w14:paraId="6EA73A60" w14:textId="77777777" w:rsidR="00EB6BBE" w:rsidRPr="00336C6D" w:rsidRDefault="00EB6BBE" w:rsidP="00336C6D">
      <w:pPr>
        <w:jc w:val="both"/>
        <w:rPr>
          <w:rFonts w:asciiTheme="majorHAnsi" w:hAnsiTheme="majorHAnsi" w:cstheme="majorHAnsi"/>
          <w:color w:val="000000" w:themeColor="text1"/>
        </w:rPr>
      </w:pPr>
      <w:r w:rsidRPr="00336C6D">
        <w:rPr>
          <w:rFonts w:asciiTheme="majorHAnsi" w:hAnsiTheme="majorHAnsi" w:cstheme="majorHAnsi"/>
          <w:color w:val="000000" w:themeColor="text1"/>
        </w:rPr>
        <w:t xml:space="preserve">Touché par ce conte burlesque et fantastique, emporté par les airs opératiques divinement chantés par la mezzo-soprano Lucile </w:t>
      </w:r>
      <w:proofErr w:type="spellStart"/>
      <w:r w:rsidRPr="00336C6D">
        <w:rPr>
          <w:rFonts w:asciiTheme="majorHAnsi" w:hAnsiTheme="majorHAnsi" w:cstheme="majorHAnsi"/>
          <w:color w:val="000000" w:themeColor="text1"/>
        </w:rPr>
        <w:t>Richardot</w:t>
      </w:r>
      <w:proofErr w:type="spellEnd"/>
      <w:r w:rsidRPr="00336C6D">
        <w:rPr>
          <w:rFonts w:asciiTheme="majorHAnsi" w:hAnsiTheme="majorHAnsi" w:cstheme="majorHAnsi"/>
          <w:color w:val="000000" w:themeColor="text1"/>
        </w:rPr>
        <w:t xml:space="preserve">, le public applaudit joyeusement cette fantaisie musicale en </w:t>
      </w:r>
      <w:proofErr w:type="spellStart"/>
      <w:r w:rsidRPr="00336C6D">
        <w:rPr>
          <w:rFonts w:asciiTheme="majorHAnsi" w:hAnsiTheme="majorHAnsi" w:cstheme="majorHAnsi"/>
          <w:color w:val="000000" w:themeColor="text1"/>
        </w:rPr>
        <w:t>demiteinte</w:t>
      </w:r>
      <w:proofErr w:type="spellEnd"/>
      <w:r w:rsidRPr="00336C6D">
        <w:rPr>
          <w:rFonts w:asciiTheme="majorHAnsi" w:hAnsiTheme="majorHAnsi" w:cstheme="majorHAnsi"/>
          <w:color w:val="000000" w:themeColor="text1"/>
        </w:rPr>
        <w:t xml:space="preserve"> traversée par de très belles fulgurances.</w:t>
      </w:r>
    </w:p>
    <w:p w14:paraId="2077584F" w14:textId="77777777" w:rsidR="00EB6BBE" w:rsidRPr="00336C6D" w:rsidRDefault="00EB6BBE" w:rsidP="00336C6D">
      <w:pPr>
        <w:spacing w:line="276" w:lineRule="auto"/>
        <w:jc w:val="both"/>
        <w:rPr>
          <w:rFonts w:asciiTheme="majorHAnsi" w:hAnsiTheme="majorHAnsi" w:cstheme="majorHAnsi"/>
          <w:b/>
          <w:color w:val="000000" w:themeColor="text1"/>
        </w:rPr>
      </w:pPr>
    </w:p>
    <w:p w14:paraId="1D8383AD" w14:textId="7EAF5264" w:rsidR="00F96860" w:rsidRPr="00336C6D" w:rsidRDefault="00F96860" w:rsidP="00336C6D">
      <w:pPr>
        <w:spacing w:line="276" w:lineRule="auto"/>
        <w:jc w:val="both"/>
        <w:rPr>
          <w:rFonts w:asciiTheme="majorHAnsi" w:hAnsiTheme="majorHAnsi" w:cstheme="majorHAnsi"/>
          <w:b/>
          <w:color w:val="000000" w:themeColor="text1"/>
          <w:u w:val="single"/>
        </w:rPr>
      </w:pPr>
      <w:proofErr w:type="spellStart"/>
      <w:r w:rsidRPr="00336C6D">
        <w:rPr>
          <w:rFonts w:asciiTheme="majorHAnsi" w:hAnsiTheme="majorHAnsi" w:cstheme="majorHAnsi"/>
          <w:b/>
          <w:color w:val="000000" w:themeColor="text1"/>
          <w:u w:val="single"/>
        </w:rPr>
        <w:t>Olyrix</w:t>
      </w:r>
      <w:proofErr w:type="spellEnd"/>
      <w:r w:rsidR="00127441" w:rsidRPr="00336C6D">
        <w:rPr>
          <w:rFonts w:asciiTheme="majorHAnsi" w:hAnsiTheme="majorHAnsi" w:cstheme="majorHAnsi"/>
          <w:b/>
          <w:color w:val="000000" w:themeColor="text1"/>
          <w:u w:val="single"/>
        </w:rPr>
        <w:t xml:space="preserve"> </w:t>
      </w:r>
      <w:r w:rsidR="00127441" w:rsidRPr="00336C6D">
        <w:rPr>
          <w:rFonts w:asciiTheme="majorHAnsi" w:hAnsiTheme="majorHAnsi" w:cstheme="majorHAnsi"/>
          <w:b/>
          <w:u w:val="single"/>
        </w:rPr>
        <w:t>•</w:t>
      </w:r>
      <w:r w:rsidR="00127441" w:rsidRPr="00336C6D">
        <w:rPr>
          <w:rFonts w:asciiTheme="majorHAnsi" w:hAnsiTheme="majorHAnsi" w:cstheme="majorHAnsi"/>
          <w:b/>
          <w:color w:val="000000" w:themeColor="text1"/>
          <w:u w:val="single"/>
        </w:rPr>
        <w:t xml:space="preserve"> j</w:t>
      </w:r>
      <w:r w:rsidRPr="00336C6D">
        <w:rPr>
          <w:rFonts w:asciiTheme="majorHAnsi" w:hAnsiTheme="majorHAnsi" w:cstheme="majorHAnsi"/>
          <w:b/>
          <w:color w:val="000000" w:themeColor="text1"/>
          <w:u w:val="single"/>
        </w:rPr>
        <w:t>anvier 2019</w:t>
      </w:r>
      <w:r w:rsidR="001942F5" w:rsidRPr="00336C6D">
        <w:rPr>
          <w:rFonts w:asciiTheme="majorHAnsi" w:hAnsiTheme="majorHAnsi" w:cstheme="majorHAnsi"/>
          <w:b/>
          <w:color w:val="000000" w:themeColor="text1"/>
          <w:u w:val="single"/>
        </w:rPr>
        <w:t xml:space="preserve"> </w:t>
      </w:r>
      <w:r w:rsidR="001942F5" w:rsidRPr="00336C6D">
        <w:rPr>
          <w:rFonts w:asciiTheme="majorHAnsi" w:hAnsiTheme="majorHAnsi" w:cstheme="majorHAnsi"/>
          <w:b/>
          <w:u w:val="single"/>
        </w:rPr>
        <w:t xml:space="preserve">• </w:t>
      </w:r>
      <w:proofErr w:type="spellStart"/>
      <w:r w:rsidR="001942F5" w:rsidRPr="00336C6D">
        <w:rPr>
          <w:rFonts w:asciiTheme="majorHAnsi" w:hAnsiTheme="majorHAnsi" w:cstheme="majorHAnsi"/>
          <w:b/>
          <w:u w:val="single"/>
        </w:rPr>
        <w:t>Songs</w:t>
      </w:r>
      <w:proofErr w:type="spellEnd"/>
    </w:p>
    <w:p w14:paraId="595F476F" w14:textId="77777777" w:rsidR="00F96860" w:rsidRPr="00336C6D" w:rsidRDefault="00F96860" w:rsidP="00336C6D">
      <w:pPr>
        <w:spacing w:line="276" w:lineRule="auto"/>
        <w:jc w:val="both"/>
        <w:rPr>
          <w:rFonts w:asciiTheme="majorHAnsi" w:hAnsiTheme="majorHAnsi" w:cstheme="majorHAnsi"/>
          <w:b/>
          <w:color w:val="8496B0" w:themeColor="text2" w:themeTint="99"/>
        </w:rPr>
      </w:pPr>
    </w:p>
    <w:p w14:paraId="37444105" w14:textId="77777777" w:rsidR="00F96860" w:rsidRPr="00336C6D" w:rsidRDefault="00F96860" w:rsidP="00336C6D">
      <w:pPr>
        <w:jc w:val="both"/>
        <w:rPr>
          <w:rFonts w:asciiTheme="majorHAnsi" w:hAnsiTheme="majorHAnsi" w:cstheme="majorHAnsi"/>
        </w:rPr>
      </w:pPr>
      <w:r w:rsidRPr="00336C6D">
        <w:rPr>
          <w:rFonts w:asciiTheme="majorHAnsi" w:hAnsiTheme="majorHAnsi" w:cstheme="majorHAnsi"/>
        </w:rPr>
        <w:t xml:space="preserve">Samuel </w:t>
      </w:r>
      <w:proofErr w:type="spellStart"/>
      <w:r w:rsidRPr="00336C6D">
        <w:rPr>
          <w:rFonts w:asciiTheme="majorHAnsi" w:hAnsiTheme="majorHAnsi" w:cstheme="majorHAnsi"/>
        </w:rPr>
        <w:t>Achache</w:t>
      </w:r>
      <w:proofErr w:type="spellEnd"/>
      <w:r w:rsidRPr="00336C6D">
        <w:rPr>
          <w:rFonts w:asciiTheme="majorHAnsi" w:hAnsiTheme="majorHAnsi" w:cstheme="majorHAnsi"/>
        </w:rPr>
        <w:t xml:space="preserve"> reprend possession de la scène des Bouffes-du-Nord pour, une fois encore, donner au répertoire baroque une actualité théâtrale. Entouré de musiciens d’exception, il livre un spectacle drôle et touchant qui renouvelle avec intelligence les rapports de la musique et du théâtre.</w:t>
      </w:r>
    </w:p>
    <w:p w14:paraId="507F3289" w14:textId="77777777" w:rsidR="00F96860" w:rsidRPr="00336C6D" w:rsidRDefault="00F96860" w:rsidP="00336C6D">
      <w:pPr>
        <w:jc w:val="both"/>
        <w:rPr>
          <w:rFonts w:asciiTheme="majorHAnsi" w:hAnsiTheme="majorHAnsi" w:cstheme="majorHAnsi"/>
          <w:lang w:val="en-US"/>
        </w:rPr>
      </w:pPr>
      <w:r w:rsidRPr="00336C6D">
        <w:rPr>
          <w:rFonts w:asciiTheme="majorHAnsi" w:hAnsiTheme="majorHAnsi" w:cstheme="majorHAnsi"/>
          <w:lang w:val="en-US"/>
        </w:rPr>
        <w:t>___</w:t>
      </w:r>
    </w:p>
    <w:p w14:paraId="3AC283D1" w14:textId="77777777" w:rsidR="00F96860" w:rsidRPr="00336C6D" w:rsidRDefault="00F96860" w:rsidP="00336C6D">
      <w:pPr>
        <w:jc w:val="both"/>
        <w:rPr>
          <w:rFonts w:asciiTheme="majorHAnsi" w:hAnsiTheme="majorHAnsi" w:cstheme="majorHAnsi"/>
          <w:lang w:val="en-US"/>
        </w:rPr>
      </w:pPr>
      <w:r w:rsidRPr="00336C6D">
        <w:rPr>
          <w:rFonts w:asciiTheme="majorHAnsi" w:hAnsiTheme="majorHAnsi" w:cstheme="majorHAnsi"/>
          <w:lang w:val="en-US"/>
        </w:rPr>
        <w:t xml:space="preserve">Samuel </w:t>
      </w:r>
      <w:proofErr w:type="spellStart"/>
      <w:r w:rsidRPr="00336C6D">
        <w:rPr>
          <w:rFonts w:asciiTheme="majorHAnsi" w:hAnsiTheme="majorHAnsi" w:cstheme="majorHAnsi"/>
          <w:lang w:val="en-US"/>
        </w:rPr>
        <w:t>Achache</w:t>
      </w:r>
      <w:proofErr w:type="spellEnd"/>
      <w:r w:rsidRPr="00336C6D">
        <w:rPr>
          <w:rFonts w:asciiTheme="majorHAnsi" w:hAnsiTheme="majorHAnsi" w:cstheme="majorHAnsi"/>
          <w:lang w:val="en-US"/>
        </w:rPr>
        <w:t xml:space="preserve"> takes possession of the Bouffes-du-Nord scene to once again give the baroque repertoire a theatrical relevance. Surrounded by exceptional musicians, he delivers a funny and touching performance that intelligently renews the relations between music and theater.</w:t>
      </w:r>
    </w:p>
    <w:p w14:paraId="5347BECB" w14:textId="77777777" w:rsidR="00F96860" w:rsidRPr="00336C6D" w:rsidRDefault="00127441" w:rsidP="00336C6D">
      <w:pPr>
        <w:spacing w:before="100" w:beforeAutospacing="1" w:after="100" w:afterAutospacing="1"/>
        <w:jc w:val="both"/>
        <w:rPr>
          <w:rFonts w:asciiTheme="majorHAnsi" w:hAnsiTheme="majorHAnsi" w:cstheme="majorHAnsi"/>
          <w:i/>
        </w:rPr>
      </w:pPr>
      <w:r w:rsidRPr="00336C6D">
        <w:rPr>
          <w:rFonts w:asciiTheme="majorHAnsi" w:hAnsiTheme="majorHAnsi" w:cstheme="majorHAnsi"/>
          <w:i/>
        </w:rPr>
        <w:t>Adrien Alix</w:t>
      </w:r>
    </w:p>
    <w:p w14:paraId="026F51BC" w14:textId="77777777" w:rsidR="00127441" w:rsidRPr="00336C6D" w:rsidRDefault="00127441" w:rsidP="00336C6D">
      <w:pPr>
        <w:jc w:val="both"/>
        <w:rPr>
          <w:rFonts w:asciiTheme="majorHAnsi" w:hAnsiTheme="majorHAnsi" w:cstheme="majorHAnsi"/>
          <w:i/>
          <w:iCs/>
        </w:rPr>
      </w:pPr>
      <w:r w:rsidRPr="00336C6D">
        <w:rPr>
          <w:rFonts w:asciiTheme="majorHAnsi" w:hAnsiTheme="majorHAnsi" w:cstheme="majorHAnsi"/>
          <w:i/>
          <w:iCs/>
        </w:rPr>
        <w:t>(</w:t>
      </w:r>
      <w:proofErr w:type="spellStart"/>
      <w:r w:rsidRPr="00336C6D">
        <w:rPr>
          <w:rFonts w:asciiTheme="majorHAnsi" w:hAnsiTheme="majorHAnsi" w:cstheme="majorHAnsi"/>
          <w:i/>
          <w:iCs/>
        </w:rPr>
        <w:t>Songs</w:t>
      </w:r>
      <w:proofErr w:type="spellEnd"/>
      <w:r w:rsidRPr="00336C6D">
        <w:rPr>
          <w:rFonts w:asciiTheme="majorHAnsi" w:hAnsiTheme="majorHAnsi" w:cstheme="majorHAnsi"/>
          <w:i/>
          <w:iCs/>
        </w:rPr>
        <w:t>)</w:t>
      </w:r>
    </w:p>
    <w:p w14:paraId="039F4090" w14:textId="77777777" w:rsidR="00127441" w:rsidRPr="00336C6D" w:rsidRDefault="00127441" w:rsidP="00336C6D">
      <w:pPr>
        <w:spacing w:line="276" w:lineRule="auto"/>
        <w:jc w:val="both"/>
        <w:rPr>
          <w:rFonts w:asciiTheme="majorHAnsi" w:hAnsiTheme="majorHAnsi" w:cstheme="majorHAnsi"/>
          <w:b/>
          <w:color w:val="8496B0" w:themeColor="text2" w:themeTint="99"/>
        </w:rPr>
      </w:pPr>
    </w:p>
    <w:p w14:paraId="0F7C8EB0" w14:textId="3474B604" w:rsidR="00F96860" w:rsidRPr="00336C6D" w:rsidRDefault="00F96860" w:rsidP="00336C6D">
      <w:pPr>
        <w:pStyle w:val="Titre3"/>
        <w:jc w:val="both"/>
        <w:rPr>
          <w:rFonts w:cstheme="majorHAnsi"/>
          <w:b/>
          <w:color w:val="000000" w:themeColor="text1"/>
          <w:u w:val="single"/>
        </w:rPr>
      </w:pPr>
      <w:r w:rsidRPr="00336C6D">
        <w:rPr>
          <w:rFonts w:cstheme="majorHAnsi"/>
          <w:b/>
          <w:color w:val="000000" w:themeColor="text1"/>
          <w:u w:val="single"/>
        </w:rPr>
        <w:t>Télérama</w:t>
      </w:r>
      <w:r w:rsidR="00127441" w:rsidRPr="00336C6D">
        <w:rPr>
          <w:rFonts w:cstheme="majorHAnsi"/>
          <w:b/>
          <w:color w:val="000000" w:themeColor="text1"/>
          <w:u w:val="single"/>
        </w:rPr>
        <w:t xml:space="preserve"> • j</w:t>
      </w:r>
      <w:r w:rsidRPr="00336C6D">
        <w:rPr>
          <w:rFonts w:cstheme="majorHAnsi"/>
          <w:b/>
          <w:color w:val="000000" w:themeColor="text1"/>
          <w:u w:val="single"/>
        </w:rPr>
        <w:t>anvier 2019</w:t>
      </w:r>
      <w:r w:rsidR="001942F5" w:rsidRPr="00336C6D">
        <w:rPr>
          <w:rFonts w:cstheme="majorHAnsi"/>
          <w:b/>
          <w:color w:val="000000" w:themeColor="text1"/>
          <w:u w:val="single"/>
        </w:rPr>
        <w:t xml:space="preserve"> • </w:t>
      </w:r>
      <w:proofErr w:type="spellStart"/>
      <w:r w:rsidR="001942F5" w:rsidRPr="00336C6D">
        <w:rPr>
          <w:rFonts w:cstheme="majorHAnsi"/>
          <w:b/>
          <w:color w:val="000000" w:themeColor="text1"/>
          <w:u w:val="single"/>
        </w:rPr>
        <w:t>Songs</w:t>
      </w:r>
      <w:proofErr w:type="spellEnd"/>
    </w:p>
    <w:p w14:paraId="387AAD27" w14:textId="77777777" w:rsidR="00F96860" w:rsidRPr="00336C6D" w:rsidRDefault="00F96860" w:rsidP="00336C6D">
      <w:pPr>
        <w:jc w:val="both"/>
        <w:rPr>
          <w:rFonts w:asciiTheme="majorHAnsi" w:hAnsiTheme="majorHAnsi" w:cstheme="majorHAnsi"/>
        </w:rPr>
      </w:pPr>
    </w:p>
    <w:p w14:paraId="555176BD" w14:textId="77777777" w:rsidR="00F96860" w:rsidRPr="00336C6D" w:rsidRDefault="00F96860" w:rsidP="00336C6D">
      <w:pPr>
        <w:pStyle w:val="Titre3"/>
        <w:jc w:val="both"/>
        <w:rPr>
          <w:rFonts w:cstheme="majorHAnsi"/>
          <w:color w:val="000000" w:themeColor="text1"/>
        </w:rPr>
      </w:pPr>
      <w:r w:rsidRPr="00336C6D">
        <w:rPr>
          <w:rFonts w:cstheme="majorHAnsi"/>
          <w:color w:val="000000" w:themeColor="text1"/>
        </w:rPr>
        <w:t xml:space="preserve">En partant d’un très beau disque d’airs anglais du XVIIe siècle, le metteur en scène Samuel </w:t>
      </w:r>
      <w:proofErr w:type="spellStart"/>
      <w:r w:rsidRPr="00336C6D">
        <w:rPr>
          <w:rFonts w:cstheme="majorHAnsi"/>
          <w:color w:val="000000" w:themeColor="text1"/>
        </w:rPr>
        <w:t>Achache</w:t>
      </w:r>
      <w:proofErr w:type="spellEnd"/>
      <w:r w:rsidRPr="00336C6D">
        <w:rPr>
          <w:rFonts w:cstheme="majorHAnsi"/>
          <w:color w:val="000000" w:themeColor="text1"/>
        </w:rPr>
        <w:t xml:space="preserve"> et le chef baroque Sébastien Daucé ont construit un conte semi-fantastique au charme fou, où théâtre et musique s’accordent pour le meilleur.</w:t>
      </w:r>
    </w:p>
    <w:p w14:paraId="3145106B" w14:textId="77777777" w:rsidR="00F96860" w:rsidRPr="00336C6D" w:rsidRDefault="00F96860" w:rsidP="00336C6D">
      <w:pPr>
        <w:jc w:val="both"/>
        <w:rPr>
          <w:rFonts w:asciiTheme="majorHAnsi" w:hAnsiTheme="majorHAnsi" w:cstheme="majorHAnsi"/>
          <w:color w:val="000000" w:themeColor="text1"/>
        </w:rPr>
      </w:pPr>
    </w:p>
    <w:p w14:paraId="4193B7F5" w14:textId="77777777" w:rsidR="00F96860" w:rsidRPr="00336C6D" w:rsidRDefault="00F96860" w:rsidP="00336C6D">
      <w:pPr>
        <w:pStyle w:val="NormalWeb"/>
        <w:shd w:val="clear" w:color="auto" w:fill="FFFFFF"/>
        <w:spacing w:before="0" w:beforeAutospacing="0" w:after="0" w:afterAutospacing="0"/>
        <w:jc w:val="both"/>
        <w:textAlignment w:val="baseline"/>
        <w:rPr>
          <w:rStyle w:val="Accentuation"/>
          <w:rFonts w:asciiTheme="majorHAnsi" w:hAnsiTheme="majorHAnsi" w:cstheme="majorHAnsi"/>
          <w:color w:val="000000" w:themeColor="text1"/>
          <w:sz w:val="24"/>
          <w:szCs w:val="24"/>
          <w:bdr w:val="none" w:sz="0" w:space="0" w:color="auto" w:frame="1"/>
          <w:lang w:val="en-US"/>
        </w:rPr>
      </w:pPr>
      <w:r w:rsidRPr="00336C6D">
        <w:rPr>
          <w:rStyle w:val="Accentuation"/>
          <w:rFonts w:asciiTheme="majorHAnsi" w:hAnsiTheme="majorHAnsi" w:cstheme="majorHAnsi"/>
          <w:color w:val="000000" w:themeColor="text1"/>
          <w:sz w:val="24"/>
          <w:szCs w:val="24"/>
          <w:bdr w:val="none" w:sz="0" w:space="0" w:color="auto" w:frame="1"/>
          <w:lang w:val="en-US"/>
        </w:rPr>
        <w:t>Sophie Bourdais</w:t>
      </w:r>
    </w:p>
    <w:p w14:paraId="5B04F8BC" w14:textId="77777777" w:rsidR="00F96860" w:rsidRPr="00336C6D" w:rsidRDefault="00F96860" w:rsidP="00336C6D">
      <w:pPr>
        <w:jc w:val="both"/>
        <w:rPr>
          <w:rFonts w:asciiTheme="majorHAnsi" w:eastAsiaTheme="minorEastAsia" w:hAnsiTheme="majorHAnsi" w:cstheme="majorHAnsi"/>
          <w:color w:val="000000" w:themeColor="text1"/>
          <w:lang w:val="en-US"/>
        </w:rPr>
      </w:pPr>
      <w:r w:rsidRPr="00336C6D">
        <w:rPr>
          <w:rFonts w:asciiTheme="majorHAnsi" w:hAnsiTheme="majorHAnsi" w:cstheme="majorHAnsi"/>
          <w:b/>
          <w:color w:val="000000" w:themeColor="text1"/>
          <w:lang w:val="en-US"/>
        </w:rPr>
        <w:lastRenderedPageBreak/>
        <w:t>-------</w:t>
      </w:r>
    </w:p>
    <w:p w14:paraId="68C7301E" w14:textId="77777777" w:rsidR="00F96860" w:rsidRPr="00336C6D" w:rsidRDefault="00F96860" w:rsidP="00336C6D">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sz w:val="24"/>
          <w:szCs w:val="24"/>
          <w:lang w:val="en-US"/>
        </w:rPr>
      </w:pPr>
      <w:r w:rsidRPr="00336C6D">
        <w:rPr>
          <w:rFonts w:asciiTheme="majorHAnsi" w:hAnsiTheme="majorHAnsi" w:cstheme="majorHAnsi"/>
          <w:color w:val="000000" w:themeColor="text1"/>
          <w:sz w:val="24"/>
          <w:szCs w:val="24"/>
          <w:lang w:val="en-US"/>
        </w:rPr>
        <w:t xml:space="preserve">Starting from a very beautiful album of seventeenth-century English tunes, the director Samuel </w:t>
      </w:r>
      <w:proofErr w:type="spellStart"/>
      <w:r w:rsidRPr="00336C6D">
        <w:rPr>
          <w:rFonts w:asciiTheme="majorHAnsi" w:hAnsiTheme="majorHAnsi" w:cstheme="majorHAnsi"/>
          <w:color w:val="000000" w:themeColor="text1"/>
          <w:sz w:val="24"/>
          <w:szCs w:val="24"/>
          <w:lang w:val="en-US"/>
        </w:rPr>
        <w:t>Achache</w:t>
      </w:r>
      <w:proofErr w:type="spellEnd"/>
      <w:r w:rsidRPr="00336C6D">
        <w:rPr>
          <w:rFonts w:asciiTheme="majorHAnsi" w:hAnsiTheme="majorHAnsi" w:cstheme="majorHAnsi"/>
          <w:color w:val="000000" w:themeColor="text1"/>
          <w:sz w:val="24"/>
          <w:szCs w:val="24"/>
          <w:lang w:val="en-US"/>
        </w:rPr>
        <w:t xml:space="preserve"> and the Baroque conductor Sébastien Daucé have built a semi-fantastic tale with a crazy charm, where theater and music are combined for the best.</w:t>
      </w:r>
    </w:p>
    <w:p w14:paraId="3C8DD759" w14:textId="77777777" w:rsidR="00F96860" w:rsidRPr="00336C6D" w:rsidRDefault="00F96860" w:rsidP="00336C6D">
      <w:pPr>
        <w:pStyle w:val="NormalWeb"/>
        <w:shd w:val="clear" w:color="auto" w:fill="FFFFFF"/>
        <w:spacing w:before="0" w:beforeAutospacing="0" w:after="0" w:afterAutospacing="0"/>
        <w:jc w:val="both"/>
        <w:textAlignment w:val="baseline"/>
        <w:rPr>
          <w:rFonts w:asciiTheme="majorHAnsi" w:hAnsiTheme="majorHAnsi" w:cstheme="majorHAnsi"/>
          <w:b/>
          <w:color w:val="000000" w:themeColor="text1"/>
          <w:sz w:val="24"/>
          <w:szCs w:val="24"/>
          <w:lang w:val="en-US"/>
        </w:rPr>
      </w:pPr>
    </w:p>
    <w:p w14:paraId="288B531D" w14:textId="77777777" w:rsidR="00127441" w:rsidRPr="00336C6D" w:rsidRDefault="00127441" w:rsidP="00336C6D">
      <w:pPr>
        <w:jc w:val="both"/>
        <w:rPr>
          <w:rFonts w:asciiTheme="majorHAnsi" w:hAnsiTheme="majorHAnsi" w:cstheme="majorHAnsi"/>
          <w:i/>
          <w:iCs/>
          <w:color w:val="000000" w:themeColor="text1"/>
          <w:lang w:val="en-US"/>
        </w:rPr>
      </w:pPr>
      <w:r w:rsidRPr="00336C6D">
        <w:rPr>
          <w:rFonts w:asciiTheme="majorHAnsi" w:hAnsiTheme="majorHAnsi" w:cstheme="majorHAnsi"/>
          <w:i/>
          <w:iCs/>
          <w:color w:val="000000" w:themeColor="text1"/>
          <w:lang w:val="en-US"/>
        </w:rPr>
        <w:t>(Songs)</w:t>
      </w:r>
    </w:p>
    <w:p w14:paraId="04005AF4" w14:textId="77777777" w:rsidR="00BF1DEF" w:rsidRPr="00336C6D" w:rsidRDefault="00BF1DEF" w:rsidP="00336C6D">
      <w:pPr>
        <w:jc w:val="both"/>
        <w:rPr>
          <w:rFonts w:asciiTheme="majorHAnsi" w:hAnsiTheme="majorHAnsi" w:cstheme="majorHAnsi"/>
          <w:lang w:val="en-US"/>
        </w:rPr>
      </w:pPr>
    </w:p>
    <w:sectPr w:rsidR="00BF1DEF" w:rsidRPr="00336C6D" w:rsidSect="00655B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89DA" w14:textId="77777777" w:rsidR="00856CB9" w:rsidRDefault="00856CB9" w:rsidP="00336C6D">
      <w:r>
        <w:separator/>
      </w:r>
    </w:p>
  </w:endnote>
  <w:endnote w:type="continuationSeparator" w:id="0">
    <w:p w14:paraId="05242F08" w14:textId="77777777" w:rsidR="00856CB9" w:rsidRDefault="00856CB9" w:rsidP="0033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6BE2" w14:textId="77777777" w:rsidR="00856CB9" w:rsidRDefault="00856CB9" w:rsidP="00336C6D">
      <w:r>
        <w:separator/>
      </w:r>
    </w:p>
  </w:footnote>
  <w:footnote w:type="continuationSeparator" w:id="0">
    <w:p w14:paraId="71D560CE" w14:textId="77777777" w:rsidR="00856CB9" w:rsidRDefault="00856CB9" w:rsidP="0033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860"/>
    <w:rsid w:val="000147C5"/>
    <w:rsid w:val="00024FEB"/>
    <w:rsid w:val="00127441"/>
    <w:rsid w:val="00131F56"/>
    <w:rsid w:val="00133555"/>
    <w:rsid w:val="0015583D"/>
    <w:rsid w:val="001942F5"/>
    <w:rsid w:val="00276D9A"/>
    <w:rsid w:val="002904AB"/>
    <w:rsid w:val="002A1DFD"/>
    <w:rsid w:val="002F1425"/>
    <w:rsid w:val="00315B3E"/>
    <w:rsid w:val="00336C6D"/>
    <w:rsid w:val="0039449E"/>
    <w:rsid w:val="0040674F"/>
    <w:rsid w:val="00442D5C"/>
    <w:rsid w:val="00443CFF"/>
    <w:rsid w:val="0045691D"/>
    <w:rsid w:val="00461666"/>
    <w:rsid w:val="004A7DCD"/>
    <w:rsid w:val="004E2035"/>
    <w:rsid w:val="004F4D7F"/>
    <w:rsid w:val="005221F3"/>
    <w:rsid w:val="005317B6"/>
    <w:rsid w:val="005B44F4"/>
    <w:rsid w:val="005E0C34"/>
    <w:rsid w:val="005F016E"/>
    <w:rsid w:val="00613695"/>
    <w:rsid w:val="006233A4"/>
    <w:rsid w:val="00637698"/>
    <w:rsid w:val="006513C1"/>
    <w:rsid w:val="00655B1B"/>
    <w:rsid w:val="00662A81"/>
    <w:rsid w:val="006A5A06"/>
    <w:rsid w:val="006B5BCD"/>
    <w:rsid w:val="0077675B"/>
    <w:rsid w:val="008007D2"/>
    <w:rsid w:val="00804905"/>
    <w:rsid w:val="00840FD4"/>
    <w:rsid w:val="0085142D"/>
    <w:rsid w:val="00856CB9"/>
    <w:rsid w:val="00875F67"/>
    <w:rsid w:val="00890858"/>
    <w:rsid w:val="008E78D0"/>
    <w:rsid w:val="009054D0"/>
    <w:rsid w:val="00934439"/>
    <w:rsid w:val="00975730"/>
    <w:rsid w:val="009915A3"/>
    <w:rsid w:val="009A1300"/>
    <w:rsid w:val="009A1B9B"/>
    <w:rsid w:val="009A34FD"/>
    <w:rsid w:val="009D28A9"/>
    <w:rsid w:val="00A55DE8"/>
    <w:rsid w:val="00B07763"/>
    <w:rsid w:val="00B25CD6"/>
    <w:rsid w:val="00B36DE5"/>
    <w:rsid w:val="00B74881"/>
    <w:rsid w:val="00BF1DEF"/>
    <w:rsid w:val="00C51CEB"/>
    <w:rsid w:val="00C80DF7"/>
    <w:rsid w:val="00C83EAA"/>
    <w:rsid w:val="00CB48BE"/>
    <w:rsid w:val="00CD3132"/>
    <w:rsid w:val="00CD69B4"/>
    <w:rsid w:val="00D45B0A"/>
    <w:rsid w:val="00D46EC3"/>
    <w:rsid w:val="00D507CB"/>
    <w:rsid w:val="00D54728"/>
    <w:rsid w:val="00D7057E"/>
    <w:rsid w:val="00DD63BB"/>
    <w:rsid w:val="00DE6F3C"/>
    <w:rsid w:val="00DE7C7A"/>
    <w:rsid w:val="00E63C37"/>
    <w:rsid w:val="00E73933"/>
    <w:rsid w:val="00E739FC"/>
    <w:rsid w:val="00E91DA4"/>
    <w:rsid w:val="00EA20E7"/>
    <w:rsid w:val="00EB6BBE"/>
    <w:rsid w:val="00EC1285"/>
    <w:rsid w:val="00F0673D"/>
    <w:rsid w:val="00F96860"/>
    <w:rsid w:val="00FD6B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7D48F4"/>
  <w15:docId w15:val="{B71C977F-FD37-5C4C-9E58-509AD7A8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6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507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D50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9686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96860"/>
    <w:rPr>
      <w:rFonts w:asciiTheme="majorHAnsi" w:eastAsiaTheme="majorEastAsia" w:hAnsiTheme="majorHAnsi" w:cstheme="majorBidi"/>
      <w:color w:val="1F3763" w:themeColor="accent1" w:themeShade="7F"/>
      <w:lang w:eastAsia="fr-FR"/>
    </w:rPr>
  </w:style>
  <w:style w:type="character" w:styleId="Accentuation">
    <w:name w:val="Emphasis"/>
    <w:basedOn w:val="Policepardfaut"/>
    <w:uiPriority w:val="20"/>
    <w:qFormat/>
    <w:rsid w:val="00F96860"/>
    <w:rPr>
      <w:i/>
      <w:iCs/>
    </w:rPr>
  </w:style>
  <w:style w:type="paragraph" w:styleId="NormalWeb">
    <w:name w:val="Normal (Web)"/>
    <w:basedOn w:val="Normal"/>
    <w:uiPriority w:val="99"/>
    <w:unhideWhenUsed/>
    <w:rsid w:val="00F96860"/>
    <w:pPr>
      <w:spacing w:before="100" w:beforeAutospacing="1" w:after="100" w:afterAutospacing="1"/>
    </w:pPr>
    <w:rPr>
      <w:rFonts w:ascii="Times" w:eastAsiaTheme="minorEastAsia" w:hAnsi="Times"/>
      <w:sz w:val="20"/>
      <w:szCs w:val="20"/>
    </w:rPr>
  </w:style>
  <w:style w:type="character" w:customStyle="1" w:styleId="Titre2Car">
    <w:name w:val="Titre 2 Car"/>
    <w:basedOn w:val="Policepardfaut"/>
    <w:link w:val="Titre2"/>
    <w:uiPriority w:val="9"/>
    <w:semiHidden/>
    <w:rsid w:val="00D507CB"/>
    <w:rPr>
      <w:rFonts w:asciiTheme="majorHAnsi" w:eastAsiaTheme="majorEastAsia" w:hAnsiTheme="majorHAnsi" w:cstheme="majorBidi"/>
      <w:color w:val="2F5496" w:themeColor="accent1" w:themeShade="BF"/>
      <w:sz w:val="26"/>
      <w:szCs w:val="26"/>
      <w:lang w:eastAsia="fr-FR"/>
    </w:rPr>
  </w:style>
  <w:style w:type="character" w:customStyle="1" w:styleId="Titre1Car">
    <w:name w:val="Titre 1 Car"/>
    <w:basedOn w:val="Policepardfaut"/>
    <w:link w:val="Titre1"/>
    <w:uiPriority w:val="9"/>
    <w:rsid w:val="00D507CB"/>
    <w:rPr>
      <w:rFonts w:asciiTheme="majorHAnsi" w:eastAsiaTheme="majorEastAsia" w:hAnsiTheme="majorHAnsi" w:cstheme="majorBidi"/>
      <w:color w:val="2F5496" w:themeColor="accent1" w:themeShade="BF"/>
      <w:sz w:val="32"/>
      <w:szCs w:val="32"/>
      <w:lang w:eastAsia="fr-FR"/>
    </w:rPr>
  </w:style>
  <w:style w:type="character" w:styleId="lev">
    <w:name w:val="Strong"/>
    <w:basedOn w:val="Policepardfaut"/>
    <w:uiPriority w:val="22"/>
    <w:qFormat/>
    <w:rsid w:val="00975730"/>
    <w:rPr>
      <w:b/>
      <w:bCs/>
    </w:rPr>
  </w:style>
  <w:style w:type="character" w:customStyle="1" w:styleId="black">
    <w:name w:val="black"/>
    <w:basedOn w:val="Policepardfaut"/>
    <w:rsid w:val="0015583D"/>
  </w:style>
  <w:style w:type="paragraph" w:styleId="En-tte">
    <w:name w:val="header"/>
    <w:basedOn w:val="Normal"/>
    <w:link w:val="En-tteCar"/>
    <w:uiPriority w:val="99"/>
    <w:unhideWhenUsed/>
    <w:rsid w:val="00336C6D"/>
    <w:pPr>
      <w:tabs>
        <w:tab w:val="center" w:pos="4536"/>
        <w:tab w:val="right" w:pos="9072"/>
      </w:tabs>
    </w:pPr>
  </w:style>
  <w:style w:type="character" w:customStyle="1" w:styleId="En-tteCar">
    <w:name w:val="En-tête Car"/>
    <w:basedOn w:val="Policepardfaut"/>
    <w:link w:val="En-tte"/>
    <w:uiPriority w:val="99"/>
    <w:rsid w:val="00336C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336C6D"/>
    <w:pPr>
      <w:tabs>
        <w:tab w:val="center" w:pos="4536"/>
        <w:tab w:val="right" w:pos="9072"/>
      </w:tabs>
    </w:pPr>
  </w:style>
  <w:style w:type="character" w:customStyle="1" w:styleId="PieddepageCar">
    <w:name w:val="Pied de page Car"/>
    <w:basedOn w:val="Policepardfaut"/>
    <w:link w:val="Pieddepage"/>
    <w:uiPriority w:val="99"/>
    <w:rsid w:val="00336C6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901">
      <w:bodyDiv w:val="1"/>
      <w:marLeft w:val="0"/>
      <w:marRight w:val="0"/>
      <w:marTop w:val="0"/>
      <w:marBottom w:val="0"/>
      <w:divBdr>
        <w:top w:val="none" w:sz="0" w:space="0" w:color="auto"/>
        <w:left w:val="none" w:sz="0" w:space="0" w:color="auto"/>
        <w:bottom w:val="none" w:sz="0" w:space="0" w:color="auto"/>
        <w:right w:val="none" w:sz="0" w:space="0" w:color="auto"/>
      </w:divBdr>
    </w:div>
    <w:div w:id="6757014">
      <w:bodyDiv w:val="1"/>
      <w:marLeft w:val="0"/>
      <w:marRight w:val="0"/>
      <w:marTop w:val="0"/>
      <w:marBottom w:val="0"/>
      <w:divBdr>
        <w:top w:val="none" w:sz="0" w:space="0" w:color="auto"/>
        <w:left w:val="none" w:sz="0" w:space="0" w:color="auto"/>
        <w:bottom w:val="none" w:sz="0" w:space="0" w:color="auto"/>
        <w:right w:val="none" w:sz="0" w:space="0" w:color="auto"/>
      </w:divBdr>
    </w:div>
    <w:div w:id="53477641">
      <w:bodyDiv w:val="1"/>
      <w:marLeft w:val="0"/>
      <w:marRight w:val="0"/>
      <w:marTop w:val="0"/>
      <w:marBottom w:val="0"/>
      <w:divBdr>
        <w:top w:val="none" w:sz="0" w:space="0" w:color="auto"/>
        <w:left w:val="none" w:sz="0" w:space="0" w:color="auto"/>
        <w:bottom w:val="none" w:sz="0" w:space="0" w:color="auto"/>
        <w:right w:val="none" w:sz="0" w:space="0" w:color="auto"/>
      </w:divBdr>
      <w:divsChild>
        <w:div w:id="744914249">
          <w:marLeft w:val="0"/>
          <w:marRight w:val="0"/>
          <w:marTop w:val="0"/>
          <w:marBottom w:val="0"/>
          <w:divBdr>
            <w:top w:val="none" w:sz="0" w:space="0" w:color="auto"/>
            <w:left w:val="none" w:sz="0" w:space="0" w:color="auto"/>
            <w:bottom w:val="none" w:sz="0" w:space="0" w:color="auto"/>
            <w:right w:val="none" w:sz="0" w:space="0" w:color="auto"/>
          </w:divBdr>
          <w:divsChild>
            <w:div w:id="2119332920">
              <w:marLeft w:val="0"/>
              <w:marRight w:val="0"/>
              <w:marTop w:val="0"/>
              <w:marBottom w:val="0"/>
              <w:divBdr>
                <w:top w:val="none" w:sz="0" w:space="0" w:color="auto"/>
                <w:left w:val="none" w:sz="0" w:space="0" w:color="auto"/>
                <w:bottom w:val="none" w:sz="0" w:space="0" w:color="auto"/>
                <w:right w:val="none" w:sz="0" w:space="0" w:color="auto"/>
              </w:divBdr>
              <w:divsChild>
                <w:div w:id="451438743">
                  <w:marLeft w:val="0"/>
                  <w:marRight w:val="0"/>
                  <w:marTop w:val="0"/>
                  <w:marBottom w:val="0"/>
                  <w:divBdr>
                    <w:top w:val="none" w:sz="0" w:space="0" w:color="auto"/>
                    <w:left w:val="none" w:sz="0" w:space="0" w:color="auto"/>
                    <w:bottom w:val="none" w:sz="0" w:space="0" w:color="auto"/>
                    <w:right w:val="none" w:sz="0" w:space="0" w:color="auto"/>
                  </w:divBdr>
                  <w:divsChild>
                    <w:div w:id="18621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4670">
      <w:bodyDiv w:val="1"/>
      <w:marLeft w:val="0"/>
      <w:marRight w:val="0"/>
      <w:marTop w:val="0"/>
      <w:marBottom w:val="0"/>
      <w:divBdr>
        <w:top w:val="none" w:sz="0" w:space="0" w:color="auto"/>
        <w:left w:val="none" w:sz="0" w:space="0" w:color="auto"/>
        <w:bottom w:val="none" w:sz="0" w:space="0" w:color="auto"/>
        <w:right w:val="none" w:sz="0" w:space="0" w:color="auto"/>
      </w:divBdr>
    </w:div>
    <w:div w:id="113644091">
      <w:bodyDiv w:val="1"/>
      <w:marLeft w:val="0"/>
      <w:marRight w:val="0"/>
      <w:marTop w:val="0"/>
      <w:marBottom w:val="0"/>
      <w:divBdr>
        <w:top w:val="none" w:sz="0" w:space="0" w:color="auto"/>
        <w:left w:val="none" w:sz="0" w:space="0" w:color="auto"/>
        <w:bottom w:val="none" w:sz="0" w:space="0" w:color="auto"/>
        <w:right w:val="none" w:sz="0" w:space="0" w:color="auto"/>
      </w:divBdr>
      <w:divsChild>
        <w:div w:id="1733844208">
          <w:marLeft w:val="0"/>
          <w:marRight w:val="0"/>
          <w:marTop w:val="0"/>
          <w:marBottom w:val="0"/>
          <w:divBdr>
            <w:top w:val="none" w:sz="0" w:space="0" w:color="auto"/>
            <w:left w:val="none" w:sz="0" w:space="0" w:color="auto"/>
            <w:bottom w:val="none" w:sz="0" w:space="0" w:color="auto"/>
            <w:right w:val="none" w:sz="0" w:space="0" w:color="auto"/>
          </w:divBdr>
          <w:divsChild>
            <w:div w:id="6655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560">
      <w:bodyDiv w:val="1"/>
      <w:marLeft w:val="0"/>
      <w:marRight w:val="0"/>
      <w:marTop w:val="0"/>
      <w:marBottom w:val="0"/>
      <w:divBdr>
        <w:top w:val="none" w:sz="0" w:space="0" w:color="auto"/>
        <w:left w:val="none" w:sz="0" w:space="0" w:color="auto"/>
        <w:bottom w:val="none" w:sz="0" w:space="0" w:color="auto"/>
        <w:right w:val="none" w:sz="0" w:space="0" w:color="auto"/>
      </w:divBdr>
    </w:div>
    <w:div w:id="215509915">
      <w:bodyDiv w:val="1"/>
      <w:marLeft w:val="0"/>
      <w:marRight w:val="0"/>
      <w:marTop w:val="0"/>
      <w:marBottom w:val="0"/>
      <w:divBdr>
        <w:top w:val="none" w:sz="0" w:space="0" w:color="auto"/>
        <w:left w:val="none" w:sz="0" w:space="0" w:color="auto"/>
        <w:bottom w:val="none" w:sz="0" w:space="0" w:color="auto"/>
        <w:right w:val="none" w:sz="0" w:space="0" w:color="auto"/>
      </w:divBdr>
    </w:div>
    <w:div w:id="298609050">
      <w:bodyDiv w:val="1"/>
      <w:marLeft w:val="0"/>
      <w:marRight w:val="0"/>
      <w:marTop w:val="0"/>
      <w:marBottom w:val="0"/>
      <w:divBdr>
        <w:top w:val="none" w:sz="0" w:space="0" w:color="auto"/>
        <w:left w:val="none" w:sz="0" w:space="0" w:color="auto"/>
        <w:bottom w:val="none" w:sz="0" w:space="0" w:color="auto"/>
        <w:right w:val="none" w:sz="0" w:space="0" w:color="auto"/>
      </w:divBdr>
    </w:div>
    <w:div w:id="339699715">
      <w:bodyDiv w:val="1"/>
      <w:marLeft w:val="0"/>
      <w:marRight w:val="0"/>
      <w:marTop w:val="0"/>
      <w:marBottom w:val="0"/>
      <w:divBdr>
        <w:top w:val="none" w:sz="0" w:space="0" w:color="auto"/>
        <w:left w:val="none" w:sz="0" w:space="0" w:color="auto"/>
        <w:bottom w:val="none" w:sz="0" w:space="0" w:color="auto"/>
        <w:right w:val="none" w:sz="0" w:space="0" w:color="auto"/>
      </w:divBdr>
    </w:div>
    <w:div w:id="368533838">
      <w:bodyDiv w:val="1"/>
      <w:marLeft w:val="0"/>
      <w:marRight w:val="0"/>
      <w:marTop w:val="0"/>
      <w:marBottom w:val="0"/>
      <w:divBdr>
        <w:top w:val="none" w:sz="0" w:space="0" w:color="auto"/>
        <w:left w:val="none" w:sz="0" w:space="0" w:color="auto"/>
        <w:bottom w:val="none" w:sz="0" w:space="0" w:color="auto"/>
        <w:right w:val="none" w:sz="0" w:space="0" w:color="auto"/>
      </w:divBdr>
    </w:div>
    <w:div w:id="384989201">
      <w:bodyDiv w:val="1"/>
      <w:marLeft w:val="0"/>
      <w:marRight w:val="0"/>
      <w:marTop w:val="0"/>
      <w:marBottom w:val="0"/>
      <w:divBdr>
        <w:top w:val="none" w:sz="0" w:space="0" w:color="auto"/>
        <w:left w:val="none" w:sz="0" w:space="0" w:color="auto"/>
        <w:bottom w:val="none" w:sz="0" w:space="0" w:color="auto"/>
        <w:right w:val="none" w:sz="0" w:space="0" w:color="auto"/>
      </w:divBdr>
    </w:div>
    <w:div w:id="389109530">
      <w:bodyDiv w:val="1"/>
      <w:marLeft w:val="0"/>
      <w:marRight w:val="0"/>
      <w:marTop w:val="0"/>
      <w:marBottom w:val="0"/>
      <w:divBdr>
        <w:top w:val="none" w:sz="0" w:space="0" w:color="auto"/>
        <w:left w:val="none" w:sz="0" w:space="0" w:color="auto"/>
        <w:bottom w:val="none" w:sz="0" w:space="0" w:color="auto"/>
        <w:right w:val="none" w:sz="0" w:space="0" w:color="auto"/>
      </w:divBdr>
    </w:div>
    <w:div w:id="449931353">
      <w:bodyDiv w:val="1"/>
      <w:marLeft w:val="0"/>
      <w:marRight w:val="0"/>
      <w:marTop w:val="0"/>
      <w:marBottom w:val="0"/>
      <w:divBdr>
        <w:top w:val="none" w:sz="0" w:space="0" w:color="auto"/>
        <w:left w:val="none" w:sz="0" w:space="0" w:color="auto"/>
        <w:bottom w:val="none" w:sz="0" w:space="0" w:color="auto"/>
        <w:right w:val="none" w:sz="0" w:space="0" w:color="auto"/>
      </w:divBdr>
    </w:div>
    <w:div w:id="500003652">
      <w:bodyDiv w:val="1"/>
      <w:marLeft w:val="0"/>
      <w:marRight w:val="0"/>
      <w:marTop w:val="0"/>
      <w:marBottom w:val="0"/>
      <w:divBdr>
        <w:top w:val="none" w:sz="0" w:space="0" w:color="auto"/>
        <w:left w:val="none" w:sz="0" w:space="0" w:color="auto"/>
        <w:bottom w:val="none" w:sz="0" w:space="0" w:color="auto"/>
        <w:right w:val="none" w:sz="0" w:space="0" w:color="auto"/>
      </w:divBdr>
    </w:div>
    <w:div w:id="527791115">
      <w:bodyDiv w:val="1"/>
      <w:marLeft w:val="0"/>
      <w:marRight w:val="0"/>
      <w:marTop w:val="0"/>
      <w:marBottom w:val="0"/>
      <w:divBdr>
        <w:top w:val="none" w:sz="0" w:space="0" w:color="auto"/>
        <w:left w:val="none" w:sz="0" w:space="0" w:color="auto"/>
        <w:bottom w:val="none" w:sz="0" w:space="0" w:color="auto"/>
        <w:right w:val="none" w:sz="0" w:space="0" w:color="auto"/>
      </w:divBdr>
    </w:div>
    <w:div w:id="560097832">
      <w:bodyDiv w:val="1"/>
      <w:marLeft w:val="0"/>
      <w:marRight w:val="0"/>
      <w:marTop w:val="0"/>
      <w:marBottom w:val="0"/>
      <w:divBdr>
        <w:top w:val="none" w:sz="0" w:space="0" w:color="auto"/>
        <w:left w:val="none" w:sz="0" w:space="0" w:color="auto"/>
        <w:bottom w:val="none" w:sz="0" w:space="0" w:color="auto"/>
        <w:right w:val="none" w:sz="0" w:space="0" w:color="auto"/>
      </w:divBdr>
    </w:div>
    <w:div w:id="639697840">
      <w:bodyDiv w:val="1"/>
      <w:marLeft w:val="0"/>
      <w:marRight w:val="0"/>
      <w:marTop w:val="0"/>
      <w:marBottom w:val="0"/>
      <w:divBdr>
        <w:top w:val="none" w:sz="0" w:space="0" w:color="auto"/>
        <w:left w:val="none" w:sz="0" w:space="0" w:color="auto"/>
        <w:bottom w:val="none" w:sz="0" w:space="0" w:color="auto"/>
        <w:right w:val="none" w:sz="0" w:space="0" w:color="auto"/>
      </w:divBdr>
    </w:div>
    <w:div w:id="720909399">
      <w:bodyDiv w:val="1"/>
      <w:marLeft w:val="0"/>
      <w:marRight w:val="0"/>
      <w:marTop w:val="0"/>
      <w:marBottom w:val="0"/>
      <w:divBdr>
        <w:top w:val="none" w:sz="0" w:space="0" w:color="auto"/>
        <w:left w:val="none" w:sz="0" w:space="0" w:color="auto"/>
        <w:bottom w:val="none" w:sz="0" w:space="0" w:color="auto"/>
        <w:right w:val="none" w:sz="0" w:space="0" w:color="auto"/>
      </w:divBdr>
      <w:divsChild>
        <w:div w:id="612134223">
          <w:marLeft w:val="0"/>
          <w:marRight w:val="0"/>
          <w:marTop w:val="0"/>
          <w:marBottom w:val="0"/>
          <w:divBdr>
            <w:top w:val="none" w:sz="0" w:space="0" w:color="auto"/>
            <w:left w:val="none" w:sz="0" w:space="0" w:color="auto"/>
            <w:bottom w:val="none" w:sz="0" w:space="0" w:color="auto"/>
            <w:right w:val="none" w:sz="0" w:space="0" w:color="auto"/>
          </w:divBdr>
        </w:div>
        <w:div w:id="279577925">
          <w:marLeft w:val="0"/>
          <w:marRight w:val="0"/>
          <w:marTop w:val="0"/>
          <w:marBottom w:val="0"/>
          <w:divBdr>
            <w:top w:val="none" w:sz="0" w:space="0" w:color="auto"/>
            <w:left w:val="none" w:sz="0" w:space="0" w:color="auto"/>
            <w:bottom w:val="none" w:sz="0" w:space="0" w:color="auto"/>
            <w:right w:val="none" w:sz="0" w:space="0" w:color="auto"/>
          </w:divBdr>
        </w:div>
      </w:divsChild>
    </w:div>
    <w:div w:id="748768393">
      <w:bodyDiv w:val="1"/>
      <w:marLeft w:val="0"/>
      <w:marRight w:val="0"/>
      <w:marTop w:val="0"/>
      <w:marBottom w:val="0"/>
      <w:divBdr>
        <w:top w:val="none" w:sz="0" w:space="0" w:color="auto"/>
        <w:left w:val="none" w:sz="0" w:space="0" w:color="auto"/>
        <w:bottom w:val="none" w:sz="0" w:space="0" w:color="auto"/>
        <w:right w:val="none" w:sz="0" w:space="0" w:color="auto"/>
      </w:divBdr>
      <w:divsChild>
        <w:div w:id="5718092">
          <w:marLeft w:val="0"/>
          <w:marRight w:val="0"/>
          <w:marTop w:val="0"/>
          <w:marBottom w:val="0"/>
          <w:divBdr>
            <w:top w:val="none" w:sz="0" w:space="0" w:color="auto"/>
            <w:left w:val="none" w:sz="0" w:space="0" w:color="auto"/>
            <w:bottom w:val="none" w:sz="0" w:space="0" w:color="auto"/>
            <w:right w:val="none" w:sz="0" w:space="0" w:color="auto"/>
          </w:divBdr>
          <w:divsChild>
            <w:div w:id="525220177">
              <w:marLeft w:val="0"/>
              <w:marRight w:val="0"/>
              <w:marTop w:val="0"/>
              <w:marBottom w:val="0"/>
              <w:divBdr>
                <w:top w:val="none" w:sz="0" w:space="0" w:color="auto"/>
                <w:left w:val="none" w:sz="0" w:space="0" w:color="auto"/>
                <w:bottom w:val="none" w:sz="0" w:space="0" w:color="auto"/>
                <w:right w:val="none" w:sz="0" w:space="0" w:color="auto"/>
              </w:divBdr>
              <w:divsChild>
                <w:div w:id="1213619888">
                  <w:marLeft w:val="0"/>
                  <w:marRight w:val="0"/>
                  <w:marTop w:val="0"/>
                  <w:marBottom w:val="0"/>
                  <w:divBdr>
                    <w:top w:val="none" w:sz="0" w:space="0" w:color="auto"/>
                    <w:left w:val="none" w:sz="0" w:space="0" w:color="auto"/>
                    <w:bottom w:val="none" w:sz="0" w:space="0" w:color="auto"/>
                    <w:right w:val="none" w:sz="0" w:space="0" w:color="auto"/>
                  </w:divBdr>
                  <w:divsChild>
                    <w:div w:id="13001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0589">
          <w:marLeft w:val="0"/>
          <w:marRight w:val="0"/>
          <w:marTop w:val="0"/>
          <w:marBottom w:val="0"/>
          <w:divBdr>
            <w:top w:val="none" w:sz="0" w:space="0" w:color="auto"/>
            <w:left w:val="none" w:sz="0" w:space="0" w:color="auto"/>
            <w:bottom w:val="none" w:sz="0" w:space="0" w:color="auto"/>
            <w:right w:val="none" w:sz="0" w:space="0" w:color="auto"/>
          </w:divBdr>
        </w:div>
      </w:divsChild>
    </w:div>
    <w:div w:id="755397001">
      <w:bodyDiv w:val="1"/>
      <w:marLeft w:val="0"/>
      <w:marRight w:val="0"/>
      <w:marTop w:val="0"/>
      <w:marBottom w:val="0"/>
      <w:divBdr>
        <w:top w:val="none" w:sz="0" w:space="0" w:color="auto"/>
        <w:left w:val="none" w:sz="0" w:space="0" w:color="auto"/>
        <w:bottom w:val="none" w:sz="0" w:space="0" w:color="auto"/>
        <w:right w:val="none" w:sz="0" w:space="0" w:color="auto"/>
      </w:divBdr>
    </w:div>
    <w:div w:id="805590290">
      <w:bodyDiv w:val="1"/>
      <w:marLeft w:val="0"/>
      <w:marRight w:val="0"/>
      <w:marTop w:val="0"/>
      <w:marBottom w:val="0"/>
      <w:divBdr>
        <w:top w:val="none" w:sz="0" w:space="0" w:color="auto"/>
        <w:left w:val="none" w:sz="0" w:space="0" w:color="auto"/>
        <w:bottom w:val="none" w:sz="0" w:space="0" w:color="auto"/>
        <w:right w:val="none" w:sz="0" w:space="0" w:color="auto"/>
      </w:divBdr>
    </w:div>
    <w:div w:id="820972395">
      <w:bodyDiv w:val="1"/>
      <w:marLeft w:val="0"/>
      <w:marRight w:val="0"/>
      <w:marTop w:val="0"/>
      <w:marBottom w:val="0"/>
      <w:divBdr>
        <w:top w:val="none" w:sz="0" w:space="0" w:color="auto"/>
        <w:left w:val="none" w:sz="0" w:space="0" w:color="auto"/>
        <w:bottom w:val="none" w:sz="0" w:space="0" w:color="auto"/>
        <w:right w:val="none" w:sz="0" w:space="0" w:color="auto"/>
      </w:divBdr>
    </w:div>
    <w:div w:id="938758933">
      <w:bodyDiv w:val="1"/>
      <w:marLeft w:val="0"/>
      <w:marRight w:val="0"/>
      <w:marTop w:val="0"/>
      <w:marBottom w:val="0"/>
      <w:divBdr>
        <w:top w:val="none" w:sz="0" w:space="0" w:color="auto"/>
        <w:left w:val="none" w:sz="0" w:space="0" w:color="auto"/>
        <w:bottom w:val="none" w:sz="0" w:space="0" w:color="auto"/>
        <w:right w:val="none" w:sz="0" w:space="0" w:color="auto"/>
      </w:divBdr>
    </w:div>
    <w:div w:id="984090553">
      <w:bodyDiv w:val="1"/>
      <w:marLeft w:val="0"/>
      <w:marRight w:val="0"/>
      <w:marTop w:val="0"/>
      <w:marBottom w:val="0"/>
      <w:divBdr>
        <w:top w:val="none" w:sz="0" w:space="0" w:color="auto"/>
        <w:left w:val="none" w:sz="0" w:space="0" w:color="auto"/>
        <w:bottom w:val="none" w:sz="0" w:space="0" w:color="auto"/>
        <w:right w:val="none" w:sz="0" w:space="0" w:color="auto"/>
      </w:divBdr>
    </w:div>
    <w:div w:id="989822760">
      <w:bodyDiv w:val="1"/>
      <w:marLeft w:val="0"/>
      <w:marRight w:val="0"/>
      <w:marTop w:val="0"/>
      <w:marBottom w:val="0"/>
      <w:divBdr>
        <w:top w:val="none" w:sz="0" w:space="0" w:color="auto"/>
        <w:left w:val="none" w:sz="0" w:space="0" w:color="auto"/>
        <w:bottom w:val="none" w:sz="0" w:space="0" w:color="auto"/>
        <w:right w:val="none" w:sz="0" w:space="0" w:color="auto"/>
      </w:divBdr>
    </w:div>
    <w:div w:id="1002706220">
      <w:bodyDiv w:val="1"/>
      <w:marLeft w:val="0"/>
      <w:marRight w:val="0"/>
      <w:marTop w:val="0"/>
      <w:marBottom w:val="0"/>
      <w:divBdr>
        <w:top w:val="none" w:sz="0" w:space="0" w:color="auto"/>
        <w:left w:val="none" w:sz="0" w:space="0" w:color="auto"/>
        <w:bottom w:val="none" w:sz="0" w:space="0" w:color="auto"/>
        <w:right w:val="none" w:sz="0" w:space="0" w:color="auto"/>
      </w:divBdr>
    </w:div>
    <w:div w:id="1053886654">
      <w:bodyDiv w:val="1"/>
      <w:marLeft w:val="0"/>
      <w:marRight w:val="0"/>
      <w:marTop w:val="0"/>
      <w:marBottom w:val="0"/>
      <w:divBdr>
        <w:top w:val="none" w:sz="0" w:space="0" w:color="auto"/>
        <w:left w:val="none" w:sz="0" w:space="0" w:color="auto"/>
        <w:bottom w:val="none" w:sz="0" w:space="0" w:color="auto"/>
        <w:right w:val="none" w:sz="0" w:space="0" w:color="auto"/>
      </w:divBdr>
    </w:div>
    <w:div w:id="1171141236">
      <w:bodyDiv w:val="1"/>
      <w:marLeft w:val="0"/>
      <w:marRight w:val="0"/>
      <w:marTop w:val="0"/>
      <w:marBottom w:val="0"/>
      <w:divBdr>
        <w:top w:val="none" w:sz="0" w:space="0" w:color="auto"/>
        <w:left w:val="none" w:sz="0" w:space="0" w:color="auto"/>
        <w:bottom w:val="none" w:sz="0" w:space="0" w:color="auto"/>
        <w:right w:val="none" w:sz="0" w:space="0" w:color="auto"/>
      </w:divBdr>
    </w:div>
    <w:div w:id="1175001060">
      <w:bodyDiv w:val="1"/>
      <w:marLeft w:val="0"/>
      <w:marRight w:val="0"/>
      <w:marTop w:val="0"/>
      <w:marBottom w:val="0"/>
      <w:divBdr>
        <w:top w:val="none" w:sz="0" w:space="0" w:color="auto"/>
        <w:left w:val="none" w:sz="0" w:space="0" w:color="auto"/>
        <w:bottom w:val="none" w:sz="0" w:space="0" w:color="auto"/>
        <w:right w:val="none" w:sz="0" w:space="0" w:color="auto"/>
      </w:divBdr>
    </w:div>
    <w:div w:id="1226405438">
      <w:bodyDiv w:val="1"/>
      <w:marLeft w:val="0"/>
      <w:marRight w:val="0"/>
      <w:marTop w:val="0"/>
      <w:marBottom w:val="0"/>
      <w:divBdr>
        <w:top w:val="none" w:sz="0" w:space="0" w:color="auto"/>
        <w:left w:val="none" w:sz="0" w:space="0" w:color="auto"/>
        <w:bottom w:val="none" w:sz="0" w:space="0" w:color="auto"/>
        <w:right w:val="none" w:sz="0" w:space="0" w:color="auto"/>
      </w:divBdr>
      <w:divsChild>
        <w:div w:id="1223104047">
          <w:marLeft w:val="0"/>
          <w:marRight w:val="0"/>
          <w:marTop w:val="0"/>
          <w:marBottom w:val="0"/>
          <w:divBdr>
            <w:top w:val="none" w:sz="0" w:space="0" w:color="auto"/>
            <w:left w:val="none" w:sz="0" w:space="0" w:color="auto"/>
            <w:bottom w:val="none" w:sz="0" w:space="0" w:color="auto"/>
            <w:right w:val="none" w:sz="0" w:space="0" w:color="auto"/>
          </w:divBdr>
        </w:div>
        <w:div w:id="338198035">
          <w:marLeft w:val="0"/>
          <w:marRight w:val="0"/>
          <w:marTop w:val="0"/>
          <w:marBottom w:val="0"/>
          <w:divBdr>
            <w:top w:val="none" w:sz="0" w:space="0" w:color="auto"/>
            <w:left w:val="none" w:sz="0" w:space="0" w:color="auto"/>
            <w:bottom w:val="none" w:sz="0" w:space="0" w:color="auto"/>
            <w:right w:val="none" w:sz="0" w:space="0" w:color="auto"/>
          </w:divBdr>
        </w:div>
      </w:divsChild>
    </w:div>
    <w:div w:id="1277178545">
      <w:bodyDiv w:val="1"/>
      <w:marLeft w:val="0"/>
      <w:marRight w:val="0"/>
      <w:marTop w:val="0"/>
      <w:marBottom w:val="0"/>
      <w:divBdr>
        <w:top w:val="none" w:sz="0" w:space="0" w:color="auto"/>
        <w:left w:val="none" w:sz="0" w:space="0" w:color="auto"/>
        <w:bottom w:val="none" w:sz="0" w:space="0" w:color="auto"/>
        <w:right w:val="none" w:sz="0" w:space="0" w:color="auto"/>
      </w:divBdr>
      <w:divsChild>
        <w:div w:id="939528634">
          <w:marLeft w:val="0"/>
          <w:marRight w:val="0"/>
          <w:marTop w:val="0"/>
          <w:marBottom w:val="0"/>
          <w:divBdr>
            <w:top w:val="none" w:sz="0" w:space="0" w:color="auto"/>
            <w:left w:val="none" w:sz="0" w:space="0" w:color="auto"/>
            <w:bottom w:val="none" w:sz="0" w:space="0" w:color="auto"/>
            <w:right w:val="none" w:sz="0" w:space="0" w:color="auto"/>
          </w:divBdr>
        </w:div>
        <w:div w:id="504243641">
          <w:marLeft w:val="0"/>
          <w:marRight w:val="0"/>
          <w:marTop w:val="0"/>
          <w:marBottom w:val="0"/>
          <w:divBdr>
            <w:top w:val="none" w:sz="0" w:space="0" w:color="auto"/>
            <w:left w:val="none" w:sz="0" w:space="0" w:color="auto"/>
            <w:bottom w:val="none" w:sz="0" w:space="0" w:color="auto"/>
            <w:right w:val="none" w:sz="0" w:space="0" w:color="auto"/>
          </w:divBdr>
        </w:div>
      </w:divsChild>
    </w:div>
    <w:div w:id="1309627814">
      <w:bodyDiv w:val="1"/>
      <w:marLeft w:val="0"/>
      <w:marRight w:val="0"/>
      <w:marTop w:val="0"/>
      <w:marBottom w:val="0"/>
      <w:divBdr>
        <w:top w:val="none" w:sz="0" w:space="0" w:color="auto"/>
        <w:left w:val="none" w:sz="0" w:space="0" w:color="auto"/>
        <w:bottom w:val="none" w:sz="0" w:space="0" w:color="auto"/>
        <w:right w:val="none" w:sz="0" w:space="0" w:color="auto"/>
      </w:divBdr>
    </w:div>
    <w:div w:id="1403260073">
      <w:bodyDiv w:val="1"/>
      <w:marLeft w:val="0"/>
      <w:marRight w:val="0"/>
      <w:marTop w:val="0"/>
      <w:marBottom w:val="0"/>
      <w:divBdr>
        <w:top w:val="none" w:sz="0" w:space="0" w:color="auto"/>
        <w:left w:val="none" w:sz="0" w:space="0" w:color="auto"/>
        <w:bottom w:val="none" w:sz="0" w:space="0" w:color="auto"/>
        <w:right w:val="none" w:sz="0" w:space="0" w:color="auto"/>
      </w:divBdr>
      <w:divsChild>
        <w:div w:id="177934583">
          <w:marLeft w:val="0"/>
          <w:marRight w:val="0"/>
          <w:marTop w:val="0"/>
          <w:marBottom w:val="0"/>
          <w:divBdr>
            <w:top w:val="none" w:sz="0" w:space="0" w:color="auto"/>
            <w:left w:val="none" w:sz="0" w:space="0" w:color="auto"/>
            <w:bottom w:val="none" w:sz="0" w:space="0" w:color="auto"/>
            <w:right w:val="none" w:sz="0" w:space="0" w:color="auto"/>
          </w:divBdr>
        </w:div>
      </w:divsChild>
    </w:div>
    <w:div w:id="1453749843">
      <w:bodyDiv w:val="1"/>
      <w:marLeft w:val="0"/>
      <w:marRight w:val="0"/>
      <w:marTop w:val="0"/>
      <w:marBottom w:val="0"/>
      <w:divBdr>
        <w:top w:val="none" w:sz="0" w:space="0" w:color="auto"/>
        <w:left w:val="none" w:sz="0" w:space="0" w:color="auto"/>
        <w:bottom w:val="none" w:sz="0" w:space="0" w:color="auto"/>
        <w:right w:val="none" w:sz="0" w:space="0" w:color="auto"/>
      </w:divBdr>
    </w:div>
    <w:div w:id="1460107223">
      <w:bodyDiv w:val="1"/>
      <w:marLeft w:val="0"/>
      <w:marRight w:val="0"/>
      <w:marTop w:val="0"/>
      <w:marBottom w:val="0"/>
      <w:divBdr>
        <w:top w:val="none" w:sz="0" w:space="0" w:color="auto"/>
        <w:left w:val="none" w:sz="0" w:space="0" w:color="auto"/>
        <w:bottom w:val="none" w:sz="0" w:space="0" w:color="auto"/>
        <w:right w:val="none" w:sz="0" w:space="0" w:color="auto"/>
      </w:divBdr>
    </w:div>
    <w:div w:id="1489981159">
      <w:bodyDiv w:val="1"/>
      <w:marLeft w:val="0"/>
      <w:marRight w:val="0"/>
      <w:marTop w:val="0"/>
      <w:marBottom w:val="0"/>
      <w:divBdr>
        <w:top w:val="none" w:sz="0" w:space="0" w:color="auto"/>
        <w:left w:val="none" w:sz="0" w:space="0" w:color="auto"/>
        <w:bottom w:val="none" w:sz="0" w:space="0" w:color="auto"/>
        <w:right w:val="none" w:sz="0" w:space="0" w:color="auto"/>
      </w:divBdr>
    </w:div>
    <w:div w:id="1565991338">
      <w:bodyDiv w:val="1"/>
      <w:marLeft w:val="0"/>
      <w:marRight w:val="0"/>
      <w:marTop w:val="0"/>
      <w:marBottom w:val="0"/>
      <w:divBdr>
        <w:top w:val="none" w:sz="0" w:space="0" w:color="auto"/>
        <w:left w:val="none" w:sz="0" w:space="0" w:color="auto"/>
        <w:bottom w:val="none" w:sz="0" w:space="0" w:color="auto"/>
        <w:right w:val="none" w:sz="0" w:space="0" w:color="auto"/>
      </w:divBdr>
    </w:div>
    <w:div w:id="1629815035">
      <w:bodyDiv w:val="1"/>
      <w:marLeft w:val="0"/>
      <w:marRight w:val="0"/>
      <w:marTop w:val="0"/>
      <w:marBottom w:val="0"/>
      <w:divBdr>
        <w:top w:val="none" w:sz="0" w:space="0" w:color="auto"/>
        <w:left w:val="none" w:sz="0" w:space="0" w:color="auto"/>
        <w:bottom w:val="none" w:sz="0" w:space="0" w:color="auto"/>
        <w:right w:val="none" w:sz="0" w:space="0" w:color="auto"/>
      </w:divBdr>
    </w:div>
    <w:div w:id="1672486934">
      <w:bodyDiv w:val="1"/>
      <w:marLeft w:val="0"/>
      <w:marRight w:val="0"/>
      <w:marTop w:val="0"/>
      <w:marBottom w:val="0"/>
      <w:divBdr>
        <w:top w:val="none" w:sz="0" w:space="0" w:color="auto"/>
        <w:left w:val="none" w:sz="0" w:space="0" w:color="auto"/>
        <w:bottom w:val="none" w:sz="0" w:space="0" w:color="auto"/>
        <w:right w:val="none" w:sz="0" w:space="0" w:color="auto"/>
      </w:divBdr>
      <w:divsChild>
        <w:div w:id="819661864">
          <w:marLeft w:val="0"/>
          <w:marRight w:val="0"/>
          <w:marTop w:val="0"/>
          <w:marBottom w:val="0"/>
          <w:divBdr>
            <w:top w:val="none" w:sz="0" w:space="0" w:color="auto"/>
            <w:left w:val="none" w:sz="0" w:space="0" w:color="auto"/>
            <w:bottom w:val="none" w:sz="0" w:space="0" w:color="auto"/>
            <w:right w:val="none" w:sz="0" w:space="0" w:color="auto"/>
          </w:divBdr>
        </w:div>
        <w:div w:id="1724594623">
          <w:marLeft w:val="0"/>
          <w:marRight w:val="0"/>
          <w:marTop w:val="0"/>
          <w:marBottom w:val="0"/>
          <w:divBdr>
            <w:top w:val="none" w:sz="0" w:space="0" w:color="auto"/>
            <w:left w:val="none" w:sz="0" w:space="0" w:color="auto"/>
            <w:bottom w:val="none" w:sz="0" w:space="0" w:color="auto"/>
            <w:right w:val="none" w:sz="0" w:space="0" w:color="auto"/>
          </w:divBdr>
        </w:div>
      </w:divsChild>
    </w:div>
    <w:div w:id="1696342007">
      <w:bodyDiv w:val="1"/>
      <w:marLeft w:val="0"/>
      <w:marRight w:val="0"/>
      <w:marTop w:val="0"/>
      <w:marBottom w:val="0"/>
      <w:divBdr>
        <w:top w:val="none" w:sz="0" w:space="0" w:color="auto"/>
        <w:left w:val="none" w:sz="0" w:space="0" w:color="auto"/>
        <w:bottom w:val="none" w:sz="0" w:space="0" w:color="auto"/>
        <w:right w:val="none" w:sz="0" w:space="0" w:color="auto"/>
      </w:divBdr>
    </w:div>
    <w:div w:id="1710452002">
      <w:bodyDiv w:val="1"/>
      <w:marLeft w:val="0"/>
      <w:marRight w:val="0"/>
      <w:marTop w:val="0"/>
      <w:marBottom w:val="0"/>
      <w:divBdr>
        <w:top w:val="none" w:sz="0" w:space="0" w:color="auto"/>
        <w:left w:val="none" w:sz="0" w:space="0" w:color="auto"/>
        <w:bottom w:val="none" w:sz="0" w:space="0" w:color="auto"/>
        <w:right w:val="none" w:sz="0" w:space="0" w:color="auto"/>
      </w:divBdr>
    </w:div>
    <w:div w:id="1756901099">
      <w:bodyDiv w:val="1"/>
      <w:marLeft w:val="0"/>
      <w:marRight w:val="0"/>
      <w:marTop w:val="0"/>
      <w:marBottom w:val="0"/>
      <w:divBdr>
        <w:top w:val="none" w:sz="0" w:space="0" w:color="auto"/>
        <w:left w:val="none" w:sz="0" w:space="0" w:color="auto"/>
        <w:bottom w:val="none" w:sz="0" w:space="0" w:color="auto"/>
        <w:right w:val="none" w:sz="0" w:space="0" w:color="auto"/>
      </w:divBdr>
    </w:div>
    <w:div w:id="2011524377">
      <w:bodyDiv w:val="1"/>
      <w:marLeft w:val="0"/>
      <w:marRight w:val="0"/>
      <w:marTop w:val="0"/>
      <w:marBottom w:val="0"/>
      <w:divBdr>
        <w:top w:val="none" w:sz="0" w:space="0" w:color="auto"/>
        <w:left w:val="none" w:sz="0" w:space="0" w:color="auto"/>
        <w:bottom w:val="none" w:sz="0" w:space="0" w:color="auto"/>
        <w:right w:val="none" w:sz="0" w:space="0" w:color="auto"/>
      </w:divBdr>
    </w:div>
    <w:div w:id="21006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ra-online.com/fr/items/personnalities/sebastien-dau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D85A-7F97-E846-A3C1-7B469F88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12</Pages>
  <Words>3845</Words>
  <Characters>21150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dc:creator>
  <cp:keywords/>
  <dc:description/>
  <cp:lastModifiedBy>Audrey Astruc</cp:lastModifiedBy>
  <cp:revision>49</cp:revision>
  <dcterms:created xsi:type="dcterms:W3CDTF">2019-01-08T10:36:00Z</dcterms:created>
  <dcterms:modified xsi:type="dcterms:W3CDTF">2023-01-27T14:14:00Z</dcterms:modified>
</cp:coreProperties>
</file>